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51C0E8AA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="00DB599A">
        <w:rPr>
          <w:rFonts w:ascii="Arial" w:hAnsi="Arial" w:cs="Arial"/>
          <w:snapToGrid w:val="0"/>
          <w:sz w:val="22"/>
          <w:szCs w:val="22"/>
        </w:rPr>
        <w:t>Olomoucký kraj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na adrese </w:t>
      </w:r>
      <w:r w:rsidR="00DB599A">
        <w:rPr>
          <w:rFonts w:ascii="Arial" w:hAnsi="Arial" w:cs="Arial"/>
          <w:snapToGrid w:val="0"/>
          <w:sz w:val="22"/>
          <w:szCs w:val="22"/>
        </w:rPr>
        <w:t>Blanická 383/1, 779 00 Olomouc</w:t>
      </w:r>
    </w:p>
    <w:p w14:paraId="1E55C822" w14:textId="453C630B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Zastoupená:</w:t>
      </w:r>
      <w:r w:rsidR="00DB599A">
        <w:rPr>
          <w:rFonts w:ascii="Arial" w:hAnsi="Arial" w:cs="Arial"/>
          <w:sz w:val="22"/>
          <w:szCs w:val="22"/>
        </w:rPr>
        <w:t xml:space="preserve"> </w:t>
      </w:r>
      <w:r w:rsidR="00DB599A" w:rsidRPr="00DB599A">
        <w:rPr>
          <w:rFonts w:ascii="Arial" w:hAnsi="Arial" w:cs="Arial"/>
          <w:sz w:val="22"/>
          <w:szCs w:val="22"/>
        </w:rPr>
        <w:t xml:space="preserve">JUDr. Romanem </w:t>
      </w:r>
      <w:proofErr w:type="spellStart"/>
      <w:r w:rsidR="00DB599A" w:rsidRPr="00DB599A">
        <w:rPr>
          <w:rFonts w:ascii="Arial" w:hAnsi="Arial" w:cs="Arial"/>
          <w:sz w:val="22"/>
          <w:szCs w:val="22"/>
        </w:rPr>
        <w:t>Brnčalem</w:t>
      </w:r>
      <w:proofErr w:type="spellEnd"/>
      <w:r w:rsidR="00DB599A" w:rsidRPr="00DB599A">
        <w:rPr>
          <w:rFonts w:ascii="Arial" w:hAnsi="Arial" w:cs="Arial"/>
          <w:sz w:val="22"/>
          <w:szCs w:val="22"/>
        </w:rPr>
        <w:t>, LL.M., ředitelem KPÚ pro Olomoucký kraj</w:t>
      </w:r>
    </w:p>
    <w:p w14:paraId="5BEB8762" w14:textId="48A191BF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DB599A" w:rsidRPr="00DB599A">
        <w:rPr>
          <w:rFonts w:ascii="Arial" w:hAnsi="Arial" w:cs="Arial"/>
          <w:sz w:val="22"/>
          <w:szCs w:val="22"/>
        </w:rPr>
        <w:t xml:space="preserve">JUDr. Romanem </w:t>
      </w:r>
      <w:proofErr w:type="spellStart"/>
      <w:r w:rsidR="00DB599A" w:rsidRPr="00DB599A">
        <w:rPr>
          <w:rFonts w:ascii="Arial" w:hAnsi="Arial" w:cs="Arial"/>
          <w:sz w:val="22"/>
          <w:szCs w:val="22"/>
        </w:rPr>
        <w:t>Brnčalem</w:t>
      </w:r>
      <w:proofErr w:type="spellEnd"/>
      <w:r w:rsidR="00DB599A" w:rsidRPr="00DB599A">
        <w:rPr>
          <w:rFonts w:ascii="Arial" w:hAnsi="Arial" w:cs="Arial"/>
          <w:sz w:val="22"/>
          <w:szCs w:val="22"/>
        </w:rPr>
        <w:t>, LL.M., ředitelem KPÚ pro Olomoucký kraj</w:t>
      </w:r>
    </w:p>
    <w:p w14:paraId="75B59BEE" w14:textId="3889C5AC" w:rsidR="00797092" w:rsidRPr="00DB599A" w:rsidRDefault="00797092" w:rsidP="00DB599A">
      <w:pPr>
        <w:tabs>
          <w:tab w:val="left" w:pos="4536"/>
        </w:tabs>
        <w:spacing w:before="0" w:after="120"/>
        <w:ind w:left="567"/>
        <w:rPr>
          <w:rFonts w:ascii="Arial" w:hAnsi="Arial" w:cs="Arial"/>
          <w:iCs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>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DB599A" w:rsidRPr="00DB599A">
        <w:rPr>
          <w:rFonts w:ascii="Arial" w:hAnsi="Arial" w:cs="Arial"/>
          <w:iCs/>
          <w:sz w:val="22"/>
          <w:szCs w:val="22"/>
        </w:rPr>
        <w:t>Ing. Renáta Brundová, vedoucí Pobočky Přerov</w:t>
      </w:r>
      <w:r w:rsidR="00DB599A">
        <w:rPr>
          <w:rFonts w:ascii="Arial" w:hAnsi="Arial" w:cs="Arial"/>
          <w:iCs/>
          <w:sz w:val="22"/>
          <w:szCs w:val="22"/>
        </w:rPr>
        <w:t>,</w:t>
      </w:r>
      <w:r w:rsidR="00DB599A" w:rsidRPr="00DB599A">
        <w:rPr>
          <w:rFonts w:ascii="Arial" w:hAnsi="Arial" w:cs="Arial"/>
          <w:iCs/>
          <w:sz w:val="22"/>
          <w:szCs w:val="22"/>
        </w:rPr>
        <w:t xml:space="preserve"> Ing. Alžběta Šamánková, Pobočka Přerov</w:t>
      </w:r>
    </w:p>
    <w:p w14:paraId="532BF7CA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4300C70F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="00DB599A" w:rsidRPr="00DB599A">
        <w:rPr>
          <w:rFonts w:ascii="Arial" w:hAnsi="Arial" w:cs="Arial"/>
          <w:snapToGrid w:val="0"/>
          <w:sz w:val="22"/>
          <w:szCs w:val="22"/>
        </w:rPr>
        <w:t>+420 727 957 266</w:t>
      </w:r>
    </w:p>
    <w:p w14:paraId="6DA97DD3" w14:textId="6AADEA2E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DB599A">
        <w:rPr>
          <w:rFonts w:ascii="Arial" w:hAnsi="Arial" w:cs="Arial"/>
          <w:snapToGrid w:val="0"/>
          <w:sz w:val="22"/>
          <w:szCs w:val="22"/>
        </w:rPr>
        <w:t>prerov</w:t>
      </w:r>
      <w:r w:rsidR="00DB599A" w:rsidRPr="00DB599A">
        <w:rPr>
          <w:rFonts w:ascii="Arial" w:hAnsi="Arial" w:cs="Arial"/>
          <w:snapToGrid w:val="0"/>
          <w:sz w:val="22"/>
          <w:szCs w:val="22"/>
        </w:rPr>
        <w:t>.</w:t>
      </w:r>
      <w:r w:rsidR="00DB599A">
        <w:rPr>
          <w:rFonts w:ascii="Arial" w:hAnsi="Arial" w:cs="Arial"/>
          <w:snapToGrid w:val="0"/>
          <w:sz w:val="22"/>
          <w:szCs w:val="22"/>
        </w:rPr>
        <w:t>pk</w:t>
      </w:r>
      <w:r w:rsidR="00DB599A" w:rsidRPr="00DB599A">
        <w:rPr>
          <w:rFonts w:ascii="Arial" w:hAnsi="Arial" w:cs="Arial"/>
          <w:snapToGrid w:val="0"/>
          <w:sz w:val="22"/>
          <w:szCs w:val="22"/>
        </w:rPr>
        <w:t>@spu.gov.cz</w:t>
      </w:r>
    </w:p>
    <w:p w14:paraId="1A4CEAA3" w14:textId="77777777" w:rsidR="00797092" w:rsidRPr="003C0D30" w:rsidRDefault="00797092" w:rsidP="00A852E3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77777777" w:rsidR="00797092" w:rsidRPr="003C0D30" w:rsidRDefault="00797092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[Obchodní firma zhotovitele]</w:t>
      </w:r>
    </w:p>
    <w:p w14:paraId="6CB3C788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3C0D30">
        <w:rPr>
          <w:rFonts w:ascii="Arial" w:hAnsi="Arial" w:cs="Arial"/>
          <w:bCs/>
          <w:sz w:val="22"/>
          <w:szCs w:val="22"/>
        </w:rPr>
        <w:t xml:space="preserve">se sídlem </w:t>
      </w:r>
      <w:r w:rsidRPr="003C0D30">
        <w:rPr>
          <w:rFonts w:ascii="Arial" w:hAnsi="Arial" w:cs="Arial"/>
          <w:snapToGrid w:val="0"/>
          <w:sz w:val="22"/>
          <w:szCs w:val="22"/>
        </w:rPr>
        <w:t>....., IČO: ....., zapsaná v obchodním rejstříku vedeném u ..... soudu v ....., oddíl ....., vložka .....</w:t>
      </w:r>
    </w:p>
    <w:p w14:paraId="47FA9FF2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Cs/>
          <w:sz w:val="22"/>
          <w:szCs w:val="22"/>
        </w:rPr>
      </w:pPr>
      <w:r w:rsidRPr="003C0D30">
        <w:rPr>
          <w:rFonts w:ascii="Arial" w:hAnsi="Arial" w:cs="Arial"/>
          <w:snapToGrid w:val="0"/>
          <w:sz w:val="22"/>
          <w:szCs w:val="22"/>
        </w:rPr>
        <w:t>Zastoupená: .....</w:t>
      </w:r>
    </w:p>
    <w:p w14:paraId="74D6E459" w14:textId="5F1779B0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bCs/>
          <w:sz w:val="22"/>
          <w:szCs w:val="22"/>
        </w:rPr>
        <w:t xml:space="preserve">: </w:t>
      </w:r>
      <w:r w:rsidRPr="003C0D30">
        <w:rPr>
          <w:rFonts w:ascii="Arial" w:hAnsi="Arial" w:cs="Arial"/>
          <w:snapToGrid w:val="0"/>
          <w:sz w:val="22"/>
          <w:szCs w:val="22"/>
        </w:rPr>
        <w:t>.....</w:t>
      </w:r>
    </w:p>
    <w:p w14:paraId="73031793" w14:textId="043F82C8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 technických záležitostech </w:t>
      </w:r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Pr="003C0D30">
        <w:rPr>
          <w:rFonts w:ascii="Arial" w:hAnsi="Arial" w:cs="Arial"/>
          <w:snapToGrid w:val="0"/>
          <w:sz w:val="22"/>
          <w:szCs w:val="22"/>
        </w:rPr>
        <w:t>.....</w:t>
      </w:r>
    </w:p>
    <w:p w14:paraId="58AC5C4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5292F2E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Pr="003C0D30">
        <w:rPr>
          <w:rFonts w:ascii="Arial" w:hAnsi="Arial" w:cs="Arial"/>
          <w:snapToGrid w:val="0"/>
          <w:sz w:val="22"/>
          <w:szCs w:val="22"/>
        </w:rPr>
        <w:t>.....</w:t>
      </w:r>
    </w:p>
    <w:p w14:paraId="238788A1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.....</w:t>
      </w:r>
    </w:p>
    <w:p w14:paraId="2191597D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.....</w:t>
      </w:r>
    </w:p>
    <w:p w14:paraId="6022D172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 spojení: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.....</w:t>
      </w:r>
    </w:p>
    <w:p w14:paraId="32C9F5BB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Číslo účtu: </w:t>
      </w:r>
      <w:r w:rsidRPr="003C0D30">
        <w:rPr>
          <w:rFonts w:ascii="Arial" w:hAnsi="Arial" w:cs="Arial"/>
          <w:snapToGrid w:val="0"/>
          <w:sz w:val="22"/>
          <w:szCs w:val="22"/>
        </w:rPr>
        <w:t>.....</w:t>
      </w:r>
    </w:p>
    <w:p w14:paraId="08E4CF51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DIČ: </w:t>
      </w:r>
      <w:r w:rsidRPr="003C0D30">
        <w:rPr>
          <w:rFonts w:ascii="Arial" w:hAnsi="Arial" w:cs="Arial"/>
          <w:snapToGrid w:val="0"/>
          <w:sz w:val="22"/>
          <w:szCs w:val="22"/>
        </w:rPr>
        <w:t>.....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24025F4E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411B27">
        <w:rPr>
          <w:rFonts w:ascii="Arial" w:hAnsi="Arial" w:cs="Arial"/>
          <w:sz w:val="22"/>
          <w:szCs w:val="22"/>
        </w:rPr>
        <w:t> </w:t>
      </w:r>
      <w:r w:rsidR="00411B27" w:rsidRPr="003F10D2">
        <w:rPr>
          <w:rFonts w:ascii="Arial" w:hAnsi="Arial" w:cs="Arial"/>
          <w:sz w:val="22"/>
          <w:szCs w:val="22"/>
        </w:rPr>
        <w:t>názvem</w:t>
      </w:r>
      <w:r w:rsidR="00411B27">
        <w:rPr>
          <w:rFonts w:ascii="Arial" w:hAnsi="Arial" w:cs="Arial"/>
          <w:sz w:val="22"/>
          <w:szCs w:val="22"/>
        </w:rPr>
        <w:t xml:space="preserve">  </w:t>
      </w:r>
      <w:r w:rsidR="008D141B">
        <w:rPr>
          <w:rFonts w:ascii="Arial" w:hAnsi="Arial" w:cs="Arial"/>
          <w:sz w:val="22"/>
          <w:szCs w:val="22"/>
        </w:rPr>
        <w:t xml:space="preserve">Výzvy: </w:t>
      </w:r>
      <w:r w:rsidR="00DB599A" w:rsidRPr="00DB599A">
        <w:rPr>
          <w:rFonts w:ascii="Arial" w:hAnsi="Arial" w:cs="Arial"/>
          <w:b/>
          <w:bCs/>
          <w:snapToGrid w:val="0"/>
          <w:sz w:val="22"/>
          <w:szCs w:val="22"/>
        </w:rPr>
        <w:t xml:space="preserve">OL/1_PR_Přerovsko_Vytyčení po </w:t>
      </w:r>
      <w:proofErr w:type="spellStart"/>
      <w:r w:rsidR="00DB599A" w:rsidRPr="00DB599A">
        <w:rPr>
          <w:rFonts w:ascii="Arial" w:hAnsi="Arial" w:cs="Arial"/>
          <w:b/>
          <w:bCs/>
          <w:snapToGrid w:val="0"/>
          <w:sz w:val="22"/>
          <w:szCs w:val="22"/>
        </w:rPr>
        <w:t>KoPÚ</w:t>
      </w:r>
      <w:proofErr w:type="spellEnd"/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 xml:space="preserve"> (dále jen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lastRenderedPageBreak/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>k. ú</w:t>
      </w:r>
      <w:r w:rsidR="2A2CE0EA" w:rsidRPr="00D32B3A">
        <w:rPr>
          <w:rFonts w:ascii="Arial" w:hAnsi="Arial" w:cs="Arial"/>
          <w:sz w:val="22"/>
          <w:szCs w:val="22"/>
        </w:rPr>
        <w:t>.</w:t>
      </w:r>
    </w:p>
    <w:p w14:paraId="62398B62" w14:textId="5F7B776F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>ílo</w:t>
      </w:r>
      <w:r w:rsidR="00DB599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A64CD" w:rsidRPr="00D32B3A">
        <w:rPr>
          <w:rFonts w:ascii="Arial" w:hAnsi="Arial" w:cs="Arial"/>
          <w:sz w:val="22"/>
          <w:szCs w:val="22"/>
        </w:rPr>
        <w:t>ozdělené</w:t>
      </w:r>
      <w:proofErr w:type="spellEnd"/>
      <w:r w:rsidR="007A64CD" w:rsidRPr="00D32B3A">
        <w:rPr>
          <w:rFonts w:ascii="Arial" w:hAnsi="Arial" w:cs="Arial"/>
          <w:sz w:val="22"/>
          <w:szCs w:val="22"/>
        </w:rPr>
        <w:t xml:space="preserve"> na jednotlivá plnění (</w:t>
      </w:r>
      <w:r w:rsidR="006902C6" w:rsidRPr="00D32B3A">
        <w:rPr>
          <w:rFonts w:ascii="Arial" w:hAnsi="Arial" w:cs="Arial"/>
          <w:sz w:val="22"/>
          <w:szCs w:val="22"/>
        </w:rPr>
        <w:t>„</w:t>
      </w:r>
      <w:r w:rsidR="00A075C0" w:rsidRPr="00D32B3A">
        <w:rPr>
          <w:rFonts w:ascii="Arial" w:hAnsi="Arial" w:cs="Arial"/>
          <w:b/>
          <w:bCs/>
          <w:sz w:val="22"/>
          <w:szCs w:val="22"/>
        </w:rPr>
        <w:t>Část</w:t>
      </w:r>
      <w:r w:rsidR="002E7C14" w:rsidRPr="00D32B3A">
        <w:rPr>
          <w:rFonts w:ascii="Arial" w:hAnsi="Arial" w:cs="Arial"/>
          <w:b/>
          <w:bCs/>
          <w:sz w:val="22"/>
          <w:szCs w:val="22"/>
        </w:rPr>
        <w:t>i</w:t>
      </w:r>
      <w:r w:rsidR="007A64CD" w:rsidRPr="00D32B3A">
        <w:rPr>
          <w:rFonts w:ascii="Arial" w:hAnsi="Arial" w:cs="Arial"/>
          <w:b/>
          <w:bCs/>
          <w:sz w:val="22"/>
          <w:szCs w:val="22"/>
        </w:rPr>
        <w:t xml:space="preserve"> </w:t>
      </w:r>
      <w:r w:rsidR="00353BAC" w:rsidRPr="00D32B3A">
        <w:rPr>
          <w:rFonts w:ascii="Arial" w:hAnsi="Arial" w:cs="Arial"/>
          <w:b/>
          <w:bCs/>
          <w:sz w:val="22"/>
          <w:szCs w:val="22"/>
        </w:rPr>
        <w:t>D</w:t>
      </w:r>
      <w:r w:rsidR="007A64CD" w:rsidRPr="00D32B3A">
        <w:rPr>
          <w:rFonts w:ascii="Arial" w:hAnsi="Arial" w:cs="Arial"/>
          <w:b/>
          <w:bCs/>
          <w:sz w:val="22"/>
          <w:szCs w:val="22"/>
        </w:rPr>
        <w:t>íla</w:t>
      </w:r>
      <w:r w:rsidR="006902C6" w:rsidRPr="00D32B3A">
        <w:rPr>
          <w:rFonts w:ascii="Arial" w:hAnsi="Arial" w:cs="Arial"/>
          <w:sz w:val="22"/>
          <w:szCs w:val="22"/>
        </w:rPr>
        <w:t>“</w:t>
      </w:r>
      <w:r w:rsidR="007A64CD" w:rsidRPr="00D32B3A">
        <w:rPr>
          <w:rFonts w:ascii="Arial" w:hAnsi="Arial" w:cs="Arial"/>
          <w:sz w:val="22"/>
          <w:szCs w:val="22"/>
        </w:rPr>
        <w:t>)</w:t>
      </w:r>
      <w:r w:rsidR="002E7C14" w:rsidRPr="00D32B3A">
        <w:rPr>
          <w:rFonts w:ascii="Arial" w:hAnsi="Arial" w:cs="Arial"/>
          <w:sz w:val="22"/>
          <w:szCs w:val="22"/>
        </w:rPr>
        <w:t>)</w:t>
      </w:r>
      <w:r w:rsidR="007A64CD" w:rsidRPr="00D32B3A">
        <w:rPr>
          <w:rFonts w:ascii="Arial" w:hAnsi="Arial" w:cs="Arial"/>
          <w:sz w:val="22"/>
          <w:szCs w:val="22"/>
        </w:rPr>
        <w:t xml:space="preserve">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5B083DFD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EF29D9" w:rsidRPr="008365AE">
        <w:rPr>
          <w:rFonts w:ascii="Arial" w:hAnsi="Arial" w:cs="Arial"/>
          <w:sz w:val="22"/>
          <w:szCs w:val="22"/>
          <w:highlight w:val="yellow"/>
        </w:rPr>
        <w:t>………</w:t>
      </w:r>
    </w:p>
    <w:p w14:paraId="085E7CB4" w14:textId="7349944D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372344">
        <w:rPr>
          <w:rFonts w:ascii="Arial" w:hAnsi="Arial" w:cs="Arial"/>
          <w:sz w:val="22"/>
          <w:szCs w:val="22"/>
        </w:rPr>
        <w:t xml:space="preserve">Olomoucký </w:t>
      </w:r>
      <w:proofErr w:type="gramStart"/>
      <w:r w:rsidR="00372344">
        <w:rPr>
          <w:rFonts w:ascii="Arial" w:hAnsi="Arial" w:cs="Arial"/>
          <w:sz w:val="22"/>
          <w:szCs w:val="22"/>
        </w:rPr>
        <w:t>kraj</w:t>
      </w:r>
      <w:r w:rsidR="00EF29D9" w:rsidRPr="00014665" w:rsidDel="003948A1">
        <w:rPr>
          <w:rFonts w:ascii="Arial" w:hAnsi="Arial" w:cs="Arial"/>
          <w:sz w:val="22"/>
          <w:szCs w:val="22"/>
        </w:rPr>
        <w:t xml:space="preserve"> </w:t>
      </w:r>
      <w:r w:rsidR="007256EE" w:rsidRPr="00014665">
        <w:rPr>
          <w:rFonts w:ascii="Arial" w:hAnsi="Arial" w:cs="Arial"/>
          <w:sz w:val="22"/>
          <w:szCs w:val="22"/>
        </w:rPr>
        <w:t>,</w:t>
      </w:r>
      <w:proofErr w:type="gramEnd"/>
      <w:r w:rsidR="007256EE" w:rsidRPr="00014665">
        <w:rPr>
          <w:rFonts w:ascii="Arial" w:hAnsi="Arial" w:cs="Arial"/>
          <w:sz w:val="22"/>
          <w:szCs w:val="22"/>
        </w:rPr>
        <w:t xml:space="preserve"> </w:t>
      </w:r>
      <w:r w:rsidR="007256EE" w:rsidRPr="00372344">
        <w:rPr>
          <w:rFonts w:ascii="Arial" w:hAnsi="Arial" w:cs="Arial"/>
          <w:b/>
          <w:bCs/>
          <w:sz w:val="22"/>
          <w:szCs w:val="22"/>
        </w:rPr>
        <w:t xml:space="preserve">Pobočky </w:t>
      </w:r>
      <w:r w:rsidR="00372344" w:rsidRPr="00372344">
        <w:rPr>
          <w:rFonts w:ascii="Arial" w:hAnsi="Arial" w:cs="Arial"/>
          <w:b/>
          <w:bCs/>
          <w:sz w:val="22"/>
          <w:szCs w:val="22"/>
        </w:rPr>
        <w:t>Přerov</w:t>
      </w:r>
      <w:r w:rsidR="00372344">
        <w:rPr>
          <w:rFonts w:ascii="Arial" w:hAnsi="Arial" w:cs="Arial"/>
          <w:sz w:val="22"/>
          <w:szCs w:val="22"/>
        </w:rPr>
        <w:t>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5FDC332A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</w:t>
      </w:r>
      <w:r w:rsidR="00AA4335" w:rsidRPr="0042773E">
        <w:rPr>
          <w:rFonts w:ascii="Arial" w:hAnsi="Arial" w:cs="Arial"/>
          <w:sz w:val="22"/>
          <w:szCs w:val="22"/>
        </w:rPr>
        <w:t>katastrální</w:t>
      </w:r>
      <w:r w:rsidR="00A71D4A">
        <w:rPr>
          <w:rFonts w:ascii="Arial" w:hAnsi="Arial" w:cs="Arial"/>
          <w:sz w:val="22"/>
          <w:szCs w:val="22"/>
        </w:rPr>
        <w:t>m</w:t>
      </w:r>
      <w:r w:rsidR="00AA4335" w:rsidRPr="0042773E">
        <w:rPr>
          <w:rFonts w:ascii="Arial" w:hAnsi="Arial" w:cs="Arial"/>
          <w:sz w:val="22"/>
          <w:szCs w:val="22"/>
        </w:rPr>
        <w:t xml:space="preserve"> území:</w:t>
      </w:r>
      <w:r w:rsidR="00DB599A">
        <w:rPr>
          <w:rFonts w:ascii="Arial" w:hAnsi="Arial" w:cs="Arial"/>
          <w:sz w:val="22"/>
          <w:szCs w:val="22"/>
        </w:rPr>
        <w:t xml:space="preserve"> </w:t>
      </w:r>
      <w:r w:rsidR="00DB599A" w:rsidRPr="00DB599A">
        <w:rPr>
          <w:rFonts w:ascii="Arial" w:hAnsi="Arial" w:cs="Arial"/>
          <w:b/>
          <w:bCs/>
          <w:sz w:val="22"/>
          <w:szCs w:val="22"/>
        </w:rPr>
        <w:t>Veselíčko u Lipníka n</w:t>
      </w:r>
      <w:r w:rsidR="00372344">
        <w:rPr>
          <w:rFonts w:ascii="Arial" w:hAnsi="Arial" w:cs="Arial"/>
          <w:b/>
          <w:bCs/>
          <w:sz w:val="22"/>
          <w:szCs w:val="22"/>
        </w:rPr>
        <w:t>ad</w:t>
      </w:r>
      <w:r w:rsidR="00DB599A" w:rsidRPr="00DB599A">
        <w:rPr>
          <w:rFonts w:ascii="Arial" w:hAnsi="Arial" w:cs="Arial"/>
          <w:b/>
          <w:bCs/>
          <w:sz w:val="22"/>
          <w:szCs w:val="22"/>
        </w:rPr>
        <w:t xml:space="preserve"> B</w:t>
      </w:r>
      <w:r w:rsidR="00372344">
        <w:rPr>
          <w:rFonts w:ascii="Arial" w:hAnsi="Arial" w:cs="Arial"/>
          <w:b/>
          <w:bCs/>
          <w:sz w:val="22"/>
          <w:szCs w:val="22"/>
        </w:rPr>
        <w:t>ečvou</w:t>
      </w:r>
      <w:r w:rsidR="00DB599A" w:rsidRPr="00DB599A">
        <w:rPr>
          <w:rFonts w:ascii="Arial" w:hAnsi="Arial" w:cs="Arial"/>
          <w:b/>
          <w:bCs/>
          <w:sz w:val="22"/>
          <w:szCs w:val="22"/>
        </w:rPr>
        <w:t>, Bohuslávky, Lověšice, Jindřichov u Hranic</w:t>
      </w:r>
      <w:r w:rsidR="00AA4335" w:rsidRPr="00DB599A">
        <w:rPr>
          <w:rFonts w:ascii="Arial" w:hAnsi="Arial" w:cs="Arial"/>
          <w:b/>
          <w:bCs/>
          <w:sz w:val="22"/>
          <w:szCs w:val="22"/>
        </w:rPr>
        <w:t xml:space="preserve">, </w:t>
      </w:r>
      <w:r w:rsidR="00DB599A" w:rsidRPr="00DB599A">
        <w:rPr>
          <w:rFonts w:ascii="Arial" w:hAnsi="Arial" w:cs="Arial"/>
          <w:b/>
          <w:bCs/>
          <w:sz w:val="22"/>
          <w:szCs w:val="22"/>
        </w:rPr>
        <w:t xml:space="preserve">Kunčice, </w:t>
      </w:r>
      <w:r w:rsidR="00AA4335" w:rsidRPr="00DB599A">
        <w:rPr>
          <w:rFonts w:ascii="Arial" w:hAnsi="Arial" w:cs="Arial"/>
          <w:b/>
          <w:bCs/>
          <w:sz w:val="22"/>
          <w:szCs w:val="22"/>
        </w:rPr>
        <w:t>okres:</w:t>
      </w:r>
      <w:r w:rsidR="00DB599A" w:rsidRPr="00DB599A">
        <w:rPr>
          <w:rFonts w:ascii="Arial" w:hAnsi="Arial" w:cs="Arial"/>
          <w:b/>
          <w:bCs/>
          <w:sz w:val="22"/>
          <w:szCs w:val="22"/>
        </w:rPr>
        <w:t xml:space="preserve"> Přerov</w:t>
      </w:r>
      <w:r w:rsidR="00AA4335" w:rsidRPr="0042773E">
        <w:rPr>
          <w:rFonts w:ascii="Arial" w:hAnsi="Arial" w:cs="Arial"/>
          <w:sz w:val="22"/>
          <w:szCs w:val="22"/>
        </w:rPr>
        <w:t xml:space="preserve"> (viz Příloha č. 2</w:t>
      </w:r>
      <w:proofErr w:type="gramStart"/>
      <w:r w:rsidR="00AA4335" w:rsidRPr="0042773E">
        <w:rPr>
          <w:rFonts w:ascii="Arial" w:hAnsi="Arial" w:cs="Arial"/>
          <w:sz w:val="22"/>
          <w:szCs w:val="22"/>
        </w:rPr>
        <w:t>)</w:t>
      </w:r>
      <w:r w:rsidR="00AA4335">
        <w:rPr>
          <w:rFonts w:ascii="Arial" w:hAnsi="Arial" w:cs="Arial"/>
          <w:sz w:val="22"/>
          <w:szCs w:val="22"/>
        </w:rPr>
        <w:t xml:space="preserve"> 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>včetně</w:t>
      </w:r>
      <w:proofErr w:type="gramEnd"/>
      <w:r w:rsidR="003E5EEC" w:rsidRPr="00014665">
        <w:rPr>
          <w:rFonts w:ascii="Arial" w:hAnsi="Arial" w:cs="Arial"/>
          <w:sz w:val="22"/>
          <w:szCs w:val="22"/>
        </w:rPr>
        <w:t xml:space="preserve">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3EF99068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</w:t>
      </w:r>
      <w:r w:rsidR="00372344">
        <w:rPr>
          <w:rFonts w:ascii="Arial" w:hAnsi="Arial" w:cs="Arial"/>
          <w:sz w:val="22"/>
          <w:szCs w:val="22"/>
        </w:rPr>
        <w:t>(5</w:t>
      </w:r>
      <w:r w:rsidR="006D681C" w:rsidRPr="00014665">
        <w:rPr>
          <w:rFonts w:ascii="Arial" w:hAnsi="Arial" w:cs="Arial"/>
          <w:sz w:val="22"/>
          <w:szCs w:val="22"/>
        </w:rPr>
        <w:t xml:space="preserve"> 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lastRenderedPageBreak/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093B44D1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DB599A">
        <w:rPr>
          <w:rFonts w:ascii="Arial" w:hAnsi="Arial" w:cs="Arial"/>
          <w:sz w:val="22"/>
          <w:szCs w:val="22"/>
        </w:rPr>
        <w:t>Olomoucký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560039" w:rsidRPr="001758A7">
        <w:rPr>
          <w:rFonts w:ascii="Arial" w:hAnsi="Arial" w:cs="Arial"/>
          <w:sz w:val="22"/>
          <w:szCs w:val="22"/>
        </w:rPr>
        <w:t xml:space="preserve">kraj, </w:t>
      </w:r>
      <w:r w:rsidR="006D681C" w:rsidRPr="00DB599A">
        <w:rPr>
          <w:rFonts w:ascii="Arial" w:hAnsi="Arial" w:cs="Arial"/>
          <w:b/>
          <w:bCs/>
          <w:sz w:val="22"/>
          <w:szCs w:val="22"/>
        </w:rPr>
        <w:t>Poboč</w:t>
      </w:r>
      <w:r w:rsidR="00D75D18" w:rsidRPr="00DB599A">
        <w:rPr>
          <w:rFonts w:ascii="Arial" w:hAnsi="Arial" w:cs="Arial"/>
          <w:b/>
          <w:bCs/>
          <w:sz w:val="22"/>
          <w:szCs w:val="22"/>
        </w:rPr>
        <w:t>ku</w:t>
      </w:r>
      <w:r w:rsidR="007256EE" w:rsidRPr="00DB599A">
        <w:rPr>
          <w:rFonts w:ascii="Arial" w:hAnsi="Arial" w:cs="Arial"/>
          <w:b/>
          <w:bCs/>
          <w:sz w:val="22"/>
          <w:szCs w:val="22"/>
        </w:rPr>
        <w:t xml:space="preserve"> </w:t>
      </w:r>
      <w:r w:rsidR="00DB599A" w:rsidRPr="00DB599A">
        <w:rPr>
          <w:rFonts w:ascii="Arial" w:hAnsi="Arial" w:cs="Arial"/>
          <w:b/>
          <w:bCs/>
          <w:sz w:val="22"/>
          <w:szCs w:val="22"/>
        </w:rPr>
        <w:t>Přerov</w:t>
      </w:r>
      <w:r w:rsidR="00DB599A" w:rsidRPr="00DB599A"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DB599A">
        <w:rPr>
          <w:rFonts w:ascii="Arial" w:hAnsi="Arial" w:cs="Arial"/>
          <w:sz w:val="22"/>
          <w:szCs w:val="22"/>
        </w:rPr>
        <w:t>1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obdrží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r w:rsidR="00B2052C" w:rsidRPr="001758A7">
        <w:rPr>
          <w:rFonts w:ascii="Arial" w:hAnsi="Arial" w:cs="Arial"/>
          <w:sz w:val="22"/>
          <w:szCs w:val="22"/>
        </w:rPr>
        <w:t>dgn nebo vyk</w:t>
      </w:r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1BF7E423" w:rsidR="00294AF8" w:rsidRPr="00096B96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 xml:space="preserve">Ukončení činnosti: </w:t>
      </w:r>
      <w:r w:rsidR="00294AF8" w:rsidRPr="00964597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ve lhůtě </w:t>
      </w:r>
      <w:r w:rsidR="00D9605D" w:rsidRPr="00D9605D">
        <w:rPr>
          <w:rFonts w:ascii="Arial" w:hAnsi="Arial" w:cs="Arial"/>
          <w:sz w:val="22"/>
          <w:szCs w:val="22"/>
          <w:highlight w:val="yellow"/>
        </w:rPr>
        <w:t>….</w:t>
      </w:r>
      <w:r w:rsidR="00294AF8" w:rsidRPr="00D9605D">
        <w:rPr>
          <w:rFonts w:ascii="Arial" w:hAnsi="Arial" w:cs="Arial"/>
          <w:sz w:val="22"/>
          <w:szCs w:val="22"/>
          <w:highlight w:val="yellow"/>
        </w:rPr>
        <w:t xml:space="preserve"> dnů</w:t>
      </w:r>
      <w:r w:rsidR="00294AF8" w:rsidRPr="00964597">
        <w:rPr>
          <w:rFonts w:ascii="Arial" w:hAnsi="Arial" w:cs="Arial"/>
          <w:sz w:val="22"/>
          <w:szCs w:val="22"/>
        </w:rPr>
        <w:t xml:space="preserve">. Tato lhůta začíná běžet ode dne následujícího po dni, kdy dojde </w:t>
      </w:r>
      <w:r w:rsidR="0010420E" w:rsidRPr="00964597">
        <w:rPr>
          <w:rFonts w:ascii="Arial" w:hAnsi="Arial" w:cs="Arial"/>
          <w:sz w:val="22"/>
          <w:szCs w:val="22"/>
        </w:rPr>
        <w:t>k </w:t>
      </w:r>
      <w:r w:rsidR="00294AF8" w:rsidRPr="00964597">
        <w:rPr>
          <w:rFonts w:ascii="Arial" w:hAnsi="Arial" w:cs="Arial"/>
          <w:sz w:val="22"/>
          <w:szCs w:val="22"/>
        </w:rPr>
        <w:t>uveřejnění</w:t>
      </w:r>
      <w:r w:rsidR="0010420E" w:rsidRPr="00964597">
        <w:rPr>
          <w:rFonts w:ascii="Arial" w:hAnsi="Arial" w:cs="Arial"/>
          <w:sz w:val="22"/>
          <w:szCs w:val="22"/>
        </w:rPr>
        <w:t xml:space="preserve"> uzavřené smlouvy</w:t>
      </w:r>
      <w:r w:rsidR="00294AF8" w:rsidRPr="00964597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o počátku běhu lhůty se Objednatel zavazuje zaslat Zhotoviteli bez zbytečného odkladu, nejpozději však v den uveřejnění smlouvy v registru smluv, oboustranně podepsanou smlouvu spolu s potvrzením o jejím uveřejnění</w:t>
      </w:r>
      <w:r w:rsidR="00294AF8" w:rsidRPr="00096B96">
        <w:rPr>
          <w:rFonts w:ascii="Arial" w:hAnsi="Arial" w:cs="Arial"/>
          <w:sz w:val="22"/>
          <w:szCs w:val="22"/>
        </w:rPr>
        <w:t>.</w:t>
      </w:r>
    </w:p>
    <w:p w14:paraId="07965649" w14:textId="7C045688" w:rsidR="00FD4817" w:rsidRPr="000F2FB9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42773E">
        <w:rPr>
          <w:rFonts w:ascii="Arial" w:hAnsi="Arial" w:cs="Arial"/>
          <w:sz w:val="22"/>
          <w:szCs w:val="22"/>
        </w:rPr>
        <w:t>katastrální území:</w:t>
      </w:r>
      <w:r w:rsidR="00372344">
        <w:rPr>
          <w:rFonts w:ascii="Arial" w:hAnsi="Arial" w:cs="Arial"/>
          <w:sz w:val="22"/>
          <w:szCs w:val="22"/>
        </w:rPr>
        <w:t xml:space="preserve"> </w:t>
      </w:r>
      <w:r w:rsidR="00372344" w:rsidRPr="00372344">
        <w:rPr>
          <w:rFonts w:ascii="Arial" w:hAnsi="Arial" w:cs="Arial"/>
          <w:sz w:val="22"/>
          <w:szCs w:val="22"/>
        </w:rPr>
        <w:t>Veselíčko u Lipníka nad Bečvou, Bohuslávky, Lověšice, Jindřichov u Hranic, Kunčice</w:t>
      </w:r>
      <w:r w:rsidR="00D6451F" w:rsidRPr="0042773E">
        <w:rPr>
          <w:rFonts w:ascii="Arial" w:hAnsi="Arial" w:cs="Arial"/>
          <w:sz w:val="22"/>
          <w:szCs w:val="22"/>
        </w:rPr>
        <w:t>, okres:</w:t>
      </w:r>
      <w:r w:rsidR="00372344">
        <w:rPr>
          <w:rFonts w:ascii="Arial" w:hAnsi="Arial" w:cs="Arial"/>
          <w:sz w:val="22"/>
          <w:szCs w:val="22"/>
        </w:rPr>
        <w:t xml:space="preserve"> </w:t>
      </w:r>
      <w:r w:rsidR="00372344" w:rsidRPr="00372344">
        <w:rPr>
          <w:rFonts w:ascii="Arial" w:hAnsi="Arial" w:cs="Arial"/>
          <w:b/>
          <w:bCs/>
          <w:sz w:val="22"/>
          <w:szCs w:val="22"/>
        </w:rPr>
        <w:t>Přerov</w:t>
      </w:r>
      <w:r w:rsidR="00643337" w:rsidRPr="0042773E">
        <w:rPr>
          <w:rFonts w:ascii="Arial" w:hAnsi="Arial" w:cs="Arial"/>
          <w:sz w:val="22"/>
          <w:szCs w:val="22"/>
        </w:rPr>
        <w:t xml:space="preserve"> </w:t>
      </w:r>
      <w:r w:rsidR="00500B0F" w:rsidRPr="0042773E">
        <w:rPr>
          <w:rFonts w:ascii="Arial" w:hAnsi="Arial" w:cs="Arial"/>
          <w:sz w:val="22"/>
          <w:szCs w:val="22"/>
        </w:rPr>
        <w:t>(</w:t>
      </w:r>
      <w:r w:rsidR="00D6451F" w:rsidRPr="0042773E">
        <w:rPr>
          <w:rFonts w:ascii="Arial" w:hAnsi="Arial" w:cs="Arial"/>
          <w:sz w:val="22"/>
          <w:szCs w:val="22"/>
        </w:rPr>
        <w:t xml:space="preserve">viz </w:t>
      </w:r>
      <w:r w:rsidR="004A5B21" w:rsidRPr="0042773E">
        <w:rPr>
          <w:rFonts w:ascii="Arial" w:hAnsi="Arial" w:cs="Arial"/>
          <w:sz w:val="22"/>
          <w:szCs w:val="22"/>
        </w:rPr>
        <w:t>P</w:t>
      </w:r>
      <w:r w:rsidR="00D6451F" w:rsidRPr="0042773E">
        <w:rPr>
          <w:rFonts w:ascii="Arial" w:hAnsi="Arial" w:cs="Arial"/>
          <w:sz w:val="22"/>
          <w:szCs w:val="22"/>
        </w:rPr>
        <w:t xml:space="preserve">říloha č. </w:t>
      </w:r>
      <w:r w:rsidR="00964597">
        <w:rPr>
          <w:rFonts w:ascii="Arial" w:hAnsi="Arial" w:cs="Arial"/>
          <w:sz w:val="22"/>
          <w:szCs w:val="22"/>
        </w:rPr>
        <w:t>1</w:t>
      </w:r>
      <w:r w:rsidR="00500B0F" w:rsidRPr="0042773E">
        <w:rPr>
          <w:rFonts w:ascii="Arial" w:hAnsi="Arial" w:cs="Arial"/>
          <w:sz w:val="22"/>
          <w:szCs w:val="22"/>
        </w:rPr>
        <w:t>)</w:t>
      </w:r>
      <w:r w:rsidR="00500B0F" w:rsidRPr="000F2FB9">
        <w:rPr>
          <w:rFonts w:ascii="Arial" w:hAnsi="Arial" w:cs="Arial"/>
          <w:sz w:val="22"/>
          <w:szCs w:val="22"/>
        </w:rPr>
        <w:t>.</w:t>
      </w:r>
    </w:p>
    <w:p w14:paraId="2D78EFEF" w14:textId="1FC905C2" w:rsidR="00FD4817" w:rsidRPr="00014665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372344">
        <w:rPr>
          <w:rFonts w:ascii="Arial" w:hAnsi="Arial" w:cs="Arial"/>
          <w:sz w:val="22"/>
          <w:szCs w:val="22"/>
          <w:u w:color="FF0000"/>
        </w:rPr>
        <w:t>č</w:t>
      </w:r>
      <w:r w:rsidR="00461C2B" w:rsidRPr="000F2FB9">
        <w:rPr>
          <w:rFonts w:ascii="Arial" w:hAnsi="Arial" w:cs="Arial"/>
          <w:sz w:val="22"/>
          <w:szCs w:val="22"/>
          <w:u w:color="FF0000"/>
        </w:rPr>
        <w:t>ást</w:t>
      </w:r>
      <w:r w:rsidR="006902C6" w:rsidRPr="000F2FB9">
        <w:rPr>
          <w:rFonts w:ascii="Arial" w:hAnsi="Arial" w:cs="Arial"/>
          <w:sz w:val="22"/>
          <w:szCs w:val="22"/>
        </w:rPr>
        <w:t>i Díla budou předán</w:t>
      </w:r>
      <w:r w:rsidR="0051260C" w:rsidRPr="000F2FB9">
        <w:rPr>
          <w:rFonts w:ascii="Arial" w:hAnsi="Arial" w:cs="Arial"/>
          <w:sz w:val="22"/>
          <w:szCs w:val="22"/>
        </w:rPr>
        <w:t>y</w:t>
      </w:r>
      <w:r w:rsidR="00D6451F" w:rsidRPr="000F2FB9">
        <w:rPr>
          <w:rFonts w:ascii="Arial" w:hAnsi="Arial" w:cs="Arial"/>
          <w:sz w:val="22"/>
          <w:szCs w:val="22"/>
        </w:rPr>
        <w:t xml:space="preserve"> </w:t>
      </w:r>
      <w:r w:rsidR="00A87320" w:rsidRPr="000F2FB9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r w:rsidR="00372344" w:rsidRPr="00372344">
        <w:rPr>
          <w:rFonts w:ascii="Arial" w:hAnsi="Arial" w:cs="Arial"/>
          <w:b/>
          <w:bCs/>
          <w:sz w:val="22"/>
          <w:szCs w:val="22"/>
        </w:rPr>
        <w:t>Pobočka Přerov</w:t>
      </w:r>
      <w:r w:rsidR="00372344">
        <w:rPr>
          <w:rFonts w:ascii="Arial" w:hAnsi="Arial" w:cs="Arial"/>
          <w:sz w:val="22"/>
          <w:szCs w:val="22"/>
        </w:rPr>
        <w:t xml:space="preserve">, </w:t>
      </w:r>
      <w:r w:rsidR="00372344" w:rsidRPr="00372344">
        <w:rPr>
          <w:rFonts w:ascii="Arial" w:hAnsi="Arial" w:cs="Arial"/>
          <w:sz w:val="22"/>
          <w:szCs w:val="22"/>
        </w:rPr>
        <w:t>Wurmova 2, 750 02 Přerov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4D788CBA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  <w:u w:color="FF0000"/>
        </w:rPr>
        <w:t>Č</w:t>
      </w:r>
      <w:r w:rsidR="00735EC1" w:rsidRPr="001D68A1">
        <w:rPr>
          <w:rFonts w:ascii="Arial" w:hAnsi="Arial" w:cs="Arial"/>
          <w:sz w:val="22"/>
          <w:szCs w:val="22"/>
          <w:u w:color="FF0000"/>
        </w:rPr>
        <w:t>ást</w:t>
      </w:r>
      <w:r w:rsidR="006902C6" w:rsidRPr="001D68A1">
        <w:rPr>
          <w:rFonts w:ascii="Arial" w:hAnsi="Arial" w:cs="Arial"/>
          <w:sz w:val="22"/>
          <w:szCs w:val="22"/>
          <w:u w:color="FF0000"/>
        </w:rPr>
        <w:t>i</w:t>
      </w:r>
      <w:r w:rsidR="006902C6" w:rsidRPr="001D68A1">
        <w:rPr>
          <w:rFonts w:ascii="Arial" w:hAnsi="Arial" w:cs="Arial"/>
          <w:sz w:val="22"/>
          <w:szCs w:val="22"/>
        </w:rPr>
        <w:t xml:space="preserve"> Díla</w:t>
      </w:r>
      <w:r w:rsidR="00D6451F" w:rsidRPr="001D68A1">
        <w:rPr>
          <w:rFonts w:ascii="Arial" w:hAnsi="Arial" w:cs="Arial"/>
          <w:sz w:val="22"/>
          <w:szCs w:val="22"/>
        </w:rPr>
        <w:t xml:space="preserve"> </w:t>
      </w:r>
      <w:r w:rsidRPr="001D68A1">
        <w:rPr>
          <w:rFonts w:ascii="Arial" w:hAnsi="Arial" w:cs="Arial"/>
          <w:sz w:val="22"/>
          <w:szCs w:val="22"/>
        </w:rPr>
        <w:t>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>bude shledáno jako bezvadné, do předávacího protokolu vyznačí,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lastRenderedPageBreak/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497D102C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2457F3">
        <w:rPr>
          <w:rFonts w:ascii="Arial" w:hAnsi="Arial" w:cs="Arial"/>
          <w:sz w:val="22"/>
          <w:szCs w:val="22"/>
        </w:rPr>
        <w:t>2</w:t>
      </w:r>
      <w:r w:rsidR="00372344">
        <w:rPr>
          <w:rFonts w:ascii="Arial" w:hAnsi="Arial" w:cs="Arial"/>
          <w:sz w:val="22"/>
          <w:szCs w:val="22"/>
        </w:rPr>
        <w:t>0</w:t>
      </w:r>
      <w:r w:rsidR="00163AEF" w:rsidRPr="00F9412A">
        <w:rPr>
          <w:rFonts w:ascii="Arial" w:hAnsi="Arial" w:cs="Arial"/>
          <w:sz w:val="22"/>
          <w:szCs w:val="22"/>
        </w:rPr>
        <w:t xml:space="preserve"> dní od zjištění vady. Opravenou dokumentaci s novým dokladem o předání dokumentace katastrálnímu úřadu doručí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nenaruší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0AC03353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2457F3">
        <w:rPr>
          <w:rFonts w:ascii="Arial" w:hAnsi="Arial" w:cs="Arial"/>
          <w:b/>
          <w:bCs/>
          <w:sz w:val="22"/>
          <w:szCs w:val="22"/>
        </w:rPr>
        <w:t>86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MJ)</w:t>
      </w:r>
    </w:p>
    <w:p w14:paraId="5A0ACB43" w14:textId="1D5D8E28" w:rsidR="0000200D" w:rsidRPr="00014665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proofErr w:type="spellStart"/>
      <w:r w:rsidR="00465023" w:rsidRPr="00465023">
        <w:rPr>
          <w:rFonts w:ascii="Arial" w:hAnsi="Arial" w:cs="Arial"/>
          <w:b/>
          <w:sz w:val="22"/>
          <w:szCs w:val="22"/>
          <w:highlight w:val="yellow"/>
        </w:rPr>
        <w:t>xxxx</w:t>
      </w:r>
      <w:proofErr w:type="spellEnd"/>
      <w:r w:rsidR="0000200D" w:rsidRPr="00465023">
        <w:rPr>
          <w:rFonts w:ascii="Arial" w:hAnsi="Arial" w:cs="Arial"/>
          <w:b/>
          <w:sz w:val="22"/>
          <w:szCs w:val="22"/>
          <w:highlight w:val="yellow"/>
        </w:rPr>
        <w:t xml:space="preserve"> Kč</w:t>
      </w:r>
    </w:p>
    <w:p w14:paraId="6B24BCE1" w14:textId="307165AE" w:rsidR="0000200D" w:rsidRPr="00014665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r w:rsidRPr="00014665">
        <w:rPr>
          <w:rFonts w:ascii="Arial" w:hAnsi="Arial" w:cs="Arial"/>
          <w:i/>
          <w:sz w:val="22"/>
          <w:szCs w:val="22"/>
        </w:rPr>
        <w:t>bm vytyčované hranice)</w:t>
      </w:r>
    </w:p>
    <w:p w14:paraId="7B6EE105" w14:textId="1C707625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="00465023" w:rsidRPr="00465023">
        <w:rPr>
          <w:rFonts w:ascii="Arial" w:hAnsi="Arial" w:cs="Arial"/>
          <w:b/>
          <w:sz w:val="22"/>
          <w:szCs w:val="22"/>
          <w:highlight w:val="yellow"/>
        </w:rPr>
        <w:t>XXXX</w:t>
      </w:r>
      <w:r w:rsidRPr="00465023">
        <w:rPr>
          <w:rFonts w:ascii="Arial" w:hAnsi="Arial" w:cs="Arial"/>
          <w:b/>
          <w:sz w:val="22"/>
          <w:szCs w:val="22"/>
          <w:highlight w:val="yellow"/>
        </w:rPr>
        <w:t xml:space="preserve"> Kč</w:t>
      </w:r>
    </w:p>
    <w:p w14:paraId="67BB8290" w14:textId="44118E52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r w:rsidR="00EB1FE2">
        <w:rPr>
          <w:rFonts w:ascii="Arial" w:hAnsi="Arial" w:cs="Arial"/>
          <w:b/>
          <w:sz w:val="22"/>
          <w:szCs w:val="22"/>
          <w:u w:val="single"/>
        </w:rPr>
        <w:t>21</w:t>
      </w:r>
      <w:r w:rsidRPr="00014665">
        <w:rPr>
          <w:rFonts w:ascii="Arial" w:hAnsi="Arial" w:cs="Arial"/>
          <w:b/>
          <w:sz w:val="22"/>
          <w:szCs w:val="22"/>
          <w:u w:val="single"/>
        </w:rPr>
        <w:t>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="00465023" w:rsidRPr="00465023">
        <w:rPr>
          <w:rFonts w:ascii="Arial" w:hAnsi="Arial" w:cs="Arial"/>
          <w:b/>
          <w:sz w:val="22"/>
          <w:szCs w:val="22"/>
          <w:highlight w:val="yellow"/>
          <w:u w:val="single"/>
        </w:rPr>
        <w:t>XXXX</w:t>
      </w:r>
      <w:r w:rsidRPr="00465023"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 Kč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1F8CB0FF" w14:textId="3C510155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="00465023" w:rsidRPr="00465023">
        <w:rPr>
          <w:rFonts w:ascii="Arial" w:hAnsi="Arial" w:cs="Arial"/>
          <w:b/>
          <w:sz w:val="22"/>
          <w:szCs w:val="22"/>
          <w:highlight w:val="yellow"/>
          <w:u w:val="double"/>
        </w:rPr>
        <w:t>XXXX</w:t>
      </w:r>
      <w:r w:rsidRPr="00465023">
        <w:rPr>
          <w:rFonts w:ascii="Arial" w:hAnsi="Arial" w:cs="Arial"/>
          <w:b/>
          <w:sz w:val="22"/>
          <w:szCs w:val="22"/>
          <w:highlight w:val="yellow"/>
          <w:u w:val="double"/>
        </w:rPr>
        <w:t xml:space="preserve"> Kč</w:t>
      </w: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bm</w:t>
      </w:r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>. Konečné zaokrouhlování při rozsahu 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7BE4F062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 xml:space="preserve">aktur bude vždy: Státní pozemkový úřad, Husinecká 1024/11a, 130 00 Praha 3 – Žižkov, IČO: 01312774. Na Faktuře bude uveden konečný příjemce plnění Díla: Pobočka </w:t>
      </w:r>
      <w:r w:rsidR="002457F3">
        <w:rPr>
          <w:rFonts w:ascii="Arial" w:hAnsi="Arial" w:cs="Arial"/>
          <w:sz w:val="22"/>
          <w:szCs w:val="22"/>
        </w:rPr>
        <w:t>Přerov</w:t>
      </w:r>
      <w:r w:rsidRPr="00085F28">
        <w:rPr>
          <w:rFonts w:ascii="Arial" w:hAnsi="Arial" w:cs="Arial"/>
          <w:sz w:val="22"/>
          <w:szCs w:val="22"/>
        </w:rPr>
        <w:t xml:space="preserve">, KPÚ pro </w:t>
      </w:r>
      <w:r w:rsidR="002457F3">
        <w:rPr>
          <w:rFonts w:ascii="Arial" w:hAnsi="Arial" w:cs="Arial"/>
          <w:sz w:val="22"/>
          <w:szCs w:val="22"/>
        </w:rPr>
        <w:t xml:space="preserve">Olomoucký kraj.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2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2457F3">
        <w:rPr>
          <w:rFonts w:ascii="Arial" w:hAnsi="Arial" w:cs="Arial"/>
          <w:b/>
          <w:snapToGrid w:val="0"/>
          <w:sz w:val="22"/>
          <w:szCs w:val="22"/>
        </w:rPr>
        <w:t>Olomoucký</w:t>
      </w:r>
      <w:r w:rsidR="009F207D" w:rsidRPr="00085F28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lastRenderedPageBreak/>
        <w:t xml:space="preserve">kraj, Pobočka </w:t>
      </w:r>
      <w:r w:rsidR="002457F3">
        <w:rPr>
          <w:rFonts w:ascii="Arial" w:hAnsi="Arial" w:cs="Arial"/>
          <w:b/>
          <w:snapToGrid w:val="0"/>
          <w:sz w:val="22"/>
          <w:szCs w:val="22"/>
        </w:rPr>
        <w:t>Přerov</w:t>
      </w:r>
      <w:r w:rsidR="00F922E7" w:rsidRPr="00085F2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964597">
        <w:rPr>
          <w:rFonts w:ascii="Arial" w:hAnsi="Arial" w:cs="Arial"/>
          <w:bCs/>
          <w:snapToGrid w:val="0"/>
          <w:sz w:val="22"/>
          <w:szCs w:val="22"/>
        </w:rPr>
        <w:t>adresa</w:t>
      </w:r>
      <w:r w:rsidR="00EF29D9" w:rsidRPr="00964597">
        <w:rPr>
          <w:rFonts w:ascii="Arial" w:hAnsi="Arial" w:cs="Arial"/>
          <w:bCs/>
          <w:snapToGrid w:val="0"/>
          <w:sz w:val="22"/>
          <w:szCs w:val="22"/>
        </w:rPr>
        <w:t>:</w:t>
      </w:r>
      <w:r w:rsidR="00372344">
        <w:rPr>
          <w:rFonts w:ascii="Arial" w:hAnsi="Arial" w:cs="Arial"/>
          <w:snapToGrid w:val="0"/>
          <w:sz w:val="22"/>
          <w:szCs w:val="22"/>
        </w:rPr>
        <w:t xml:space="preserve"> </w:t>
      </w:r>
      <w:r w:rsidR="00372344" w:rsidRPr="00372344">
        <w:rPr>
          <w:rFonts w:ascii="Arial" w:hAnsi="Arial" w:cs="Arial"/>
          <w:snapToGrid w:val="0"/>
          <w:sz w:val="22"/>
          <w:szCs w:val="22"/>
        </w:rPr>
        <w:t>Wurmova 2, 750 02 Přerov</w:t>
      </w:r>
      <w:r w:rsidR="00372344">
        <w:rPr>
          <w:rFonts w:ascii="Arial" w:hAnsi="Arial" w:cs="Arial"/>
          <w:snapToGrid w:val="0"/>
          <w:sz w:val="22"/>
          <w:szCs w:val="22"/>
        </w:rPr>
        <w:t>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doloží rozpracovanost a tyto práce budou v této výši uhrazeny na základě oboustranně potvrzeného protokolu. O dobu přerušení prací se prodlouží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sepíší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>plnění těchto povinností zabezpečí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“). </w:t>
      </w:r>
      <w:r w:rsidRPr="00014665">
        <w:rPr>
          <w:rFonts w:ascii="Arial" w:hAnsi="Arial" w:cs="Arial"/>
          <w:snapToGrid w:val="0"/>
          <w:sz w:val="22"/>
          <w:szCs w:val="22"/>
        </w:rPr>
        <w:lastRenderedPageBreak/>
        <w:t>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ruší,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628A8E17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2457F3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okrese</w:t>
      </w:r>
      <w:r w:rsidR="002457F3">
        <w:rPr>
          <w:rFonts w:ascii="Arial" w:hAnsi="Arial" w:cs="Arial"/>
          <w:sz w:val="22"/>
          <w:szCs w:val="22"/>
        </w:rPr>
        <w:t xml:space="preserve"> </w:t>
      </w:r>
      <w:r w:rsidR="002457F3" w:rsidRPr="002457F3">
        <w:rPr>
          <w:rFonts w:ascii="Arial" w:hAnsi="Arial" w:cs="Arial"/>
          <w:b/>
          <w:bCs/>
          <w:sz w:val="22"/>
          <w:szCs w:val="22"/>
        </w:rPr>
        <w:t>Přerov</w:t>
      </w:r>
      <w:r w:rsidR="002457F3">
        <w:rPr>
          <w:rFonts w:ascii="Arial" w:hAnsi="Arial" w:cs="Arial"/>
          <w:sz w:val="22"/>
          <w:szCs w:val="22"/>
        </w:rPr>
        <w:t>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3B6248C1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>[</w:t>
      </w:r>
      <w:r w:rsidRPr="00014665">
        <w:rPr>
          <w:rFonts w:ascii="Arial" w:hAnsi="Arial" w:cs="Arial"/>
          <w:b/>
          <w:bCs/>
          <w:sz w:val="22"/>
          <w:szCs w:val="22"/>
        </w:rPr>
        <w:t>Obchodní firma Zhotovitele</w:t>
      </w:r>
      <w:r w:rsidRPr="00014665">
        <w:rPr>
          <w:rFonts w:ascii="Arial" w:hAnsi="Arial" w:cs="Arial"/>
          <w:sz w:val="22"/>
          <w:szCs w:val="22"/>
        </w:rPr>
        <w:t>]</w:t>
      </w:r>
    </w:p>
    <w:p w14:paraId="0780E320" w14:textId="76977012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2457F3">
        <w:rPr>
          <w:rFonts w:ascii="Arial" w:hAnsi="Arial" w:cs="Arial"/>
          <w:sz w:val="22"/>
          <w:szCs w:val="22"/>
        </w:rPr>
        <w:t>Olomouc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>Místo: …………</w:t>
      </w:r>
    </w:p>
    <w:p w14:paraId="275FAE40" w14:textId="70897B86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</w:p>
    <w:p w14:paraId="74B29596" w14:textId="77777777" w:rsidR="00144CBF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746EE44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130F6D84" w:rsidR="00BB303E" w:rsidRPr="00014665" w:rsidRDefault="00BB303E" w:rsidP="00BB303E">
      <w:pPr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Jméno: </w:t>
      </w:r>
      <w:r w:rsidR="002457F3" w:rsidRPr="002457F3">
        <w:rPr>
          <w:rFonts w:ascii="Arial" w:hAnsi="Arial" w:cs="Arial"/>
          <w:sz w:val="22"/>
          <w:szCs w:val="22"/>
        </w:rPr>
        <w:t>JUDr. Roman Brnčal, LL.M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>Jméno: …………</w:t>
      </w:r>
    </w:p>
    <w:p w14:paraId="1F5A5897" w14:textId="0CAB1CD6" w:rsidR="00BB303E" w:rsidRPr="00014665" w:rsidRDefault="00BB303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Funkce: </w:t>
      </w:r>
      <w:r w:rsidR="002457F3" w:rsidRPr="002457F3">
        <w:rPr>
          <w:rFonts w:ascii="Arial" w:hAnsi="Arial" w:cs="Arial"/>
          <w:sz w:val="22"/>
          <w:szCs w:val="22"/>
        </w:rPr>
        <w:t>ředitel KPÚ pro Olomoucký kraj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>Funkce: …………</w:t>
      </w:r>
    </w:p>
    <w:bookmarkEnd w:id="1"/>
    <w:p w14:paraId="6E0FC991" w14:textId="68056EB9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C36B5E8" w14:textId="158D7218" w:rsidR="00910DD9" w:rsidRPr="00014665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</w:p>
    <w:p w14:paraId="2B2679E1" w14:textId="3B45A48D" w:rsidR="008B50BB" w:rsidRPr="00014665" w:rsidRDefault="00B90274" w:rsidP="00B90274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364A25" w:rsidRPr="00014665">
        <w:rPr>
          <w:rFonts w:ascii="Arial" w:hAnsi="Arial" w:cs="Arial"/>
          <w:sz w:val="22"/>
          <w:szCs w:val="22"/>
        </w:rPr>
        <w:t xml:space="preserve">– </w:t>
      </w:r>
      <w:r w:rsidR="00AC2F05" w:rsidRPr="00014665">
        <w:rPr>
          <w:rFonts w:ascii="Arial" w:hAnsi="Arial" w:cs="Arial"/>
          <w:sz w:val="22"/>
          <w:szCs w:val="22"/>
        </w:rPr>
        <w:t>Zákres vytyčovaný</w:t>
      </w:r>
      <w:r w:rsidRPr="00014665">
        <w:rPr>
          <w:rFonts w:ascii="Arial" w:hAnsi="Arial" w:cs="Arial"/>
          <w:sz w:val="22"/>
          <w:szCs w:val="22"/>
        </w:rPr>
        <w:t>ch</w:t>
      </w:r>
      <w:r w:rsidR="00AC2F05" w:rsidRPr="00014665">
        <w:rPr>
          <w:rFonts w:ascii="Arial" w:hAnsi="Arial" w:cs="Arial"/>
          <w:sz w:val="22"/>
          <w:szCs w:val="22"/>
        </w:rPr>
        <w:t xml:space="preserve"> vlastnických hranic</w:t>
      </w:r>
    </w:p>
    <w:sectPr w:rsidR="008B50BB" w:rsidRPr="00014665" w:rsidSect="00A10967"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420EB" w14:textId="77777777" w:rsidR="00F47D2A" w:rsidRDefault="00F47D2A" w:rsidP="003C2E23">
      <w:pPr>
        <w:spacing w:before="0"/>
      </w:pPr>
      <w:r>
        <w:separator/>
      </w:r>
    </w:p>
  </w:endnote>
  <w:endnote w:type="continuationSeparator" w:id="0">
    <w:p w14:paraId="4228CD91" w14:textId="77777777" w:rsidR="00F47D2A" w:rsidRDefault="00F47D2A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57D03" w14:textId="77777777" w:rsidR="00F47D2A" w:rsidRDefault="00F47D2A" w:rsidP="003C2E23">
      <w:pPr>
        <w:spacing w:before="0"/>
      </w:pPr>
      <w:r>
        <w:separator/>
      </w:r>
    </w:p>
  </w:footnote>
  <w:footnote w:type="continuationSeparator" w:id="0">
    <w:p w14:paraId="549C4CA7" w14:textId="77777777" w:rsidR="00F47D2A" w:rsidRDefault="00F47D2A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06235562" w:rsidR="00FF0C21" w:rsidRPr="00DC4D21" w:rsidRDefault="00FF0C21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DC4D21">
      <w:rPr>
        <w:rFonts w:ascii="Arial" w:hAnsi="Arial" w:cs="Arial"/>
        <w:sz w:val="16"/>
        <w:szCs w:val="16"/>
      </w:rPr>
      <w:t>Vytyčení pozemků</w:t>
    </w:r>
    <w:r w:rsidR="00662D36">
      <w:rPr>
        <w:rFonts w:ascii="Arial" w:hAnsi="Arial" w:cs="Arial"/>
        <w:sz w:val="16"/>
        <w:szCs w:val="16"/>
      </w:rPr>
      <w:t xml:space="preserve">: </w:t>
    </w:r>
    <w:r w:rsidR="00662D36" w:rsidRPr="00662D36">
      <w:rPr>
        <w:rFonts w:ascii="Arial" w:hAnsi="Arial" w:cs="Arial"/>
        <w:sz w:val="16"/>
        <w:szCs w:val="16"/>
      </w:rPr>
      <w:t xml:space="preserve">OL/1_PR_Přerovsko_Vytyčení po </w:t>
    </w:r>
    <w:proofErr w:type="spellStart"/>
    <w:r w:rsidR="00662D36" w:rsidRPr="00662D36">
      <w:rPr>
        <w:rFonts w:ascii="Arial" w:hAnsi="Arial" w:cs="Arial"/>
        <w:sz w:val="16"/>
        <w:szCs w:val="16"/>
      </w:rPr>
      <w:t>KoPÚ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20B8" w14:textId="19EE900B" w:rsidR="00FF0C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>bjednatele:</w:t>
    </w:r>
    <w:r w:rsidR="007423C2">
      <w:rPr>
        <w:rFonts w:ascii="Arial" w:hAnsi="Arial" w:cs="Arial"/>
        <w:sz w:val="16"/>
        <w:szCs w:val="16"/>
      </w:rPr>
      <w:t xml:space="preserve"> </w:t>
    </w:r>
    <w:r w:rsidR="007423C2" w:rsidRPr="007423C2">
      <w:rPr>
        <w:rFonts w:ascii="Arial" w:hAnsi="Arial" w:cs="Arial"/>
        <w:sz w:val="16"/>
        <w:szCs w:val="16"/>
      </w:rPr>
      <w:t>1039-2025-521204</w:t>
    </w:r>
    <w:r w:rsidRPr="00FF7DBF">
      <w:rPr>
        <w:rFonts w:ascii="Arial" w:hAnsi="Arial" w:cs="Arial"/>
        <w:sz w:val="16"/>
        <w:szCs w:val="16"/>
      </w:rPr>
      <w:tab/>
    </w:r>
  </w:p>
  <w:p w14:paraId="4855AD84" w14:textId="5B568BDB" w:rsidR="00EA5611" w:rsidRPr="00FF7DBF" w:rsidRDefault="00EA561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</w:p>
  <w:p w14:paraId="12A62E41" w14:textId="776D9637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Číslo Smlouvy Zhotovitele:</w:t>
    </w:r>
    <w:r w:rsidRPr="00FF7DBF">
      <w:rPr>
        <w:rFonts w:ascii="Arial" w:hAnsi="Arial" w:cs="Arial"/>
        <w:sz w:val="16"/>
        <w:szCs w:val="16"/>
      </w:rPr>
      <w:tab/>
    </w:r>
  </w:p>
  <w:p w14:paraId="0C492D63" w14:textId="02034AA5" w:rsidR="00FF0C21" w:rsidRPr="00DC4D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Vytyčení pozemků</w:t>
    </w:r>
    <w:r w:rsidR="00662D36">
      <w:rPr>
        <w:rFonts w:ascii="Arial" w:hAnsi="Arial" w:cs="Arial"/>
        <w:sz w:val="16"/>
        <w:szCs w:val="16"/>
      </w:rPr>
      <w:t xml:space="preserve">: </w:t>
    </w:r>
    <w:r w:rsidR="00662D36" w:rsidRPr="00662D36">
      <w:rPr>
        <w:rFonts w:ascii="Arial" w:hAnsi="Arial" w:cs="Arial"/>
        <w:sz w:val="16"/>
        <w:szCs w:val="16"/>
      </w:rPr>
      <w:t xml:space="preserve">OL/1_PR_Přerovsko_Vytyčení po </w:t>
    </w:r>
    <w:proofErr w:type="spellStart"/>
    <w:r w:rsidR="00662D36" w:rsidRPr="00662D36">
      <w:rPr>
        <w:rFonts w:ascii="Arial" w:hAnsi="Arial" w:cs="Arial"/>
        <w:sz w:val="16"/>
        <w:szCs w:val="16"/>
      </w:rPr>
      <w:t>KoPÚ</w:t>
    </w:r>
    <w:proofErr w:type="spellEnd"/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32DA2"/>
    <w:rsid w:val="000530CF"/>
    <w:rsid w:val="0005660E"/>
    <w:rsid w:val="00056659"/>
    <w:rsid w:val="00057F1D"/>
    <w:rsid w:val="0006017D"/>
    <w:rsid w:val="00063598"/>
    <w:rsid w:val="00065233"/>
    <w:rsid w:val="0006730A"/>
    <w:rsid w:val="00072627"/>
    <w:rsid w:val="00072757"/>
    <w:rsid w:val="00085F28"/>
    <w:rsid w:val="000866CA"/>
    <w:rsid w:val="00086970"/>
    <w:rsid w:val="00091027"/>
    <w:rsid w:val="00096B96"/>
    <w:rsid w:val="000A1146"/>
    <w:rsid w:val="000A2584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11EC"/>
    <w:rsid w:val="000E5BEB"/>
    <w:rsid w:val="000E7B4A"/>
    <w:rsid w:val="000F2FB9"/>
    <w:rsid w:val="000F5968"/>
    <w:rsid w:val="000F60E7"/>
    <w:rsid w:val="00100A35"/>
    <w:rsid w:val="0010300D"/>
    <w:rsid w:val="0010420E"/>
    <w:rsid w:val="001044FF"/>
    <w:rsid w:val="001055C0"/>
    <w:rsid w:val="0010606F"/>
    <w:rsid w:val="001100DA"/>
    <w:rsid w:val="0011204B"/>
    <w:rsid w:val="00114696"/>
    <w:rsid w:val="00114738"/>
    <w:rsid w:val="001179D9"/>
    <w:rsid w:val="00123FF9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7512"/>
    <w:rsid w:val="001C05F9"/>
    <w:rsid w:val="001D05E9"/>
    <w:rsid w:val="001D68A1"/>
    <w:rsid w:val="001E0A36"/>
    <w:rsid w:val="001E3DAD"/>
    <w:rsid w:val="001E3F11"/>
    <w:rsid w:val="001E4440"/>
    <w:rsid w:val="001E638F"/>
    <w:rsid w:val="001E785D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2C72"/>
    <w:rsid w:val="00215CEC"/>
    <w:rsid w:val="00216EBA"/>
    <w:rsid w:val="00224CC3"/>
    <w:rsid w:val="00225AE6"/>
    <w:rsid w:val="002305CB"/>
    <w:rsid w:val="0023080A"/>
    <w:rsid w:val="00234489"/>
    <w:rsid w:val="002457F3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AF8"/>
    <w:rsid w:val="00294BDF"/>
    <w:rsid w:val="00296BA9"/>
    <w:rsid w:val="002A2700"/>
    <w:rsid w:val="002A4473"/>
    <w:rsid w:val="002A4A68"/>
    <w:rsid w:val="002A5800"/>
    <w:rsid w:val="002B05A3"/>
    <w:rsid w:val="002B5853"/>
    <w:rsid w:val="002C2239"/>
    <w:rsid w:val="002D0F04"/>
    <w:rsid w:val="002D1360"/>
    <w:rsid w:val="002D1FE4"/>
    <w:rsid w:val="002D2D6F"/>
    <w:rsid w:val="002D3FE6"/>
    <w:rsid w:val="002D42B2"/>
    <w:rsid w:val="002D62E3"/>
    <w:rsid w:val="002D6F72"/>
    <w:rsid w:val="002E1025"/>
    <w:rsid w:val="002E31BE"/>
    <w:rsid w:val="002E548E"/>
    <w:rsid w:val="002E621C"/>
    <w:rsid w:val="002E7C14"/>
    <w:rsid w:val="002F173C"/>
    <w:rsid w:val="002F62F9"/>
    <w:rsid w:val="002F637C"/>
    <w:rsid w:val="002F6689"/>
    <w:rsid w:val="002F6DD0"/>
    <w:rsid w:val="002F724D"/>
    <w:rsid w:val="003022B8"/>
    <w:rsid w:val="00302AD9"/>
    <w:rsid w:val="00304C46"/>
    <w:rsid w:val="00311E5C"/>
    <w:rsid w:val="003147E9"/>
    <w:rsid w:val="00314F5B"/>
    <w:rsid w:val="003164BC"/>
    <w:rsid w:val="00316F18"/>
    <w:rsid w:val="00317D10"/>
    <w:rsid w:val="0032234A"/>
    <w:rsid w:val="00325C2D"/>
    <w:rsid w:val="00327747"/>
    <w:rsid w:val="00340BE7"/>
    <w:rsid w:val="0034297B"/>
    <w:rsid w:val="0034343F"/>
    <w:rsid w:val="00345D17"/>
    <w:rsid w:val="00353BAC"/>
    <w:rsid w:val="00354E99"/>
    <w:rsid w:val="003562D7"/>
    <w:rsid w:val="00356A51"/>
    <w:rsid w:val="0036029C"/>
    <w:rsid w:val="00364A25"/>
    <w:rsid w:val="00364EAE"/>
    <w:rsid w:val="00367549"/>
    <w:rsid w:val="003706E7"/>
    <w:rsid w:val="00372344"/>
    <w:rsid w:val="0038133B"/>
    <w:rsid w:val="00383E83"/>
    <w:rsid w:val="00385DC6"/>
    <w:rsid w:val="003948A1"/>
    <w:rsid w:val="00395A3B"/>
    <w:rsid w:val="00396E0D"/>
    <w:rsid w:val="003A299C"/>
    <w:rsid w:val="003A3E8B"/>
    <w:rsid w:val="003A6840"/>
    <w:rsid w:val="003A724A"/>
    <w:rsid w:val="003B1DCA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D5838"/>
    <w:rsid w:val="003E249F"/>
    <w:rsid w:val="003E3E7B"/>
    <w:rsid w:val="003E5EEC"/>
    <w:rsid w:val="003E5FDD"/>
    <w:rsid w:val="003E61DB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388F"/>
    <w:rsid w:val="0042404C"/>
    <w:rsid w:val="00425EA1"/>
    <w:rsid w:val="00426861"/>
    <w:rsid w:val="004269C6"/>
    <w:rsid w:val="0042773E"/>
    <w:rsid w:val="00431305"/>
    <w:rsid w:val="00431987"/>
    <w:rsid w:val="004543E0"/>
    <w:rsid w:val="00454594"/>
    <w:rsid w:val="00456F23"/>
    <w:rsid w:val="00457C2D"/>
    <w:rsid w:val="00461240"/>
    <w:rsid w:val="004619F4"/>
    <w:rsid w:val="00461C2B"/>
    <w:rsid w:val="00461C58"/>
    <w:rsid w:val="00465023"/>
    <w:rsid w:val="0046516E"/>
    <w:rsid w:val="004672B6"/>
    <w:rsid w:val="00472C74"/>
    <w:rsid w:val="00473FE6"/>
    <w:rsid w:val="004753AE"/>
    <w:rsid w:val="0047742C"/>
    <w:rsid w:val="004817FC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31E9"/>
    <w:rsid w:val="004B7CA2"/>
    <w:rsid w:val="004C0066"/>
    <w:rsid w:val="004C0AB2"/>
    <w:rsid w:val="004C0BB1"/>
    <w:rsid w:val="004C3487"/>
    <w:rsid w:val="004C6C5E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5D8"/>
    <w:rsid w:val="00500614"/>
    <w:rsid w:val="00500B0F"/>
    <w:rsid w:val="005011CF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4D8A"/>
    <w:rsid w:val="00545EC8"/>
    <w:rsid w:val="005471E0"/>
    <w:rsid w:val="00553136"/>
    <w:rsid w:val="00557383"/>
    <w:rsid w:val="00560039"/>
    <w:rsid w:val="00563793"/>
    <w:rsid w:val="00563F87"/>
    <w:rsid w:val="005729A1"/>
    <w:rsid w:val="00572A16"/>
    <w:rsid w:val="005755B2"/>
    <w:rsid w:val="0058121A"/>
    <w:rsid w:val="005835D7"/>
    <w:rsid w:val="00584E24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6735"/>
    <w:rsid w:val="005C1B05"/>
    <w:rsid w:val="005C64D9"/>
    <w:rsid w:val="005D05CC"/>
    <w:rsid w:val="005D2927"/>
    <w:rsid w:val="005E0F42"/>
    <w:rsid w:val="005E362D"/>
    <w:rsid w:val="005E4A68"/>
    <w:rsid w:val="005F38B8"/>
    <w:rsid w:val="005F4DB0"/>
    <w:rsid w:val="00600BC1"/>
    <w:rsid w:val="00607CA7"/>
    <w:rsid w:val="00610F2F"/>
    <w:rsid w:val="0061170B"/>
    <w:rsid w:val="00613A2F"/>
    <w:rsid w:val="00626C53"/>
    <w:rsid w:val="00632F9C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62D36"/>
    <w:rsid w:val="00662DB9"/>
    <w:rsid w:val="006650CF"/>
    <w:rsid w:val="00666049"/>
    <w:rsid w:val="006670A3"/>
    <w:rsid w:val="00667744"/>
    <w:rsid w:val="006725F5"/>
    <w:rsid w:val="00674AF3"/>
    <w:rsid w:val="00681860"/>
    <w:rsid w:val="006858DE"/>
    <w:rsid w:val="00685AA1"/>
    <w:rsid w:val="006902C6"/>
    <w:rsid w:val="006A2316"/>
    <w:rsid w:val="006A6A69"/>
    <w:rsid w:val="006A6EC7"/>
    <w:rsid w:val="006B2EE2"/>
    <w:rsid w:val="006B7D60"/>
    <w:rsid w:val="006C325B"/>
    <w:rsid w:val="006D0149"/>
    <w:rsid w:val="006D681C"/>
    <w:rsid w:val="006E0028"/>
    <w:rsid w:val="006E4835"/>
    <w:rsid w:val="006F0948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56EE"/>
    <w:rsid w:val="00735490"/>
    <w:rsid w:val="00735EC1"/>
    <w:rsid w:val="007410F4"/>
    <w:rsid w:val="007423C2"/>
    <w:rsid w:val="007460F0"/>
    <w:rsid w:val="007468C8"/>
    <w:rsid w:val="00747E60"/>
    <w:rsid w:val="00750A74"/>
    <w:rsid w:val="00754188"/>
    <w:rsid w:val="007554F9"/>
    <w:rsid w:val="00756A51"/>
    <w:rsid w:val="007655CE"/>
    <w:rsid w:val="00766EB8"/>
    <w:rsid w:val="00772D26"/>
    <w:rsid w:val="00775324"/>
    <w:rsid w:val="00776351"/>
    <w:rsid w:val="00781E3F"/>
    <w:rsid w:val="007848EE"/>
    <w:rsid w:val="00786BA3"/>
    <w:rsid w:val="00792184"/>
    <w:rsid w:val="007927EB"/>
    <w:rsid w:val="00794DBB"/>
    <w:rsid w:val="00797092"/>
    <w:rsid w:val="00797D0E"/>
    <w:rsid w:val="007A15CF"/>
    <w:rsid w:val="007A2DAA"/>
    <w:rsid w:val="007A3A2D"/>
    <w:rsid w:val="007A64CD"/>
    <w:rsid w:val="007B0D2A"/>
    <w:rsid w:val="007B10E5"/>
    <w:rsid w:val="007B6BC5"/>
    <w:rsid w:val="007C0C74"/>
    <w:rsid w:val="007C159F"/>
    <w:rsid w:val="007C180B"/>
    <w:rsid w:val="007C4D0C"/>
    <w:rsid w:val="007C6E6A"/>
    <w:rsid w:val="007D0011"/>
    <w:rsid w:val="007D4920"/>
    <w:rsid w:val="007E2042"/>
    <w:rsid w:val="007E24DE"/>
    <w:rsid w:val="007E4406"/>
    <w:rsid w:val="007E7A67"/>
    <w:rsid w:val="007F6D2D"/>
    <w:rsid w:val="007F72CC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31524"/>
    <w:rsid w:val="008345B9"/>
    <w:rsid w:val="008365AE"/>
    <w:rsid w:val="00846784"/>
    <w:rsid w:val="0085340C"/>
    <w:rsid w:val="00857A74"/>
    <w:rsid w:val="00865147"/>
    <w:rsid w:val="0087482A"/>
    <w:rsid w:val="008759F5"/>
    <w:rsid w:val="0088061B"/>
    <w:rsid w:val="00886D4F"/>
    <w:rsid w:val="008927A9"/>
    <w:rsid w:val="00895114"/>
    <w:rsid w:val="00897473"/>
    <w:rsid w:val="008A1820"/>
    <w:rsid w:val="008A1BC0"/>
    <w:rsid w:val="008A3D56"/>
    <w:rsid w:val="008A6097"/>
    <w:rsid w:val="008B50BB"/>
    <w:rsid w:val="008B77CF"/>
    <w:rsid w:val="008B77F6"/>
    <w:rsid w:val="008C08A2"/>
    <w:rsid w:val="008C41C1"/>
    <w:rsid w:val="008C4215"/>
    <w:rsid w:val="008D141B"/>
    <w:rsid w:val="008D2D69"/>
    <w:rsid w:val="008D4E25"/>
    <w:rsid w:val="008D5DAE"/>
    <w:rsid w:val="008D793B"/>
    <w:rsid w:val="008E5987"/>
    <w:rsid w:val="008E6CCF"/>
    <w:rsid w:val="008F0BF1"/>
    <w:rsid w:val="008F15CC"/>
    <w:rsid w:val="008F3688"/>
    <w:rsid w:val="008F51AE"/>
    <w:rsid w:val="008F5F5B"/>
    <w:rsid w:val="008F7E74"/>
    <w:rsid w:val="0090165D"/>
    <w:rsid w:val="0091090C"/>
    <w:rsid w:val="00910DD9"/>
    <w:rsid w:val="0091238B"/>
    <w:rsid w:val="009123B4"/>
    <w:rsid w:val="0091285C"/>
    <w:rsid w:val="00921728"/>
    <w:rsid w:val="00926421"/>
    <w:rsid w:val="00937914"/>
    <w:rsid w:val="00941C2E"/>
    <w:rsid w:val="009427AC"/>
    <w:rsid w:val="0095212B"/>
    <w:rsid w:val="00956A45"/>
    <w:rsid w:val="009574D7"/>
    <w:rsid w:val="00957761"/>
    <w:rsid w:val="00963CDE"/>
    <w:rsid w:val="00964597"/>
    <w:rsid w:val="00967C3C"/>
    <w:rsid w:val="00970FC5"/>
    <w:rsid w:val="00971E63"/>
    <w:rsid w:val="00977C0C"/>
    <w:rsid w:val="00980EE1"/>
    <w:rsid w:val="0098461B"/>
    <w:rsid w:val="00985591"/>
    <w:rsid w:val="009855A2"/>
    <w:rsid w:val="00993230"/>
    <w:rsid w:val="009A250C"/>
    <w:rsid w:val="009A31A6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257E"/>
    <w:rsid w:val="009E57E8"/>
    <w:rsid w:val="009F162B"/>
    <w:rsid w:val="009F207D"/>
    <w:rsid w:val="009F54BE"/>
    <w:rsid w:val="00A01C03"/>
    <w:rsid w:val="00A03267"/>
    <w:rsid w:val="00A070B2"/>
    <w:rsid w:val="00A075C0"/>
    <w:rsid w:val="00A10967"/>
    <w:rsid w:val="00A21ECB"/>
    <w:rsid w:val="00A245BA"/>
    <w:rsid w:val="00A269F7"/>
    <w:rsid w:val="00A30CA7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35AF"/>
    <w:rsid w:val="00A6663F"/>
    <w:rsid w:val="00A66F9D"/>
    <w:rsid w:val="00A71D4A"/>
    <w:rsid w:val="00A72FA9"/>
    <w:rsid w:val="00A7502A"/>
    <w:rsid w:val="00A75984"/>
    <w:rsid w:val="00A76D53"/>
    <w:rsid w:val="00A77FC7"/>
    <w:rsid w:val="00A80776"/>
    <w:rsid w:val="00A830EA"/>
    <w:rsid w:val="00A852E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D09BB"/>
    <w:rsid w:val="00AD5AD9"/>
    <w:rsid w:val="00AD699E"/>
    <w:rsid w:val="00AE4C0A"/>
    <w:rsid w:val="00AF0F3B"/>
    <w:rsid w:val="00AF1651"/>
    <w:rsid w:val="00AF265D"/>
    <w:rsid w:val="00B0012F"/>
    <w:rsid w:val="00B05E13"/>
    <w:rsid w:val="00B2052C"/>
    <w:rsid w:val="00B24B48"/>
    <w:rsid w:val="00B2624E"/>
    <w:rsid w:val="00B26FC9"/>
    <w:rsid w:val="00B33054"/>
    <w:rsid w:val="00B33B52"/>
    <w:rsid w:val="00B40096"/>
    <w:rsid w:val="00B467FB"/>
    <w:rsid w:val="00B50728"/>
    <w:rsid w:val="00B51C4C"/>
    <w:rsid w:val="00B5735E"/>
    <w:rsid w:val="00B5778D"/>
    <w:rsid w:val="00B649BB"/>
    <w:rsid w:val="00B654CB"/>
    <w:rsid w:val="00B670F3"/>
    <w:rsid w:val="00B721A9"/>
    <w:rsid w:val="00B7660C"/>
    <w:rsid w:val="00B768A0"/>
    <w:rsid w:val="00B817EB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C6261"/>
    <w:rsid w:val="00BC6A31"/>
    <w:rsid w:val="00BC6F9C"/>
    <w:rsid w:val="00BD4F5D"/>
    <w:rsid w:val="00BE0C70"/>
    <w:rsid w:val="00BE3533"/>
    <w:rsid w:val="00BE3B44"/>
    <w:rsid w:val="00BE49A4"/>
    <w:rsid w:val="00BF0628"/>
    <w:rsid w:val="00BF373E"/>
    <w:rsid w:val="00C05583"/>
    <w:rsid w:val="00C15359"/>
    <w:rsid w:val="00C2000D"/>
    <w:rsid w:val="00C246A4"/>
    <w:rsid w:val="00C30AB8"/>
    <w:rsid w:val="00C323A0"/>
    <w:rsid w:val="00C32683"/>
    <w:rsid w:val="00C34013"/>
    <w:rsid w:val="00C41A5A"/>
    <w:rsid w:val="00C42F4E"/>
    <w:rsid w:val="00C43AD5"/>
    <w:rsid w:val="00C475A0"/>
    <w:rsid w:val="00C50112"/>
    <w:rsid w:val="00C52227"/>
    <w:rsid w:val="00C55D41"/>
    <w:rsid w:val="00C60D2B"/>
    <w:rsid w:val="00C6184E"/>
    <w:rsid w:val="00C70585"/>
    <w:rsid w:val="00C82405"/>
    <w:rsid w:val="00C863D8"/>
    <w:rsid w:val="00C90564"/>
    <w:rsid w:val="00C94DA3"/>
    <w:rsid w:val="00CA2120"/>
    <w:rsid w:val="00CA7CD0"/>
    <w:rsid w:val="00CB2710"/>
    <w:rsid w:val="00CB2ED5"/>
    <w:rsid w:val="00CB390D"/>
    <w:rsid w:val="00CB5D75"/>
    <w:rsid w:val="00CB698E"/>
    <w:rsid w:val="00CB737E"/>
    <w:rsid w:val="00CB7B66"/>
    <w:rsid w:val="00CC0248"/>
    <w:rsid w:val="00CC4E3F"/>
    <w:rsid w:val="00CC66C7"/>
    <w:rsid w:val="00CC6DE1"/>
    <w:rsid w:val="00CD255B"/>
    <w:rsid w:val="00CD4A3B"/>
    <w:rsid w:val="00CD4EA3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7829"/>
    <w:rsid w:val="00D32B3A"/>
    <w:rsid w:val="00D3488C"/>
    <w:rsid w:val="00D34B0D"/>
    <w:rsid w:val="00D35738"/>
    <w:rsid w:val="00D41E08"/>
    <w:rsid w:val="00D42D02"/>
    <w:rsid w:val="00D44B76"/>
    <w:rsid w:val="00D503FA"/>
    <w:rsid w:val="00D51B36"/>
    <w:rsid w:val="00D56C51"/>
    <w:rsid w:val="00D6451F"/>
    <w:rsid w:val="00D75D18"/>
    <w:rsid w:val="00D808C3"/>
    <w:rsid w:val="00D83C46"/>
    <w:rsid w:val="00D853A6"/>
    <w:rsid w:val="00D9408D"/>
    <w:rsid w:val="00D95ACB"/>
    <w:rsid w:val="00D9605D"/>
    <w:rsid w:val="00D96345"/>
    <w:rsid w:val="00DA09DE"/>
    <w:rsid w:val="00DA100E"/>
    <w:rsid w:val="00DB1CE9"/>
    <w:rsid w:val="00DB1DE3"/>
    <w:rsid w:val="00DB2C28"/>
    <w:rsid w:val="00DB30DC"/>
    <w:rsid w:val="00DB533C"/>
    <w:rsid w:val="00DB562B"/>
    <w:rsid w:val="00DB599A"/>
    <w:rsid w:val="00DC4D21"/>
    <w:rsid w:val="00DD11F4"/>
    <w:rsid w:val="00DD23A8"/>
    <w:rsid w:val="00DD5D8D"/>
    <w:rsid w:val="00DE57F2"/>
    <w:rsid w:val="00DF4F34"/>
    <w:rsid w:val="00DF65C7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315E8"/>
    <w:rsid w:val="00E33855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45E4"/>
    <w:rsid w:val="00E85AC9"/>
    <w:rsid w:val="00E92D95"/>
    <w:rsid w:val="00E96004"/>
    <w:rsid w:val="00EA3780"/>
    <w:rsid w:val="00EA5611"/>
    <w:rsid w:val="00EA776A"/>
    <w:rsid w:val="00EA7A43"/>
    <w:rsid w:val="00EB1FE2"/>
    <w:rsid w:val="00EB2AF3"/>
    <w:rsid w:val="00EB3FB1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0557"/>
    <w:rsid w:val="00F23957"/>
    <w:rsid w:val="00F23DAF"/>
    <w:rsid w:val="00F23F8A"/>
    <w:rsid w:val="00F262BF"/>
    <w:rsid w:val="00F27468"/>
    <w:rsid w:val="00F27FD5"/>
    <w:rsid w:val="00F305EA"/>
    <w:rsid w:val="00F30AA6"/>
    <w:rsid w:val="00F36F51"/>
    <w:rsid w:val="00F43A10"/>
    <w:rsid w:val="00F45ACB"/>
    <w:rsid w:val="00F46328"/>
    <w:rsid w:val="00F466D6"/>
    <w:rsid w:val="00F47D2A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4078"/>
    <w:rsid w:val="00F750EA"/>
    <w:rsid w:val="00F81E37"/>
    <w:rsid w:val="00F8228B"/>
    <w:rsid w:val="00F84A9A"/>
    <w:rsid w:val="00F91836"/>
    <w:rsid w:val="00F922E7"/>
    <w:rsid w:val="00F92935"/>
    <w:rsid w:val="00F933CD"/>
    <w:rsid w:val="00F9412A"/>
    <w:rsid w:val="00FB0298"/>
    <w:rsid w:val="00FB03D1"/>
    <w:rsid w:val="00FB2675"/>
    <w:rsid w:val="00FB28EB"/>
    <w:rsid w:val="00FB6FC9"/>
    <w:rsid w:val="00FC174A"/>
    <w:rsid w:val="00FD4817"/>
    <w:rsid w:val="00FD6780"/>
    <w:rsid w:val="00FE1667"/>
    <w:rsid w:val="00FE2BEB"/>
    <w:rsid w:val="00FE5DB1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podatelna@spu.g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HCUZCRXN6NH5-1026808181-22752</_dlc_DocId>
    <_dlc_DocIdUrl xmlns="85f4b5cc-4033-44c7-b405-f5eed34c8154">
      <Url>https://spucr.sharepoint.com/sites/Portal/_layouts/15/DocIdRedir.aspx?ID=HCUZCRXN6NH5-1026808181-22752</Url>
      <Description>HCUZCRXN6NH5-1026808181-22752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customXml/itemProps4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A1443C2-1DC0-45FC-8C73-ECDA14D8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11</Pages>
  <Words>4892</Words>
  <Characters>28868</Characters>
  <Application>Microsoft Office Word</Application>
  <DocSecurity>0</DocSecurity>
  <Lines>240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Bořil Zdeněk Ing.</cp:lastModifiedBy>
  <cp:revision>12</cp:revision>
  <cp:lastPrinted>2019-05-02T06:41:00Z</cp:lastPrinted>
  <dcterms:created xsi:type="dcterms:W3CDTF">2025-08-26T05:27:00Z</dcterms:created>
  <dcterms:modified xsi:type="dcterms:W3CDTF">2025-08-28T05:33:00Z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a9d8c60d-b33c-43b4-93ae-a88da2ba69b9</vt:lpwstr>
  </property>
</Properties>
</file>