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32A101E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C34DD8">
        <w:rPr>
          <w:b/>
        </w:rPr>
        <w:t>KoPÚ</w:t>
      </w:r>
      <w:proofErr w:type="spellEnd"/>
      <w:r w:rsidR="00C34DD8">
        <w:rPr>
          <w:b/>
        </w:rPr>
        <w:t xml:space="preserve"> v </w:t>
      </w:r>
      <w:proofErr w:type="spellStart"/>
      <w:r w:rsidR="00C34DD8">
        <w:rPr>
          <w:b/>
        </w:rPr>
        <w:t>k.ú</w:t>
      </w:r>
      <w:proofErr w:type="spellEnd"/>
      <w:r w:rsidR="00C34DD8">
        <w:rPr>
          <w:b/>
        </w:rPr>
        <w:t>. Malíkov nad Nežárkou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4AD917A5" w14:textId="77777777" w:rsidR="003D1CCC" w:rsidRPr="00CC5890" w:rsidRDefault="003D1CCC" w:rsidP="007A0155">
      <w:r w:rsidRPr="00CC5890">
        <w:lastRenderedPageBreak/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056CE02C" w14:textId="77777777" w:rsidR="003D1CCC" w:rsidRPr="00CC5890" w:rsidRDefault="003D1CCC" w:rsidP="007A0155">
      <w:r w:rsidRPr="00CC5890">
        <w:t xml:space="preserve">Obory </w:t>
      </w:r>
      <w:proofErr w:type="gramStart"/>
      <w:r w:rsidRPr="00CC5890">
        <w:t>činnosti:…</w:t>
      </w:r>
      <w:proofErr w:type="gramEnd"/>
      <w:r w:rsidRPr="00CC5890">
        <w:t xml:space="preserve">……………      </w:t>
      </w:r>
      <w:r w:rsidRPr="00CC5890">
        <w:rPr>
          <w:highlight w:val="lightGray"/>
        </w:rPr>
        <w:t>(</w:t>
      </w:r>
      <w:proofErr w:type="gramStart"/>
      <w:r w:rsidRPr="00CC5890">
        <w:rPr>
          <w:highlight w:val="lightGray"/>
        </w:rPr>
        <w:t>Postačuje  obor</w:t>
      </w:r>
      <w:proofErr w:type="gramEnd"/>
      <w:r w:rsidRPr="00CC5890">
        <w:rPr>
          <w:highlight w:val="lightGray"/>
        </w:rPr>
        <w:t xml:space="preserve"> mající vztah k předmětu VZ)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37910DF8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2D1AB06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09AED67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2927BA8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F614" w14:textId="77777777" w:rsidR="00DC432A" w:rsidRDefault="00DC432A" w:rsidP="008E4AD5">
      <w:r>
        <w:separator/>
      </w:r>
    </w:p>
  </w:endnote>
  <w:endnote w:type="continuationSeparator" w:id="0">
    <w:p w14:paraId="12A157E9" w14:textId="77777777" w:rsidR="00DC432A" w:rsidRDefault="00DC432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5A5E" w14:textId="77777777" w:rsidR="00DC432A" w:rsidRDefault="00DC432A" w:rsidP="008E4AD5">
      <w:r>
        <w:separator/>
      </w:r>
    </w:p>
  </w:footnote>
  <w:footnote w:type="continuationSeparator" w:id="0">
    <w:p w14:paraId="65BD08EE" w14:textId="77777777" w:rsidR="00DC432A" w:rsidRDefault="00DC432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1D58FE5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21381B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7BB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81B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5D82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824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015D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15F7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4DD8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432A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069CA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1BB2F-7B64-4FAB-B190-AE3850658934}"/>
</file>

<file path=customXml/itemProps3.xml><?xml version="1.0" encoding="utf-8"?>
<ds:datastoreItem xmlns:ds="http://schemas.openxmlformats.org/officeDocument/2006/customXml" ds:itemID="{F1B10DB5-EEC9-4598-A202-3034DDF9685D}"/>
</file>

<file path=customXml/itemProps4.xml><?xml version="1.0" encoding="utf-8"?>
<ds:datastoreItem xmlns:ds="http://schemas.openxmlformats.org/officeDocument/2006/customXml" ds:itemID="{C949094B-9D25-435D-9144-221BB78DD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Brychtová Jitka JUDr.</cp:lastModifiedBy>
  <cp:revision>10</cp:revision>
  <cp:lastPrinted>2013-03-13T13:00:00Z</cp:lastPrinted>
  <dcterms:created xsi:type="dcterms:W3CDTF">2020-09-18T07:32:00Z</dcterms:created>
  <dcterms:modified xsi:type="dcterms:W3CDTF">2025-07-14T07:56:00Z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