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BF2046" w14:textId="6E4DE8EB" w:rsidR="002C2019" w:rsidRDefault="00BD688D" w:rsidP="00BD688D">
      <w:pPr>
        <w:rPr>
          <w:b/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2C2019" w:rsidRPr="002C2019">
        <w:rPr>
          <w:b/>
          <w:szCs w:val="22"/>
        </w:rPr>
        <w:t xml:space="preserve">Výsadba zeleně v k. </w:t>
      </w:r>
      <w:proofErr w:type="spellStart"/>
      <w:r w:rsidR="002C2019" w:rsidRPr="002C2019">
        <w:rPr>
          <w:b/>
          <w:szCs w:val="22"/>
        </w:rPr>
        <w:t>ú.</w:t>
      </w:r>
      <w:proofErr w:type="spellEnd"/>
      <w:r w:rsidR="002C2019" w:rsidRPr="002C2019">
        <w:rPr>
          <w:b/>
          <w:szCs w:val="22"/>
        </w:rPr>
        <w:t xml:space="preserve"> Slatina u </w:t>
      </w:r>
      <w:proofErr w:type="spellStart"/>
      <w:r w:rsidR="002C2019" w:rsidRPr="002C2019">
        <w:rPr>
          <w:b/>
          <w:szCs w:val="22"/>
        </w:rPr>
        <w:t>Hostouně</w:t>
      </w:r>
      <w:r w:rsidR="00736739">
        <w:rPr>
          <w:b/>
          <w:szCs w:val="22"/>
        </w:rPr>
        <w:t>_II</w:t>
      </w:r>
      <w:r w:rsidR="00F51035">
        <w:rPr>
          <w:b/>
          <w:szCs w:val="22"/>
        </w:rPr>
        <w:t>I</w:t>
      </w:r>
      <w:proofErr w:type="spellEnd"/>
      <w:r w:rsidR="002C2019" w:rsidRPr="002C2019">
        <w:rPr>
          <w:b/>
          <w:szCs w:val="22"/>
        </w:rPr>
        <w:t xml:space="preserve"> </w:t>
      </w:r>
    </w:p>
    <w:p w14:paraId="54921AA9" w14:textId="3D48769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</w:t>
      </w:r>
      <w:r w:rsidR="002C2019" w:rsidRPr="002C2019">
        <w:rPr>
          <w:szCs w:val="22"/>
        </w:rPr>
        <w:t>nadlimitní veřejná zakázka na služby zadávaná v otevřeném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AD6995">
      <w:pPr>
        <w:pStyle w:val="Odstavecseseznamem"/>
        <w:numPr>
          <w:ilvl w:val="0"/>
          <w:numId w:val="4"/>
        </w:numPr>
        <w:spacing w:before="120" w:after="36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AD6995">
      <w:pPr>
        <w:pStyle w:val="Odstavecseseznamem"/>
        <w:numPr>
          <w:ilvl w:val="0"/>
          <w:numId w:val="5"/>
        </w:numPr>
        <w:spacing w:before="120" w:after="36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1A978FB" w14:textId="7565ED8E" w:rsidR="00BD688D" w:rsidRPr="006127A7" w:rsidRDefault="00CF1254" w:rsidP="00AD6995">
      <w:pPr>
        <w:pStyle w:val="Odstavecseseznamem"/>
        <w:numPr>
          <w:ilvl w:val="0"/>
          <w:numId w:val="5"/>
        </w:numPr>
        <w:spacing w:before="120" w:after="600" w:line="240" w:lineRule="auto"/>
        <w:contextualSpacing w:val="0"/>
      </w:pPr>
      <w:r w:rsidRPr="00AD6995">
        <w:rPr>
          <w:rFonts w:ascii="Arial" w:hAnsi="Arial" w:cs="Arial"/>
        </w:rPr>
        <w:t>předcházení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znečišťování ovzduší a snižování</w:t>
      </w:r>
      <w:r w:rsidR="003716D5" w:rsidRPr="00AD6995">
        <w:rPr>
          <w:rFonts w:ascii="Arial" w:hAnsi="Arial" w:cs="Arial"/>
        </w:rPr>
        <w:t>m</w:t>
      </w:r>
      <w:r w:rsidRPr="00AD6995">
        <w:rPr>
          <w:rFonts w:ascii="Arial" w:hAnsi="Arial" w:cs="Arial"/>
        </w:rPr>
        <w:t xml:space="preserve"> úrovně znečišťování, může-li je během plnění veřejné zakázky způsobit;</w:t>
      </w:r>
    </w:p>
    <w:p w14:paraId="077A6543" w14:textId="5921F0F5" w:rsidR="00BD688D" w:rsidRPr="00BD688D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BD688D">
        <w:rPr>
          <w:rFonts w:ascii="Arial" w:hAnsi="Arial" w:cs="Arial"/>
        </w:rPr>
        <w:t>.</w:t>
      </w:r>
      <w:r w:rsidR="0057463D" w:rsidRPr="00BD688D">
        <w:rPr>
          <w:rFonts w:ascii="Arial" w:hAnsi="Arial" w:cs="Arial"/>
        </w:rPr>
        <w:t xml:space="preserve"> </w:t>
      </w:r>
      <w:r w:rsidR="00BB338C" w:rsidRPr="00BD688D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9231" w14:textId="77777777" w:rsidR="00AF02E4" w:rsidRDefault="00AF02E4" w:rsidP="008E4AD5">
      <w:r>
        <w:separator/>
      </w:r>
    </w:p>
  </w:endnote>
  <w:endnote w:type="continuationSeparator" w:id="0">
    <w:p w14:paraId="4E5A6EB0" w14:textId="77777777" w:rsidR="00AF02E4" w:rsidRDefault="00AF02E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32DE5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E32DE5">
              <w:rPr>
                <w:rFonts w:ascii="Arial" w:hAnsi="Arial" w:cs="Arial"/>
              </w:rPr>
              <w:t xml:space="preserve">Stránka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PAGE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1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  <w:r w:rsidRPr="00E32DE5">
              <w:rPr>
                <w:rFonts w:ascii="Arial" w:hAnsi="Arial" w:cs="Arial"/>
              </w:rPr>
              <w:t xml:space="preserve"> z</w:t>
            </w:r>
            <w:r w:rsidR="00A5463C" w:rsidRPr="00E32DE5">
              <w:rPr>
                <w:rFonts w:ascii="Arial" w:hAnsi="Arial" w:cs="Arial"/>
              </w:rPr>
              <w:t>e</w:t>
            </w:r>
            <w:r w:rsidRPr="00E32DE5">
              <w:rPr>
                <w:rFonts w:ascii="Arial" w:hAnsi="Arial" w:cs="Arial"/>
              </w:rPr>
              <w:t xml:space="preserve"> </w:t>
            </w:r>
            <w:r w:rsidRPr="00E32DE5">
              <w:rPr>
                <w:rFonts w:ascii="Arial" w:hAnsi="Arial" w:cs="Arial"/>
              </w:rPr>
              <w:fldChar w:fldCharType="begin"/>
            </w:r>
            <w:r w:rsidRPr="00E32DE5">
              <w:rPr>
                <w:rFonts w:ascii="Arial" w:hAnsi="Arial" w:cs="Arial"/>
              </w:rPr>
              <w:instrText>NUMPAGES</w:instrText>
            </w:r>
            <w:r w:rsidRPr="00E32DE5">
              <w:rPr>
                <w:rFonts w:ascii="Arial" w:hAnsi="Arial" w:cs="Arial"/>
              </w:rPr>
              <w:fldChar w:fldCharType="separate"/>
            </w:r>
            <w:r w:rsidR="00A5463C" w:rsidRPr="00E32DE5">
              <w:rPr>
                <w:rFonts w:ascii="Arial" w:hAnsi="Arial" w:cs="Arial"/>
                <w:noProof/>
              </w:rPr>
              <w:t>4</w:t>
            </w:r>
            <w:r w:rsidRPr="00E32DE5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22D31C2D" w:rsidR="006127A7" w:rsidRDefault="00D50E5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A61B4C2">
          <wp:simplePos x="0" y="0"/>
          <wp:positionH relativeFrom="margin">
            <wp:posOffset>4370070</wp:posOffset>
          </wp:positionH>
          <wp:positionV relativeFrom="paragraph">
            <wp:posOffset>-627513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5BB6A2D7">
          <wp:simplePos x="0" y="0"/>
          <wp:positionH relativeFrom="margin">
            <wp:posOffset>0</wp:posOffset>
          </wp:positionH>
          <wp:positionV relativeFrom="paragraph">
            <wp:posOffset>-623702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E54B0" w14:textId="77777777" w:rsidR="00AF02E4" w:rsidRDefault="00AF02E4" w:rsidP="008E4AD5">
      <w:r>
        <w:separator/>
      </w:r>
    </w:p>
  </w:footnote>
  <w:footnote w:type="continuationSeparator" w:id="0">
    <w:p w14:paraId="1FFF98BC" w14:textId="77777777" w:rsidR="00AF02E4" w:rsidRDefault="00AF02E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0B626AD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2019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FFF4D8E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2C2019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352134">
    <w:abstractNumId w:val="3"/>
  </w:num>
  <w:num w:numId="2" w16cid:durableId="1031109226">
    <w:abstractNumId w:val="4"/>
  </w:num>
  <w:num w:numId="3" w16cid:durableId="2112116689">
    <w:abstractNumId w:val="2"/>
  </w:num>
  <w:num w:numId="4" w16cid:durableId="89811895">
    <w:abstractNumId w:val="1"/>
  </w:num>
  <w:num w:numId="5" w16cid:durableId="166805383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019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739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6995"/>
    <w:rsid w:val="00AE2759"/>
    <w:rsid w:val="00AE41BA"/>
    <w:rsid w:val="00AE6726"/>
    <w:rsid w:val="00AE7EFB"/>
    <w:rsid w:val="00AF02E4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E459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54D4"/>
    <w:rsid w:val="00E26357"/>
    <w:rsid w:val="00E27261"/>
    <w:rsid w:val="00E32DE5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03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11</cp:revision>
  <cp:lastPrinted>2013-03-13T13:00:00Z</cp:lastPrinted>
  <dcterms:created xsi:type="dcterms:W3CDTF">2022-06-17T09:46:00Z</dcterms:created>
  <dcterms:modified xsi:type="dcterms:W3CDTF">2023-07-10T11:10:00Z</dcterms:modified>
</cp:coreProperties>
</file>