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proofErr w:type="gramStart"/>
      <w:r w:rsidRPr="00D9780F">
        <w:rPr>
          <w:rFonts w:ascii="Arial" w:eastAsia="Times New Roman" w:hAnsi="Arial" w:cs="Arial"/>
          <w:b/>
          <w:lang w:eastAsia="cs-CZ"/>
        </w:rPr>
        <w:t>republika - Státní</w:t>
      </w:r>
      <w:proofErr w:type="gramEnd"/>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5B2AA83D" w:rsidR="006615F7" w:rsidRPr="003E6138"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D9780F">
        <w:rPr>
          <w:rFonts w:ascii="Arial" w:eastAsia="Times New Roman" w:hAnsi="Arial" w:cs="Arial"/>
          <w:b/>
          <w:lang w:eastAsia="cs-CZ"/>
        </w:rPr>
        <w:t xml:space="preserve">Krajský pozemkový úřad </w:t>
      </w:r>
      <w:r w:rsidR="003E6138" w:rsidRPr="003E6138">
        <w:rPr>
          <w:rFonts w:ascii="Arial" w:eastAsia="Times New Roman" w:hAnsi="Arial" w:cs="Arial"/>
          <w:b/>
          <w:lang w:eastAsia="cs-CZ"/>
        </w:rPr>
        <w:t>pro Liberecký kraj</w:t>
      </w:r>
    </w:p>
    <w:p w14:paraId="105D7D3A" w14:textId="687AB7D1" w:rsidR="00810331" w:rsidRPr="003E6138"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sidRPr="003E6138">
        <w:rPr>
          <w:rFonts w:ascii="Arial" w:eastAsia="Times New Roman" w:hAnsi="Arial" w:cs="Arial"/>
          <w:b/>
          <w:lang w:eastAsia="cs-CZ"/>
        </w:rPr>
        <w:t xml:space="preserve">Adresa: </w:t>
      </w:r>
      <w:r w:rsidR="003E6138">
        <w:rPr>
          <w:rFonts w:ascii="Arial" w:eastAsia="Times New Roman" w:hAnsi="Arial" w:cs="Arial"/>
          <w:b/>
          <w:lang w:eastAsia="cs-CZ"/>
        </w:rPr>
        <w:t>U Nisy 745/</w:t>
      </w:r>
      <w:proofErr w:type="gramStart"/>
      <w:r w:rsidR="003E6138">
        <w:rPr>
          <w:rFonts w:ascii="Arial" w:eastAsia="Times New Roman" w:hAnsi="Arial" w:cs="Arial"/>
          <w:b/>
          <w:lang w:eastAsia="cs-CZ"/>
        </w:rPr>
        <w:t>6a</w:t>
      </w:r>
      <w:proofErr w:type="gramEnd"/>
      <w:r w:rsidR="003E6138">
        <w:rPr>
          <w:rFonts w:ascii="Arial" w:eastAsia="Times New Roman" w:hAnsi="Arial" w:cs="Arial"/>
          <w:b/>
          <w:lang w:eastAsia="cs-CZ"/>
        </w:rPr>
        <w:t>, 460 57 Liberec</w:t>
      </w:r>
    </w:p>
    <w:p w14:paraId="7847E424" w14:textId="1F850319" w:rsidR="006615F7" w:rsidRPr="003E6138" w:rsidRDefault="006615F7" w:rsidP="00ED17C0">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3E6138">
        <w:rPr>
          <w:rFonts w:ascii="Arial" w:eastAsia="Lucida Sans Unicode" w:hAnsi="Arial" w:cs="Arial"/>
          <w:lang w:eastAsia="cs-CZ"/>
        </w:rPr>
        <w:t>zastoupený:</w:t>
      </w:r>
      <w:r w:rsidR="003E6138">
        <w:rPr>
          <w:rFonts w:ascii="Arial" w:eastAsia="Lucida Sans Unicode" w:hAnsi="Arial" w:cs="Arial"/>
          <w:lang w:eastAsia="cs-CZ"/>
        </w:rPr>
        <w:t xml:space="preserve"> Ing. Bohuslavem Kabátkem, ředitele</w:t>
      </w:r>
      <w:r w:rsidR="00ED17C0">
        <w:rPr>
          <w:rFonts w:ascii="Arial" w:eastAsia="Lucida Sans Unicode" w:hAnsi="Arial" w:cs="Arial"/>
          <w:lang w:eastAsia="cs-CZ"/>
        </w:rPr>
        <w:t>m</w:t>
      </w:r>
      <w:r w:rsidR="003E6138">
        <w:rPr>
          <w:rFonts w:ascii="Arial" w:eastAsia="Lucida Sans Unicode" w:hAnsi="Arial" w:cs="Arial"/>
          <w:lang w:eastAsia="cs-CZ"/>
        </w:rPr>
        <w:t xml:space="preserve"> Krajského pozemkového úřadu v Liberci</w:t>
      </w:r>
      <w:r w:rsidRPr="003E6138">
        <w:rPr>
          <w:rFonts w:ascii="Arial" w:eastAsia="Lucida Sans Unicode" w:hAnsi="Arial" w:cs="Arial"/>
          <w:lang w:eastAsia="cs-CZ"/>
        </w:rPr>
        <w:t xml:space="preserve">       ve smluvních záležitostech oprávněn jednat:</w:t>
      </w:r>
      <w:r w:rsidR="00ED17C0">
        <w:rPr>
          <w:rFonts w:ascii="Arial" w:eastAsia="Lucida Sans Unicode" w:hAnsi="Arial" w:cs="Arial"/>
          <w:lang w:eastAsia="cs-CZ"/>
        </w:rPr>
        <w:t xml:space="preserve"> Ing. Bohuslav Kabátek, ředitel Krajského p</w:t>
      </w:r>
      <w:r w:rsidR="00260AB6">
        <w:rPr>
          <w:rFonts w:ascii="Arial" w:eastAsia="Lucida Sans Unicode" w:hAnsi="Arial" w:cs="Arial"/>
          <w:lang w:eastAsia="cs-CZ"/>
        </w:rPr>
        <w:t xml:space="preserve">ozemkového úřadu </w:t>
      </w:r>
      <w:r w:rsidR="00963260">
        <w:rPr>
          <w:rFonts w:ascii="Arial" w:eastAsia="Lucida Sans Unicode" w:hAnsi="Arial" w:cs="Arial"/>
          <w:lang w:eastAsia="cs-CZ"/>
        </w:rPr>
        <w:t>v Liberci</w:t>
      </w:r>
    </w:p>
    <w:p w14:paraId="790829B1" w14:textId="77777777" w:rsidR="00463206" w:rsidRPr="003E6138"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B188517" w14:textId="4C09FAE4" w:rsidR="006615F7" w:rsidRPr="003E6138" w:rsidRDefault="006615F7" w:rsidP="001E0EEF">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3E6138">
        <w:rPr>
          <w:rFonts w:ascii="Arial" w:eastAsia="Lucida Sans Unicode" w:hAnsi="Arial" w:cs="Arial"/>
          <w:lang w:eastAsia="cs-CZ"/>
        </w:rPr>
        <w:t xml:space="preserve">       v </w:t>
      </w:r>
      <w:r w:rsidRPr="003E6138">
        <w:rPr>
          <w:rFonts w:ascii="Arial" w:eastAsia="Lucida Sans Unicode" w:hAnsi="Arial" w:cs="Arial"/>
          <w:snapToGrid w:val="0"/>
          <w:lang w:eastAsia="cs-CZ"/>
        </w:rPr>
        <w:t>technických záležitostech oprávněn jednat:</w:t>
      </w:r>
      <w:r w:rsidR="00963260">
        <w:rPr>
          <w:rFonts w:ascii="Arial" w:eastAsia="Lucida Sans Unicode" w:hAnsi="Arial" w:cs="Arial"/>
          <w:snapToGrid w:val="0"/>
          <w:lang w:eastAsia="cs-CZ"/>
        </w:rPr>
        <w:t xml:space="preserve"> Ing. Tomáš Maček</w:t>
      </w:r>
      <w:r w:rsidR="001E0EEF">
        <w:rPr>
          <w:rFonts w:ascii="Arial" w:eastAsia="Lucida Sans Unicode" w:hAnsi="Arial" w:cs="Arial"/>
          <w:snapToGrid w:val="0"/>
          <w:lang w:eastAsia="cs-CZ"/>
        </w:rPr>
        <w:t>, vedoucí Pobočky Liberec</w:t>
      </w:r>
      <w:r w:rsidRPr="003E6138">
        <w:rPr>
          <w:rFonts w:ascii="Arial" w:eastAsia="Lucida Sans Unicode" w:hAnsi="Arial" w:cs="Arial"/>
          <w:lang w:eastAsia="cs-CZ"/>
        </w:rPr>
        <w:tab/>
      </w:r>
      <w:r w:rsidRPr="003E6138">
        <w:rPr>
          <w:rFonts w:ascii="Arial" w:eastAsia="Lucida Sans Unicode" w:hAnsi="Arial" w:cs="Arial"/>
          <w:lang w:eastAsia="cs-CZ"/>
        </w:rPr>
        <w:tab/>
      </w:r>
      <w:r w:rsidRPr="003E6138">
        <w:rPr>
          <w:rFonts w:ascii="Arial" w:eastAsia="Lucida Sans Unicode" w:hAnsi="Arial" w:cs="Arial"/>
          <w:lang w:eastAsia="cs-CZ"/>
        </w:rPr>
        <w:tab/>
      </w:r>
      <w:r w:rsidRPr="003E6138">
        <w:rPr>
          <w:rFonts w:ascii="Arial" w:eastAsia="Lucida Sans Unicode" w:hAnsi="Arial" w:cs="Arial"/>
          <w:lang w:eastAsia="cs-CZ"/>
        </w:rPr>
        <w:tab/>
        <w:t xml:space="preserve">  </w:t>
      </w:r>
      <w:r w:rsidRPr="003E6138">
        <w:rPr>
          <w:rFonts w:ascii="Arial" w:eastAsia="Lucida Sans Unicode" w:hAnsi="Arial" w:cs="Arial"/>
          <w:lang w:eastAsia="cs-CZ"/>
        </w:rPr>
        <w:tab/>
      </w:r>
    </w:p>
    <w:p w14:paraId="76B6B997" w14:textId="109A9613" w:rsidR="006615F7" w:rsidRPr="003E6138" w:rsidRDefault="006615F7" w:rsidP="006615F7">
      <w:pPr>
        <w:widowControl w:val="0"/>
        <w:tabs>
          <w:tab w:val="left" w:pos="4536"/>
        </w:tabs>
        <w:suppressAutoHyphens/>
        <w:spacing w:after="0" w:line="240" w:lineRule="auto"/>
        <w:rPr>
          <w:rFonts w:ascii="Arial" w:eastAsia="Lucida Sans Unicode" w:hAnsi="Arial" w:cs="Arial"/>
          <w:lang w:eastAsia="cs-CZ"/>
        </w:rPr>
      </w:pPr>
      <w:r w:rsidRPr="003E6138">
        <w:rPr>
          <w:rFonts w:ascii="Arial" w:eastAsia="Lucida Sans Unicode" w:hAnsi="Arial" w:cs="Arial"/>
          <w:lang w:eastAsia="cs-CZ"/>
        </w:rPr>
        <w:t xml:space="preserve">      Tel.:</w:t>
      </w:r>
      <w:r w:rsidRPr="003E6138">
        <w:rPr>
          <w:rFonts w:ascii="Arial" w:eastAsia="Lucida Sans Unicode" w:hAnsi="Arial" w:cs="Arial"/>
          <w:lang w:eastAsia="cs-CZ"/>
        </w:rPr>
        <w:tab/>
        <w:t>+420</w:t>
      </w:r>
      <w:r w:rsidR="004C1C20">
        <w:rPr>
          <w:rFonts w:ascii="Arial" w:eastAsia="Lucida Sans Unicode" w:hAnsi="Arial" w:cs="Arial"/>
          <w:lang w:eastAsia="cs-CZ"/>
        </w:rPr>
        <w:t xml:space="preserve"> ………….</w:t>
      </w:r>
      <w:r w:rsidRPr="003E6138">
        <w:rPr>
          <w:rFonts w:ascii="Arial" w:eastAsia="Lucida Sans Unicode" w:hAnsi="Arial" w:cs="Arial"/>
          <w:lang w:eastAsia="cs-CZ"/>
        </w:rPr>
        <w:tab/>
      </w:r>
      <w:r w:rsidRPr="003E6138">
        <w:rPr>
          <w:rFonts w:ascii="Arial" w:eastAsia="Lucida Sans Unicode" w:hAnsi="Arial" w:cs="Arial"/>
          <w:lang w:eastAsia="cs-CZ"/>
        </w:rPr>
        <w:tab/>
        <w:t xml:space="preserve"> </w:t>
      </w:r>
    </w:p>
    <w:p w14:paraId="5AFAC7F8" w14:textId="254AD328" w:rsidR="006615F7" w:rsidRPr="003E6138" w:rsidRDefault="006615F7" w:rsidP="006615F7">
      <w:pPr>
        <w:widowControl w:val="0"/>
        <w:tabs>
          <w:tab w:val="left" w:pos="4536"/>
        </w:tabs>
        <w:suppressAutoHyphens/>
        <w:spacing w:after="0" w:line="240" w:lineRule="auto"/>
        <w:rPr>
          <w:rFonts w:ascii="Arial" w:eastAsia="Lucida Sans Unicode" w:hAnsi="Arial" w:cs="Arial"/>
          <w:lang w:eastAsia="cs-CZ"/>
        </w:rPr>
      </w:pPr>
      <w:r w:rsidRPr="003E6138">
        <w:rPr>
          <w:rFonts w:ascii="Arial" w:eastAsia="Lucida Sans Unicode" w:hAnsi="Arial" w:cs="Arial"/>
          <w:lang w:eastAsia="cs-CZ"/>
        </w:rPr>
        <w:t xml:space="preserve">      E-mail:</w:t>
      </w:r>
      <w:r w:rsidRPr="003E6138">
        <w:rPr>
          <w:rFonts w:ascii="Arial" w:eastAsia="Lucida Sans Unicode" w:hAnsi="Arial" w:cs="Arial"/>
          <w:lang w:eastAsia="cs-CZ"/>
        </w:rPr>
        <w:tab/>
        <w:t>…… @spucr.cz</w:t>
      </w:r>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3E6138">
        <w:rPr>
          <w:rFonts w:ascii="Arial" w:eastAsia="Lucida Sans Unicode" w:hAnsi="Arial" w:cs="Arial"/>
          <w:lang w:eastAsia="cs-CZ"/>
        </w:rPr>
        <w:t xml:space="preserve">      ID DS:</w:t>
      </w:r>
      <w:r w:rsidRPr="003E6138">
        <w:rPr>
          <w:rFonts w:ascii="Arial" w:eastAsia="Lucida Sans Unicode" w:hAnsi="Arial" w:cs="Arial"/>
          <w:lang w:eastAsia="cs-CZ"/>
        </w:rPr>
        <w:tab/>
        <w:t>z49per3</w:t>
      </w:r>
    </w:p>
    <w:p w14:paraId="794DCE13"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D57962">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C39A2AE" w:rsidR="006615F7" w:rsidRDefault="00810331" w:rsidP="009E7FCE">
      <w:pPr>
        <w:tabs>
          <w:tab w:val="left" w:pos="3261"/>
        </w:tabs>
        <w:spacing w:after="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5C10DA43" w14:textId="77777777" w:rsidR="00623743" w:rsidRDefault="00810331" w:rsidP="009E7FCE">
      <w:pPr>
        <w:tabs>
          <w:tab w:val="left" w:pos="3402"/>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23743">
        <w:rPr>
          <w:rFonts w:ascii="Arial" w:eastAsia="Times New Roman" w:hAnsi="Arial" w:cs="Arial"/>
          <w:b/>
          <w:lang w:eastAsia="cs-CZ"/>
        </w:rPr>
        <w:tab/>
      </w:r>
      <w:r w:rsidR="00623743" w:rsidRPr="00FC7772">
        <w:rPr>
          <w:rFonts w:ascii="Arial" w:eastAsia="Times New Roman" w:hAnsi="Arial" w:cs="Arial"/>
          <w:b/>
          <w:bCs/>
          <w:snapToGrid w:val="0"/>
          <w:highlight w:val="yellow"/>
          <w:lang w:eastAsia="cs-CZ"/>
        </w:rPr>
        <w:t>[DOPLNIT]</w:t>
      </w:r>
      <w:r w:rsidR="00623743" w:rsidRPr="00D9780F">
        <w:rPr>
          <w:rFonts w:ascii="Arial" w:eastAsia="Times New Roman" w:hAnsi="Arial" w:cs="Arial"/>
          <w:b/>
          <w:lang w:eastAsia="cs-CZ"/>
        </w:rPr>
        <w:tab/>
      </w:r>
    </w:p>
    <w:p w14:paraId="0D7ACB8E" w14:textId="326E078B" w:rsidR="006615F7" w:rsidRPr="00623743" w:rsidRDefault="006615F7" w:rsidP="009E7FCE">
      <w:pPr>
        <w:tabs>
          <w:tab w:val="left" w:pos="0"/>
          <w:tab w:val="left" w:pos="3402"/>
          <w:tab w:val="left" w:pos="4253"/>
        </w:tabs>
        <w:spacing w:after="120" w:line="288" w:lineRule="auto"/>
        <w:jc w:val="both"/>
        <w:rPr>
          <w:rFonts w:ascii="Arial" w:eastAsia="Times New Roman" w:hAnsi="Arial" w:cs="Arial"/>
          <w:b/>
          <w:lang w:eastAsia="cs-CZ"/>
        </w:rPr>
      </w:pP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009E7FCE">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r w:rsidR="009E7FCE">
        <w:rPr>
          <w:rFonts w:ascii="Arial" w:eastAsia="Times New Roman" w:hAnsi="Arial" w:cs="Arial"/>
          <w:b/>
          <w:lang w:eastAsia="cs-CZ"/>
        </w:rPr>
        <w:t xml:space="preserve"> </w:t>
      </w:r>
      <w:r w:rsidRPr="00D9780F">
        <w:rPr>
          <w:rFonts w:ascii="Arial" w:eastAsia="Times New Roman" w:hAnsi="Arial" w:cs="Arial"/>
          <w:i/>
          <w:highlight w:val="yellow"/>
          <w:lang w:eastAsia="cs-CZ"/>
        </w:rPr>
        <w:t>rejstříku)</w:t>
      </w:r>
    </w:p>
    <w:p w14:paraId="3ADFCBF8" w14:textId="60CE2538" w:rsidR="006615F7" w:rsidRPr="00D9780F" w:rsidRDefault="006615F7" w:rsidP="0029164E">
      <w:pPr>
        <w:tabs>
          <w:tab w:val="left" w:pos="3402"/>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0029164E">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5C7C1FA4" w:rsidR="006615F7" w:rsidRPr="00D9780F" w:rsidRDefault="006615F7" w:rsidP="0029164E">
      <w:pPr>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51884F4E" w14:textId="30AB5592" w:rsidR="006615F7" w:rsidRPr="00D9780F" w:rsidRDefault="006615F7" w:rsidP="00BC084B">
      <w:pPr>
        <w:tabs>
          <w:tab w:val="left" w:pos="3402"/>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00BC084B">
        <w:rPr>
          <w:rFonts w:ascii="Arial" w:eastAsia="Times New Roman" w:hAnsi="Arial" w:cs="Arial"/>
          <w:bCs/>
          <w:snapToGrid w:val="0"/>
          <w:lang w:val="en-US" w:eastAsia="cs-CZ"/>
        </w:rPr>
        <w:tab/>
      </w:r>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lastRenderedPageBreak/>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60FF9D17"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w:t>
      </w:r>
      <w:r w:rsidR="00726F60">
        <w:rPr>
          <w:rFonts w:ascii="Arial" w:eastAsia="Times New Roman" w:hAnsi="Arial" w:cs="Arial"/>
          <w:lang w:eastAsia="cs-CZ"/>
        </w:rPr>
        <w:t> </w:t>
      </w:r>
      <w:r>
        <w:rPr>
          <w:rFonts w:ascii="Arial" w:eastAsia="Times New Roman" w:hAnsi="Arial" w:cs="Arial"/>
          <w:lang w:eastAsia="cs-CZ"/>
        </w:rPr>
        <w:t>znění pozdějších předpisů</w:t>
      </w:r>
      <w:r w:rsidRPr="00594BBC">
        <w:rPr>
          <w:rFonts w:ascii="Arial" w:eastAsia="Times New Roman" w:hAnsi="Arial" w:cs="Arial"/>
          <w:lang w:eastAsia="cs-CZ"/>
        </w:rPr>
        <w:t xml:space="preserve"> (dále jen „ZZVZ“), v souladu s vyhláškou č. 169/2016 Sb., o</w:t>
      </w:r>
      <w:r w:rsidR="00726F60">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s</w:t>
      </w:r>
      <w:r w:rsidR="00CB5829">
        <w:rPr>
          <w:rFonts w:ascii="Arial" w:eastAsia="Times New Roman" w:hAnsi="Arial" w:cs="Arial"/>
          <w:lang w:eastAsia="cs-CZ"/>
        </w:rPr>
        <w:t> </w:t>
      </w:r>
      <w:r>
        <w:rPr>
          <w:rFonts w:ascii="Arial" w:eastAsia="Times New Roman" w:hAnsi="Arial" w:cs="Arial"/>
          <w:lang w:eastAsia="cs-CZ"/>
        </w:rPr>
        <w:t>názvem</w:t>
      </w:r>
      <w:r w:rsidR="00CB5829">
        <w:rPr>
          <w:rFonts w:ascii="Arial" w:eastAsia="Times New Roman" w:hAnsi="Arial" w:cs="Arial"/>
          <w:lang w:eastAsia="cs-CZ"/>
        </w:rPr>
        <w:t xml:space="preserve"> ,,Rekonstrukce malé vodní nádrže VN1 a přístupové polní cesty VC7 v </w:t>
      </w:r>
      <w:proofErr w:type="spellStart"/>
      <w:r w:rsidR="00CB5829">
        <w:rPr>
          <w:rFonts w:ascii="Arial" w:eastAsia="Times New Roman" w:hAnsi="Arial" w:cs="Arial"/>
          <w:lang w:eastAsia="cs-CZ"/>
        </w:rPr>
        <w:t>k.ú</w:t>
      </w:r>
      <w:proofErr w:type="spellEnd"/>
      <w:r w:rsidR="00CB5829">
        <w:rPr>
          <w:rFonts w:ascii="Arial" w:eastAsia="Times New Roman" w:hAnsi="Arial" w:cs="Arial"/>
          <w:lang w:eastAsia="cs-CZ"/>
        </w:rPr>
        <w:t>. Boleslav</w:t>
      </w:r>
      <w:r w:rsidR="00726F60">
        <w:rPr>
          <w:rFonts w:ascii="Arial" w:eastAsia="Times New Roman" w:hAnsi="Arial" w:cs="Arial"/>
          <w:lang w:eastAsia="cs-CZ"/>
        </w:rPr>
        <w:t xml:space="preserve"> a výstavba ochranné hrázky OH3 v </w:t>
      </w:r>
      <w:proofErr w:type="spellStart"/>
      <w:r w:rsidR="00726F60">
        <w:rPr>
          <w:rFonts w:ascii="Arial" w:eastAsia="Times New Roman" w:hAnsi="Arial" w:cs="Arial"/>
          <w:lang w:eastAsia="cs-CZ"/>
        </w:rPr>
        <w:t>k.ú</w:t>
      </w:r>
      <w:proofErr w:type="spellEnd"/>
      <w:r w:rsidR="00726F60">
        <w:rPr>
          <w:rFonts w:ascii="Arial" w:eastAsia="Times New Roman" w:hAnsi="Arial" w:cs="Arial"/>
          <w:lang w:eastAsia="cs-CZ"/>
        </w:rPr>
        <w:t>. Boleslav“.</w:t>
      </w:r>
      <w:r>
        <w:rPr>
          <w:rFonts w:ascii="Arial" w:eastAsia="Times New Roman" w:hAnsi="Arial" w:cs="Arial"/>
          <w:lang w:eastAsia="cs-CZ"/>
        </w:rPr>
        <w:t xml:space="preserve"> </w:t>
      </w:r>
      <w:bookmarkStart w:id="0" w:name="_Hlk72414975"/>
      <w:r w:rsidRPr="00726F60">
        <w:rPr>
          <w:rFonts w:ascii="Arial" w:eastAsia="Times New Roman" w:hAnsi="Arial" w:cs="Arial"/>
          <w:bCs/>
          <w:snapToGrid w:val="0"/>
          <w:lang w:eastAsia="cs-CZ"/>
        </w:rPr>
        <w:t>(</w:t>
      </w:r>
      <w:r w:rsidRPr="00726F60">
        <w:rPr>
          <w:rFonts w:ascii="Arial" w:eastAsia="Times New Roman" w:hAnsi="Arial" w:cs="Arial"/>
          <w:bCs/>
          <w:snapToGrid w:val="0"/>
        </w:rPr>
        <w:t>dále jen „veřejná zakázka“)</w:t>
      </w:r>
      <w:r w:rsidRPr="00726F60">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3D9E60A5"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204290">
        <w:rPr>
          <w:rFonts w:ascii="Arial" w:eastAsia="Times New Roman" w:hAnsi="Arial" w:cs="Arial"/>
          <w:lang w:eastAsia="cs-CZ"/>
        </w:rPr>
        <w:t>07.05.2024</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2945945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Stavební povolení ze dne:</w:t>
      </w:r>
      <w:r w:rsidR="00204290">
        <w:rPr>
          <w:rFonts w:ascii="Arial" w:eastAsia="Times New Roman" w:hAnsi="Arial" w:cs="Arial"/>
          <w:lang w:eastAsia="cs-CZ"/>
        </w:rPr>
        <w:t xml:space="preserve"> </w:t>
      </w:r>
      <w:r w:rsidR="003766A8">
        <w:rPr>
          <w:rFonts w:ascii="Arial" w:eastAsia="Times New Roman" w:hAnsi="Arial" w:cs="Arial"/>
          <w:lang w:eastAsia="cs-CZ"/>
        </w:rPr>
        <w:t xml:space="preserve">18.12.2023, </w:t>
      </w:r>
      <w:r w:rsidR="00647CCA">
        <w:rPr>
          <w:rFonts w:ascii="Arial" w:eastAsia="Times New Roman" w:hAnsi="Arial" w:cs="Arial"/>
          <w:lang w:eastAsia="cs-CZ"/>
        </w:rPr>
        <w:t>09.02.2024 a 29.04.2024</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14ECD6CF"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EF01A7">
        <w:rPr>
          <w:rFonts w:ascii="Arial" w:hAnsi="Arial" w:cs="Arial"/>
        </w:rPr>
        <w:t> </w:t>
      </w:r>
      <w:proofErr w:type="spellStart"/>
      <w:r w:rsidR="00EF01A7">
        <w:rPr>
          <w:rFonts w:ascii="Arial" w:hAnsi="Arial" w:cs="Arial"/>
        </w:rPr>
        <w:t>k.ú</w:t>
      </w:r>
      <w:proofErr w:type="spellEnd"/>
      <w:r w:rsidR="00EF01A7">
        <w:rPr>
          <w:rFonts w:ascii="Arial" w:hAnsi="Arial" w:cs="Arial"/>
        </w:rPr>
        <w:t xml:space="preserve">. Boleslav a části </w:t>
      </w:r>
      <w:proofErr w:type="spellStart"/>
      <w:r w:rsidR="00544764">
        <w:rPr>
          <w:rFonts w:ascii="Arial" w:hAnsi="Arial" w:cs="Arial"/>
        </w:rPr>
        <w:t>k.ú</w:t>
      </w:r>
      <w:proofErr w:type="spellEnd"/>
      <w:r w:rsidR="00544764">
        <w:rPr>
          <w:rFonts w:ascii="Arial" w:hAnsi="Arial" w:cs="Arial"/>
        </w:rPr>
        <w:t>. Černousy</w:t>
      </w:r>
      <w:r w:rsidRPr="00D9780F">
        <w:rPr>
          <w:rFonts w:ascii="Arial" w:hAnsi="Arial" w:cs="Arial"/>
          <w:lang w:val="x-none"/>
        </w:rPr>
        <w:t xml:space="preserve"> dle zákona č.</w:t>
      </w:r>
      <w:r w:rsidR="00FF6F8E">
        <w:rPr>
          <w:rFonts w:ascii="Arial" w:hAnsi="Arial" w:cs="Arial"/>
        </w:rPr>
        <w:t> </w:t>
      </w:r>
      <w:r w:rsidRPr="00D9780F">
        <w:rPr>
          <w:rFonts w:ascii="Arial" w:hAnsi="Arial" w:cs="Arial"/>
          <w:lang w:val="x-none"/>
        </w:rPr>
        <w:t xml:space="preserve">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79FA17BF"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0B20F3" w:rsidRPr="00647CCA">
        <w:rPr>
          <w:rFonts w:ascii="Arial" w:hAnsi="Arial" w:cs="Arial"/>
        </w:rPr>
        <w:t xml:space="preserve">Vodní nádrž </w:t>
      </w:r>
      <w:r w:rsidR="007C39C2" w:rsidRPr="00647CCA">
        <w:rPr>
          <w:rFonts w:ascii="Arial" w:hAnsi="Arial" w:cs="Arial"/>
        </w:rPr>
        <w:t>VN1</w:t>
      </w:r>
      <w:r w:rsidR="0056792C" w:rsidRPr="00647CCA">
        <w:rPr>
          <w:rFonts w:ascii="Arial" w:hAnsi="Arial" w:cs="Arial"/>
        </w:rPr>
        <w:t xml:space="preserve"> a polní</w:t>
      </w:r>
      <w:r w:rsidR="007C39C2" w:rsidRPr="00647CCA">
        <w:rPr>
          <w:rFonts w:ascii="Arial" w:hAnsi="Arial" w:cs="Arial"/>
        </w:rPr>
        <w:t xml:space="preserve"> cest</w:t>
      </w:r>
      <w:r w:rsidR="0056792C" w:rsidRPr="00647CCA">
        <w:rPr>
          <w:rFonts w:ascii="Arial" w:hAnsi="Arial" w:cs="Arial"/>
        </w:rPr>
        <w:t>a</w:t>
      </w:r>
      <w:r w:rsidR="007C39C2" w:rsidRPr="00647CCA">
        <w:rPr>
          <w:rFonts w:ascii="Arial" w:hAnsi="Arial" w:cs="Arial"/>
        </w:rPr>
        <w:t xml:space="preserve"> VC7</w:t>
      </w:r>
      <w:r w:rsidR="0056792C" w:rsidRPr="00647CCA">
        <w:rPr>
          <w:rFonts w:ascii="Arial" w:hAnsi="Arial" w:cs="Arial"/>
        </w:rPr>
        <w:t xml:space="preserve"> v </w:t>
      </w:r>
      <w:proofErr w:type="spellStart"/>
      <w:r w:rsidR="0056792C" w:rsidRPr="00647CCA">
        <w:rPr>
          <w:rFonts w:ascii="Arial" w:hAnsi="Arial" w:cs="Arial"/>
        </w:rPr>
        <w:t>k.ú</w:t>
      </w:r>
      <w:proofErr w:type="spellEnd"/>
      <w:r w:rsidR="0056792C" w:rsidRPr="00647CCA">
        <w:rPr>
          <w:rFonts w:ascii="Arial" w:hAnsi="Arial" w:cs="Arial"/>
        </w:rPr>
        <w:t>. Boleslav</w:t>
      </w:r>
      <w:r w:rsidR="007C39C2" w:rsidRPr="00647CCA">
        <w:rPr>
          <w:rFonts w:ascii="Arial" w:hAnsi="Arial" w:cs="Arial"/>
        </w:rPr>
        <w:t xml:space="preserve"> a </w:t>
      </w:r>
      <w:r w:rsidR="004A7113" w:rsidRPr="00647CCA">
        <w:rPr>
          <w:rFonts w:ascii="Arial" w:hAnsi="Arial" w:cs="Arial"/>
        </w:rPr>
        <w:t>O</w:t>
      </w:r>
      <w:r w:rsidR="007C39C2" w:rsidRPr="00647CCA">
        <w:rPr>
          <w:rFonts w:ascii="Arial" w:hAnsi="Arial" w:cs="Arial"/>
        </w:rPr>
        <w:t>chrann</w:t>
      </w:r>
      <w:r w:rsidR="004A7113" w:rsidRPr="00647CCA">
        <w:rPr>
          <w:rFonts w:ascii="Arial" w:hAnsi="Arial" w:cs="Arial"/>
        </w:rPr>
        <w:t>á</w:t>
      </w:r>
      <w:r w:rsidR="007C39C2" w:rsidRPr="00647CCA">
        <w:rPr>
          <w:rFonts w:ascii="Arial" w:hAnsi="Arial" w:cs="Arial"/>
        </w:rPr>
        <w:t xml:space="preserve"> hrázk</w:t>
      </w:r>
      <w:r w:rsidR="004A7113" w:rsidRPr="00647CCA">
        <w:rPr>
          <w:rFonts w:ascii="Arial" w:hAnsi="Arial" w:cs="Arial"/>
        </w:rPr>
        <w:t>a</w:t>
      </w:r>
      <w:r w:rsidR="007C39C2" w:rsidRPr="00647CCA">
        <w:rPr>
          <w:rFonts w:ascii="Arial" w:hAnsi="Arial" w:cs="Arial"/>
        </w:rPr>
        <w:t xml:space="preserve"> OH3 v </w:t>
      </w:r>
      <w:proofErr w:type="spellStart"/>
      <w:r w:rsidR="007C39C2" w:rsidRPr="00647CCA">
        <w:rPr>
          <w:rFonts w:ascii="Arial" w:hAnsi="Arial" w:cs="Arial"/>
        </w:rPr>
        <w:t>k.ú</w:t>
      </w:r>
      <w:proofErr w:type="spellEnd"/>
      <w:r w:rsidR="007C39C2" w:rsidRPr="00647CCA">
        <w:rPr>
          <w:rFonts w:ascii="Arial" w:hAnsi="Arial" w:cs="Arial"/>
        </w:rPr>
        <w:t>. Boleslav</w:t>
      </w:r>
      <w:r w:rsidRPr="00647CCA">
        <w:rPr>
          <w:rFonts w:ascii="Arial" w:hAnsi="Arial" w:cs="Arial"/>
        </w:rPr>
        <w:t xml:space="preserve"> (dále jen „</w:t>
      </w:r>
      <w:r w:rsidRPr="00647CCA">
        <w:rPr>
          <w:rFonts w:ascii="Arial" w:hAnsi="Arial" w:cs="Arial"/>
          <w:b/>
        </w:rPr>
        <w:t>dílo</w:t>
      </w:r>
      <w:r w:rsidRPr="00647CCA">
        <w:rPr>
          <w:rFonts w:ascii="Arial" w:hAnsi="Arial" w:cs="Arial"/>
        </w:rPr>
        <w:t>“) zhotovitelem</w:t>
      </w:r>
      <w:r w:rsidRPr="00D9780F">
        <w:rPr>
          <w:rFonts w:ascii="Arial" w:hAnsi="Arial" w:cs="Arial"/>
        </w:rPr>
        <w:t xml:space="preserve"> v rozsahu a za podmínek ujednaných v této smlouvě a v jejích přílohách, které jsou nedílnou součástí této smlouvy. </w:t>
      </w:r>
    </w:p>
    <w:p w14:paraId="36CA3B28" w14:textId="5AEFFFAB" w:rsidR="00D6259E" w:rsidRPr="00B20408"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B20408">
        <w:rPr>
          <w:rFonts w:ascii="Arial" w:hAnsi="Arial" w:cs="Arial"/>
        </w:rPr>
        <w:t>a závazných podmínek stanovených pro provedení díla objednatelem v podmínkách zadávacího</w:t>
      </w:r>
      <w:r w:rsidR="00B30AE2" w:rsidRPr="00B20408">
        <w:rPr>
          <w:rFonts w:ascii="Arial" w:hAnsi="Arial" w:cs="Arial"/>
        </w:rPr>
        <w:t xml:space="preserve"> </w:t>
      </w:r>
      <w:r w:rsidRPr="00B20408">
        <w:rPr>
          <w:rFonts w:ascii="Arial" w:hAnsi="Arial" w:cs="Arial"/>
        </w:rPr>
        <w:t xml:space="preserve">řízení </w:t>
      </w:r>
      <w:r w:rsidR="00E25F03" w:rsidRPr="00B20408">
        <w:rPr>
          <w:rFonts w:ascii="Arial" w:hAnsi="Arial" w:cs="Arial"/>
        </w:rPr>
        <w:t>v</w:t>
      </w:r>
      <w:r w:rsidRPr="00B20408">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B20408">
        <w:rPr>
          <w:rFonts w:ascii="Arial" w:hAnsi="Arial" w:cs="Arial"/>
        </w:rPr>
        <w:t>Práce nad</w:t>
      </w:r>
      <w:r w:rsidRPr="00D9780F">
        <w:rPr>
          <w:rFonts w:ascii="Arial" w:hAnsi="Arial" w:cs="Arial"/>
        </w:rPr>
        <w:t xml:space="preserve"> rámec rozsahu předmětu díla, uvedeného v čl. II, které budou nezbytné </w:t>
      </w:r>
      <w:r w:rsidR="00C8483D" w:rsidRPr="00D9780F">
        <w:rPr>
          <w:rFonts w:ascii="Arial" w:hAnsi="Arial" w:cs="Arial"/>
        </w:rPr>
        <w:br/>
      </w:r>
      <w:r w:rsidRPr="00D9780F">
        <w:rPr>
          <w:rFonts w:ascii="Arial" w:hAnsi="Arial" w:cs="Arial"/>
        </w:rPr>
        <w:t xml:space="preserve">k řádnému dokončení díla, funkčnosti provozu nebo respektování závazných pokynů </w:t>
      </w:r>
      <w:r w:rsidRPr="00D9780F">
        <w:rPr>
          <w:rFonts w:ascii="Arial" w:hAnsi="Arial" w:cs="Arial"/>
        </w:rPr>
        <w:lastRenderedPageBreak/>
        <w:t>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0FD4096F"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w:t>
      </w:r>
      <w:r w:rsidR="004A7113">
        <w:rPr>
          <w:rFonts w:ascii="Arial" w:hAnsi="Arial" w:cs="Arial"/>
        </w:rPr>
        <w:t xml:space="preserve"> </w:t>
      </w:r>
      <w:r w:rsidR="004A7113" w:rsidRPr="00B04E63">
        <w:rPr>
          <w:rFonts w:ascii="Arial" w:hAnsi="Arial" w:cs="Arial"/>
        </w:rPr>
        <w:t>Vodní nádrž VN1 a polní cesta VC7 v </w:t>
      </w:r>
      <w:proofErr w:type="spellStart"/>
      <w:r w:rsidR="004A7113" w:rsidRPr="00B04E63">
        <w:rPr>
          <w:rFonts w:ascii="Arial" w:hAnsi="Arial" w:cs="Arial"/>
        </w:rPr>
        <w:t>k.ú</w:t>
      </w:r>
      <w:proofErr w:type="spellEnd"/>
      <w:r w:rsidR="004A7113" w:rsidRPr="00B04E63">
        <w:rPr>
          <w:rFonts w:ascii="Arial" w:hAnsi="Arial" w:cs="Arial"/>
        </w:rPr>
        <w:t>. Boleslav a Ochranná hrázka OH3 v </w:t>
      </w:r>
      <w:proofErr w:type="spellStart"/>
      <w:r w:rsidR="004A7113" w:rsidRPr="00B04E63">
        <w:rPr>
          <w:rFonts w:ascii="Arial" w:hAnsi="Arial" w:cs="Arial"/>
        </w:rPr>
        <w:t>k.ú</w:t>
      </w:r>
      <w:proofErr w:type="spellEnd"/>
      <w:r w:rsidR="004A7113" w:rsidRPr="00B04E63">
        <w:rPr>
          <w:rFonts w:ascii="Arial" w:hAnsi="Arial" w:cs="Arial"/>
        </w:rPr>
        <w:t>. Boleslav</w:t>
      </w:r>
      <w:r w:rsidRPr="00D9780F">
        <w:rPr>
          <w:rFonts w:ascii="Arial" w:hAnsi="Arial" w:cs="Arial"/>
          <w:b/>
          <w:lang w:val="x-none"/>
        </w:rPr>
        <w:t xml:space="preserve">  </w:t>
      </w:r>
    </w:p>
    <w:p w14:paraId="6BDE2724" w14:textId="6B0085CA" w:rsidR="00D6259E" w:rsidRPr="005F2F4A"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005F2F4A">
        <w:rPr>
          <w:rFonts w:ascii="Arial" w:hAnsi="Arial" w:cs="Arial"/>
        </w:rPr>
        <w:t>Liberecký kraj, okres Liberec</w:t>
      </w:r>
      <w:r w:rsidR="00343C99">
        <w:rPr>
          <w:rFonts w:ascii="Arial" w:hAnsi="Arial" w:cs="Arial"/>
        </w:rPr>
        <w:t xml:space="preserve">, obec Frýdlant, </w:t>
      </w:r>
      <w:proofErr w:type="spellStart"/>
      <w:r w:rsidR="00343C99">
        <w:rPr>
          <w:rFonts w:ascii="Arial" w:hAnsi="Arial" w:cs="Arial"/>
        </w:rPr>
        <w:t>k.ú</w:t>
      </w:r>
      <w:proofErr w:type="spellEnd"/>
      <w:r w:rsidR="00343C99">
        <w:rPr>
          <w:rFonts w:ascii="Arial" w:hAnsi="Arial" w:cs="Arial"/>
        </w:rPr>
        <w:t>. Boleslav</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2C581951" w:rsidR="00D6259E" w:rsidRPr="00D9780F"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005D36FA">
        <w:rPr>
          <w:rFonts w:ascii="Arial" w:hAnsi="Arial" w:cs="Arial"/>
        </w:rPr>
        <w:t xml:space="preserve"> </w:t>
      </w:r>
      <w:r w:rsidR="000E0592">
        <w:rPr>
          <w:rFonts w:ascii="Arial" w:hAnsi="Arial" w:cs="Arial"/>
        </w:rPr>
        <w:t xml:space="preserve">Vodohospodářský </w:t>
      </w:r>
      <w:r w:rsidR="00C92D9A">
        <w:rPr>
          <w:rFonts w:ascii="Arial" w:hAnsi="Arial" w:cs="Arial"/>
        </w:rPr>
        <w:t>ateliér, s.r.o.,</w:t>
      </w:r>
      <w:r w:rsidR="003069C8">
        <w:rPr>
          <w:rFonts w:ascii="Arial" w:hAnsi="Arial" w:cs="Arial"/>
        </w:rPr>
        <w:t xml:space="preserve"> IČO 27724905, se sídlem</w:t>
      </w:r>
      <w:r w:rsidR="00C92D9A">
        <w:rPr>
          <w:rFonts w:ascii="Arial" w:hAnsi="Arial" w:cs="Arial"/>
        </w:rPr>
        <w:t xml:space="preserve"> </w:t>
      </w:r>
      <w:r w:rsidR="00CF3517">
        <w:rPr>
          <w:rFonts w:ascii="Arial" w:hAnsi="Arial" w:cs="Arial"/>
        </w:rPr>
        <w:t>Růženec 54, 644 00 Brno</w:t>
      </w:r>
      <w:r w:rsidR="00FA67F2">
        <w:rPr>
          <w:rFonts w:ascii="Arial" w:hAnsi="Arial" w:cs="Arial"/>
        </w:rPr>
        <w:t>,</w:t>
      </w:r>
      <w:r w:rsidRPr="00D9780F">
        <w:rPr>
          <w:rFonts w:ascii="Arial" w:hAnsi="Arial" w:cs="Arial"/>
        </w:rPr>
        <w:t xml:space="preserve"> č. zakázky </w:t>
      </w:r>
      <w:r w:rsidR="008F6425">
        <w:rPr>
          <w:rFonts w:ascii="Arial" w:hAnsi="Arial" w:cs="Arial"/>
        </w:rPr>
        <w:t>06/2023</w:t>
      </w:r>
      <w:r w:rsidRPr="00D9780F">
        <w:rPr>
          <w:rFonts w:ascii="Arial" w:hAnsi="Arial" w:cs="Arial"/>
        </w:rPr>
        <w:t>.</w:t>
      </w:r>
      <w:r w:rsidRPr="00D9780F">
        <w:rPr>
          <w:rFonts w:ascii="Arial" w:hAnsi="Arial" w:cs="Arial"/>
          <w:lang w:val="x-none"/>
        </w:rPr>
        <w:t xml:space="preserve"> Uvedená </w:t>
      </w:r>
      <w:r w:rsidR="008660D6">
        <w:rPr>
          <w:rFonts w:ascii="Arial" w:hAnsi="Arial" w:cs="Arial"/>
        </w:rPr>
        <w:t>p</w:t>
      </w:r>
      <w:proofErr w:type="spellStart"/>
      <w:r w:rsidRPr="00D9780F">
        <w:rPr>
          <w:rFonts w:ascii="Arial" w:hAnsi="Arial" w:cs="Arial"/>
          <w:lang w:val="x-none"/>
        </w:rPr>
        <w:t>rojektová</w:t>
      </w:r>
      <w:proofErr w:type="spellEnd"/>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65425" w:rsidRDefault="00D6259E" w:rsidP="00D6259E">
      <w:pPr>
        <w:pStyle w:val="Odstavecseseznamem"/>
        <w:numPr>
          <w:ilvl w:val="0"/>
          <w:numId w:val="4"/>
        </w:numPr>
        <w:jc w:val="both"/>
        <w:rPr>
          <w:rFonts w:ascii="Arial" w:hAnsi="Arial" w:cs="Arial"/>
          <w:lang w:val="x-none"/>
        </w:rPr>
      </w:pPr>
      <w:r w:rsidRPr="00D65425">
        <w:rPr>
          <w:rFonts w:ascii="Arial" w:hAnsi="Arial" w:cs="Arial"/>
        </w:rPr>
        <w:t>Součástí realizace díla jsou tyto činnosti</w:t>
      </w:r>
      <w:r w:rsidRPr="00D65425">
        <w:rPr>
          <w:rFonts w:ascii="Arial" w:hAnsi="Arial" w:cs="Arial"/>
          <w:lang w:val="x-none"/>
        </w:rPr>
        <w:t>:</w:t>
      </w:r>
    </w:p>
    <w:p w14:paraId="7AFDF15E" w14:textId="2F618D25" w:rsidR="00D6259E" w:rsidRPr="00D65425" w:rsidRDefault="00D6259E" w:rsidP="008D4E02">
      <w:pPr>
        <w:pStyle w:val="Odstavecseseznamem"/>
        <w:numPr>
          <w:ilvl w:val="0"/>
          <w:numId w:val="5"/>
        </w:numPr>
        <w:jc w:val="both"/>
        <w:rPr>
          <w:rFonts w:ascii="Arial" w:hAnsi="Arial" w:cs="Arial"/>
          <w:lang w:val="x-none"/>
        </w:rPr>
      </w:pPr>
      <w:r w:rsidRPr="00D65425">
        <w:rPr>
          <w:rFonts w:ascii="Arial" w:hAnsi="Arial" w:cs="Arial"/>
        </w:rPr>
        <w:t>Z</w:t>
      </w:r>
      <w:proofErr w:type="spellStart"/>
      <w:r w:rsidRPr="00D65425">
        <w:rPr>
          <w:rFonts w:ascii="Arial" w:hAnsi="Arial" w:cs="Arial"/>
          <w:lang w:val="x-none"/>
        </w:rPr>
        <w:t>ajištění</w:t>
      </w:r>
      <w:proofErr w:type="spellEnd"/>
      <w:r w:rsidRPr="00D65425">
        <w:rPr>
          <w:rFonts w:ascii="Arial" w:hAnsi="Arial" w:cs="Arial"/>
          <w:lang w:val="x-none"/>
        </w:rPr>
        <w:t xml:space="preserve"> dodávek materiálů a zařízení nezbytných pro řádné dokončení díla</w:t>
      </w:r>
      <w:r w:rsidRPr="00D65425">
        <w:rPr>
          <w:rFonts w:ascii="Arial" w:hAnsi="Arial" w:cs="Arial"/>
        </w:rPr>
        <w:t xml:space="preserve">. </w:t>
      </w:r>
    </w:p>
    <w:p w14:paraId="7B219317" w14:textId="6CA3EF63" w:rsidR="00D6259E" w:rsidRPr="00D9780F" w:rsidRDefault="00D6259E" w:rsidP="008D4E02">
      <w:pPr>
        <w:pStyle w:val="Odstavecseseznamem"/>
        <w:numPr>
          <w:ilvl w:val="0"/>
          <w:numId w:val="5"/>
        </w:numPr>
        <w:jc w:val="both"/>
        <w:rPr>
          <w:rFonts w:ascii="Arial" w:hAnsi="Arial" w:cs="Arial"/>
          <w:lang w:val="x-none"/>
        </w:rPr>
      </w:pPr>
      <w:r w:rsidRPr="00D65425">
        <w:rPr>
          <w:rFonts w:ascii="Arial" w:hAnsi="Arial" w:cs="Arial"/>
        </w:rPr>
        <w:t>P</w:t>
      </w:r>
      <w:proofErr w:type="spellStart"/>
      <w:r w:rsidRPr="00D65425">
        <w:rPr>
          <w:rFonts w:ascii="Arial" w:hAnsi="Arial" w:cs="Arial"/>
          <w:lang w:val="x-none"/>
        </w:rPr>
        <w:t>rovedení</w:t>
      </w:r>
      <w:proofErr w:type="spellEnd"/>
      <w:r w:rsidRPr="00D65425">
        <w:rPr>
          <w:rFonts w:ascii="Arial" w:hAnsi="Arial" w:cs="Arial"/>
          <w:lang w:val="x-none"/>
        </w:rPr>
        <w:t xml:space="preserve"> všech činností souvisejících</w:t>
      </w:r>
      <w:r w:rsidRPr="00D9780F">
        <w:rPr>
          <w:rFonts w:ascii="Arial" w:hAnsi="Arial" w:cs="Arial"/>
          <w:lang w:val="x-none"/>
        </w:rPr>
        <w:t xml:space="preserve">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proofErr w:type="spellStart"/>
      <w:r w:rsidRPr="00D9780F">
        <w:rPr>
          <w:rFonts w:ascii="Arial" w:hAnsi="Arial" w:cs="Arial"/>
          <w:lang w:val="x-none"/>
        </w:rPr>
        <w:t>oordinac</w:t>
      </w:r>
      <w:r w:rsidR="001A526D">
        <w:rPr>
          <w:rFonts w:ascii="Arial" w:hAnsi="Arial" w:cs="Arial"/>
        </w:rPr>
        <w:t>e</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3" w:history="1">
        <w:r w:rsidRPr="00D9780F">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0224299D"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50A8901F"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předběžného záchranného</w:t>
      </w:r>
      <w:r w:rsidR="00127F7C">
        <w:rPr>
          <w:rFonts w:ascii="Arial" w:hAnsi="Arial" w:cs="Arial"/>
        </w:rPr>
        <w:t xml:space="preserve"> </w:t>
      </w:r>
      <w:r w:rsidR="00755995" w:rsidRPr="00D9780F">
        <w:rPr>
          <w:rFonts w:ascii="Arial" w:hAnsi="Arial" w:cs="Arial"/>
        </w:rPr>
        <w:t xml:space="preserve">archeologického výzkumu </w:t>
      </w:r>
      <w:r w:rsidRPr="00D9780F">
        <w:rPr>
          <w:rFonts w:ascii="Arial" w:hAnsi="Arial" w:cs="Arial"/>
        </w:rPr>
        <w:t xml:space="preserve">v rámci přípravy a realizace stavby </w:t>
      </w:r>
      <w:r w:rsidRPr="00D9780F">
        <w:rPr>
          <w:rFonts w:ascii="Arial" w:hAnsi="Arial" w:cs="Arial"/>
        </w:rPr>
        <w:lastRenderedPageBreak/>
        <w:t>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72CAC8A5"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733708">
        <w:rPr>
          <w:rFonts w:ascii="Arial" w:hAnsi="Arial" w:cs="Arial"/>
        </w:rPr>
        <w:t>výběrovým</w:t>
      </w:r>
      <w:r w:rsidR="00733708">
        <w:rPr>
          <w:rFonts w:ascii="Arial" w:hAnsi="Arial" w:cs="Arial"/>
        </w:rPr>
        <w:t xml:space="preserve"> </w:t>
      </w:r>
      <w:r w:rsidR="0002111E" w:rsidRPr="004266F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5D6496EB" w:rsidR="00F520D7" w:rsidRPr="00BF2BE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920ECF">
        <w:rPr>
          <w:rFonts w:ascii="Arial" w:hAnsi="Arial" w:cs="Arial"/>
        </w:rPr>
        <w:t>Městským úřadem Frýdlant, odbor stavebního úřadu a životního prostředí</w:t>
      </w:r>
      <w:r w:rsidRPr="00BF2BEC">
        <w:rPr>
          <w:rFonts w:ascii="Arial" w:hAnsi="Arial" w:cs="Arial"/>
        </w:rPr>
        <w:t xml:space="preserve"> dne </w:t>
      </w:r>
      <w:r w:rsidR="00080E6F">
        <w:rPr>
          <w:rFonts w:ascii="Arial" w:hAnsi="Arial" w:cs="Arial"/>
        </w:rPr>
        <w:t>18.12.2023</w:t>
      </w:r>
      <w:r w:rsidRPr="00BF2BEC">
        <w:rPr>
          <w:rFonts w:ascii="Arial" w:hAnsi="Arial" w:cs="Arial"/>
        </w:rPr>
        <w:t xml:space="preserve"> č.j.</w:t>
      </w:r>
      <w:r w:rsidR="00080E6F">
        <w:rPr>
          <w:rFonts w:ascii="Arial" w:hAnsi="Arial" w:cs="Arial"/>
        </w:rPr>
        <w:t> </w:t>
      </w:r>
      <w:r w:rsidR="0001642D">
        <w:rPr>
          <w:rFonts w:ascii="Arial" w:hAnsi="Arial" w:cs="Arial"/>
        </w:rPr>
        <w:t>PDMUFT 32077/2023, MUF 31</w:t>
      </w:r>
      <w:r w:rsidR="000D779A">
        <w:rPr>
          <w:rFonts w:ascii="Arial" w:hAnsi="Arial" w:cs="Arial"/>
        </w:rPr>
        <w:t xml:space="preserve">57/2023/OSUZP/4/Kun-231.2, </w:t>
      </w:r>
      <w:r w:rsidR="00417C27">
        <w:rPr>
          <w:rFonts w:ascii="Arial" w:hAnsi="Arial" w:cs="Arial"/>
        </w:rPr>
        <w:t xml:space="preserve">se </w:t>
      </w:r>
      <w:r w:rsidR="005964BF">
        <w:rPr>
          <w:rFonts w:ascii="Arial" w:hAnsi="Arial" w:cs="Arial"/>
        </w:rPr>
        <w:t>stavebním povolením vydaným Městským úřadem Frýdlant</w:t>
      </w:r>
      <w:r w:rsidR="00AB22C7">
        <w:rPr>
          <w:rFonts w:ascii="Arial" w:hAnsi="Arial" w:cs="Arial"/>
        </w:rPr>
        <w:t xml:space="preserve">, odbor dopravy dne </w:t>
      </w:r>
      <w:r w:rsidR="00417C27">
        <w:rPr>
          <w:rFonts w:ascii="Arial" w:hAnsi="Arial" w:cs="Arial"/>
        </w:rPr>
        <w:t xml:space="preserve">09.02.2024, </w:t>
      </w:r>
      <w:r w:rsidR="00417C27">
        <w:rPr>
          <w:rFonts w:ascii="Arial" w:hAnsi="Arial" w:cs="Arial"/>
        </w:rPr>
        <w:lastRenderedPageBreak/>
        <w:t>č.j. </w:t>
      </w:r>
      <w:r w:rsidR="00856738">
        <w:rPr>
          <w:rFonts w:ascii="Arial" w:hAnsi="Arial" w:cs="Arial"/>
        </w:rPr>
        <w:t>PDMUFT 3678/2024/OD/</w:t>
      </w:r>
      <w:proofErr w:type="spellStart"/>
      <w:r w:rsidR="00856738">
        <w:rPr>
          <w:rFonts w:ascii="Arial" w:hAnsi="Arial" w:cs="Arial"/>
        </w:rPr>
        <w:t>Bu</w:t>
      </w:r>
      <w:proofErr w:type="spellEnd"/>
      <w:r w:rsidR="00856738">
        <w:rPr>
          <w:rFonts w:ascii="Arial" w:hAnsi="Arial" w:cs="Arial"/>
        </w:rPr>
        <w:t xml:space="preserve"> a se stavebním povolením </w:t>
      </w:r>
      <w:r w:rsidR="00722A23" w:rsidRPr="00594BBC">
        <w:rPr>
          <w:rFonts w:ascii="Arial" w:hAnsi="Arial" w:cs="Arial"/>
        </w:rPr>
        <w:t xml:space="preserve">vydaným </w:t>
      </w:r>
      <w:r w:rsidR="00722A23">
        <w:rPr>
          <w:rFonts w:ascii="Arial" w:hAnsi="Arial" w:cs="Arial"/>
        </w:rPr>
        <w:t>Městským úřadem Frýdlant, odbor stavebního úřadu a životního prostředí</w:t>
      </w:r>
      <w:r w:rsidR="00722A23" w:rsidRPr="00BF2BEC">
        <w:rPr>
          <w:rFonts w:ascii="Arial" w:hAnsi="Arial" w:cs="Arial"/>
        </w:rPr>
        <w:t xml:space="preserve"> dne </w:t>
      </w:r>
      <w:r w:rsidR="00722A23">
        <w:rPr>
          <w:rFonts w:ascii="Arial" w:hAnsi="Arial" w:cs="Arial"/>
        </w:rPr>
        <w:t>29.04.</w:t>
      </w:r>
      <w:r w:rsidR="00722A23">
        <w:rPr>
          <w:rFonts w:ascii="Arial" w:hAnsi="Arial" w:cs="Arial"/>
        </w:rPr>
        <w:t>202</w:t>
      </w:r>
      <w:r w:rsidR="00722A23">
        <w:rPr>
          <w:rFonts w:ascii="Arial" w:hAnsi="Arial" w:cs="Arial"/>
        </w:rPr>
        <w:t>4</w:t>
      </w:r>
      <w:r w:rsidR="00722A23" w:rsidRPr="00BF2BEC">
        <w:rPr>
          <w:rFonts w:ascii="Arial" w:hAnsi="Arial" w:cs="Arial"/>
        </w:rPr>
        <w:t xml:space="preserve"> č.j.</w:t>
      </w:r>
      <w:r w:rsidR="00722A23">
        <w:rPr>
          <w:rFonts w:ascii="Arial" w:hAnsi="Arial" w:cs="Arial"/>
        </w:rPr>
        <w:t xml:space="preserve"> PDMUFT </w:t>
      </w:r>
      <w:r w:rsidR="00722A23">
        <w:rPr>
          <w:rFonts w:ascii="Arial" w:hAnsi="Arial" w:cs="Arial"/>
        </w:rPr>
        <w:t>1</w:t>
      </w:r>
      <w:r w:rsidR="004D4ECF">
        <w:rPr>
          <w:rFonts w:ascii="Arial" w:hAnsi="Arial" w:cs="Arial"/>
        </w:rPr>
        <w:t>1722/2024</w:t>
      </w:r>
      <w:r w:rsidR="00722A23">
        <w:rPr>
          <w:rFonts w:ascii="Arial" w:hAnsi="Arial" w:cs="Arial"/>
        </w:rPr>
        <w:t xml:space="preserve">, MUF </w:t>
      </w:r>
      <w:r w:rsidR="004D4ECF">
        <w:rPr>
          <w:rFonts w:ascii="Arial" w:hAnsi="Arial" w:cs="Arial"/>
        </w:rPr>
        <w:t>1308</w:t>
      </w:r>
      <w:r w:rsidR="00722A23">
        <w:rPr>
          <w:rFonts w:ascii="Arial" w:hAnsi="Arial" w:cs="Arial"/>
        </w:rPr>
        <w:t>/202</w:t>
      </w:r>
      <w:r w:rsidR="004D4ECF">
        <w:rPr>
          <w:rFonts w:ascii="Arial" w:hAnsi="Arial" w:cs="Arial"/>
        </w:rPr>
        <w:t>4</w:t>
      </w:r>
      <w:r w:rsidR="00722A23">
        <w:rPr>
          <w:rFonts w:ascii="Arial" w:hAnsi="Arial" w:cs="Arial"/>
        </w:rPr>
        <w:t>/OSUZP/4/Kun-231.2</w:t>
      </w:r>
      <w:r w:rsidR="004D4ECF">
        <w:rPr>
          <w:rFonts w:ascii="Arial" w:hAnsi="Arial" w:cs="Arial"/>
        </w:rPr>
        <w:t>.</w:t>
      </w:r>
      <w:r w:rsidRPr="00BF2BEC">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4"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4"/>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5"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6" w:name="_Hlk18659612"/>
      <w:r w:rsidRPr="00D9780F">
        <w:rPr>
          <w:rFonts w:ascii="Arial" w:hAnsi="Arial" w:cs="Arial"/>
          <w:b/>
          <w:highlight w:val="yellow"/>
          <w:lang w:val="x-none"/>
        </w:rPr>
        <w:t>[DOPLNIT]</w:t>
      </w:r>
      <w:bookmarkEnd w:id="6"/>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7" w:name="_Hlk36122845"/>
      <w:bookmarkStart w:id="8" w:name="_Hlk36122353"/>
      <w:bookmarkEnd w:id="5"/>
      <w:r>
        <w:rPr>
          <w:i/>
          <w:iCs/>
          <w:sz w:val="22"/>
          <w:szCs w:val="22"/>
        </w:rPr>
        <w:t>(Cena bude uváděna na haléře, tj. na 2 desetinná místa)</w:t>
      </w:r>
      <w:bookmarkEnd w:id="7"/>
    </w:p>
    <w:p w14:paraId="612201ED" w14:textId="77777777" w:rsidR="000A6C2C" w:rsidRDefault="000A6C2C" w:rsidP="00780629">
      <w:pPr>
        <w:pStyle w:val="Default"/>
        <w:ind w:firstLine="708"/>
        <w:rPr>
          <w:sz w:val="22"/>
          <w:szCs w:val="22"/>
        </w:rPr>
      </w:pPr>
    </w:p>
    <w:bookmarkEnd w:id="8"/>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9"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9"/>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0"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0"/>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8A0F04" w:rsidRDefault="00CD6823" w:rsidP="00CD6823">
      <w:pPr>
        <w:pStyle w:val="Odstavecseseznamem"/>
        <w:numPr>
          <w:ilvl w:val="0"/>
          <w:numId w:val="12"/>
        </w:numPr>
        <w:jc w:val="both"/>
        <w:rPr>
          <w:rFonts w:ascii="Arial" w:hAnsi="Arial" w:cs="Arial"/>
        </w:rPr>
      </w:pPr>
      <w:r w:rsidRPr="008A0F04">
        <w:rPr>
          <w:rFonts w:ascii="Arial" w:hAnsi="Arial" w:cs="Arial"/>
        </w:rPr>
        <w:t xml:space="preserve">Úhrada provedených prací bude </w:t>
      </w:r>
      <w:r w:rsidR="00465731" w:rsidRPr="008A0F04">
        <w:rPr>
          <w:rFonts w:ascii="Arial" w:hAnsi="Arial" w:cs="Arial"/>
        </w:rPr>
        <w:t>realizována</w:t>
      </w:r>
      <w:r w:rsidRPr="008A0F04">
        <w:rPr>
          <w:rFonts w:ascii="Arial" w:hAnsi="Arial" w:cs="Arial"/>
        </w:rPr>
        <w:t xml:space="preserve"> na základě zhotovitelem vyhotovených daňových dokladů (faktur vystavených za podmínek stanovených v této smlouvě).</w:t>
      </w:r>
    </w:p>
    <w:p w14:paraId="2E864230" w14:textId="77777777" w:rsidR="00CD6823" w:rsidRPr="008A0F04" w:rsidRDefault="00CD6823" w:rsidP="00CD6823">
      <w:pPr>
        <w:pStyle w:val="Odstavecseseznamem"/>
        <w:numPr>
          <w:ilvl w:val="0"/>
          <w:numId w:val="12"/>
        </w:numPr>
        <w:jc w:val="both"/>
        <w:rPr>
          <w:rFonts w:ascii="Arial" w:hAnsi="Arial" w:cs="Arial"/>
        </w:rPr>
      </w:pPr>
      <w:r w:rsidRPr="008A0F04">
        <w:rPr>
          <w:rFonts w:ascii="Arial" w:hAnsi="Arial" w:cs="Arial"/>
        </w:rPr>
        <w:t>Objednatel neposkytuje zálohy.</w:t>
      </w:r>
    </w:p>
    <w:p w14:paraId="6FA60307" w14:textId="32FC187A" w:rsidR="00CD6823" w:rsidRPr="00272C8E" w:rsidRDefault="00CD6823" w:rsidP="00272C8E">
      <w:pPr>
        <w:pStyle w:val="Odstavecseseznamem"/>
        <w:numPr>
          <w:ilvl w:val="0"/>
          <w:numId w:val="12"/>
        </w:numPr>
        <w:jc w:val="both"/>
        <w:rPr>
          <w:rFonts w:ascii="Arial" w:hAnsi="Arial" w:cs="Arial"/>
          <w:b/>
          <w:bCs/>
          <w:iCs/>
          <w:highlight w:val="yellow"/>
        </w:rPr>
      </w:pPr>
      <w:r w:rsidRPr="008A0F04">
        <w:rPr>
          <w:rFonts w:ascii="Arial" w:eastAsiaTheme="minorEastAsia" w:hAnsi="Arial" w:cs="Arial"/>
          <w:iCs/>
          <w:lang w:eastAsia="cs-CZ"/>
        </w:rPr>
        <w:t xml:space="preserve">Zhotovitel je oprávněn vystavit faktury za provedení jednotlivých částí díla poté, co </w:t>
      </w:r>
      <w:proofErr w:type="gramStart"/>
      <w:r w:rsidRPr="008A0F04">
        <w:rPr>
          <w:rFonts w:ascii="Arial" w:eastAsiaTheme="minorEastAsia" w:hAnsi="Arial" w:cs="Arial"/>
          <w:iCs/>
          <w:lang w:eastAsia="cs-CZ"/>
        </w:rPr>
        <w:t>dokončí</w:t>
      </w:r>
      <w:proofErr w:type="gramEnd"/>
      <w:r w:rsidRPr="008A0F04">
        <w:rPr>
          <w:rFonts w:ascii="Arial" w:eastAsiaTheme="minorEastAsia" w:hAnsi="Arial" w:cs="Arial"/>
          <w:iCs/>
          <w:lang w:eastAsia="cs-CZ"/>
        </w:rPr>
        <w:t xml:space="preserve"> a objednateli předá řádně dokončené části díla vymezené v čl. V. smlouvy, a to na základě zhotovitelem vyhotoveného a objednatelem potvrzeného schvalovacího protokolu o provedení prací, vždy nejpozději do </w:t>
      </w:r>
      <w:r w:rsidR="00C32E5B" w:rsidRPr="008A0F04">
        <w:rPr>
          <w:rFonts w:ascii="Arial" w:eastAsiaTheme="minorEastAsia" w:hAnsi="Arial" w:cs="Arial"/>
          <w:iCs/>
          <w:lang w:eastAsia="cs-CZ"/>
        </w:rPr>
        <w:t>20</w:t>
      </w:r>
      <w:r w:rsidRPr="008A0F04">
        <w:rPr>
          <w:rFonts w:ascii="Arial" w:eastAsiaTheme="minorEastAsia" w:hAnsi="Arial" w:cs="Arial"/>
          <w:iCs/>
          <w:lang w:eastAsia="cs-CZ"/>
        </w:rPr>
        <w:t>.1</w:t>
      </w:r>
      <w:r w:rsidR="00C32E5B" w:rsidRPr="008A0F04">
        <w:rPr>
          <w:rFonts w:ascii="Arial" w:eastAsiaTheme="minorEastAsia" w:hAnsi="Arial" w:cs="Arial"/>
          <w:iCs/>
          <w:lang w:eastAsia="cs-CZ"/>
        </w:rPr>
        <w:t>1</w:t>
      </w:r>
      <w:r w:rsidRPr="008A0F04">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w:t>
      </w:r>
      <w:r w:rsidRPr="008A0F04">
        <w:rPr>
          <w:rFonts w:ascii="Arial" w:eastAsiaTheme="minorEastAsia" w:hAnsi="Arial" w:cs="Arial"/>
          <w:iCs/>
          <w:lang w:eastAsia="cs-CZ"/>
        </w:rPr>
        <w:lastRenderedPageBreak/>
        <w:t xml:space="preserve">dozorem stavebníka a potvrzené objednatelem, jinak zhotovitel není oprávněn fakturu vystavit. Zhotovitel </w:t>
      </w:r>
      <w:proofErr w:type="gramStart"/>
      <w:r w:rsidRPr="008A0F04">
        <w:rPr>
          <w:rFonts w:ascii="Arial" w:eastAsiaTheme="minorEastAsia" w:hAnsi="Arial" w:cs="Arial"/>
          <w:iCs/>
          <w:lang w:eastAsia="cs-CZ"/>
        </w:rPr>
        <w:t>označí</w:t>
      </w:r>
      <w:proofErr w:type="gramEnd"/>
      <w:r w:rsidRPr="008A0F04">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 této smlouvy. </w:t>
      </w:r>
      <w:r w:rsidR="00277927" w:rsidRPr="008A0F04">
        <w:rPr>
          <w:rFonts w:ascii="Arial" w:eastAsiaTheme="minorEastAsia" w:hAnsi="Arial" w:cs="Arial"/>
          <w:iCs/>
          <w:lang w:eastAsia="cs-CZ"/>
        </w:rPr>
        <w:t>Tato f</w:t>
      </w:r>
      <w:r w:rsidRPr="008A0F04">
        <w:rPr>
          <w:rFonts w:ascii="Arial" w:eastAsiaTheme="minorEastAsia" w:hAnsi="Arial" w:cs="Arial"/>
          <w:iCs/>
          <w:lang w:eastAsia="cs-CZ"/>
        </w:rPr>
        <w:t xml:space="preserve">aktura bude doručena objednateli nejdéle do </w:t>
      </w:r>
      <w:r w:rsidR="00C32E5B" w:rsidRPr="008A0F04">
        <w:rPr>
          <w:rFonts w:ascii="Arial" w:eastAsiaTheme="minorEastAsia" w:hAnsi="Arial" w:cs="Arial"/>
          <w:iCs/>
          <w:lang w:eastAsia="cs-CZ"/>
        </w:rPr>
        <w:t>20</w:t>
      </w:r>
      <w:r w:rsidRPr="008A0F04">
        <w:rPr>
          <w:rFonts w:ascii="Arial" w:eastAsiaTheme="minorEastAsia" w:hAnsi="Arial" w:cs="Arial"/>
          <w:iCs/>
          <w:lang w:eastAsia="cs-CZ"/>
        </w:rPr>
        <w:t>.1</w:t>
      </w:r>
      <w:r w:rsidR="00C32E5B" w:rsidRPr="008A0F04">
        <w:rPr>
          <w:rFonts w:ascii="Arial" w:eastAsiaTheme="minorEastAsia" w:hAnsi="Arial" w:cs="Arial"/>
          <w:iCs/>
          <w:lang w:eastAsia="cs-CZ"/>
        </w:rPr>
        <w:t>1</w:t>
      </w:r>
      <w:r w:rsidRPr="008A0F04">
        <w:rPr>
          <w:rFonts w:ascii="Arial" w:eastAsiaTheme="minorEastAsia" w:hAnsi="Arial" w:cs="Arial"/>
          <w:iCs/>
          <w:lang w:eastAsia="cs-CZ"/>
        </w:rPr>
        <w:t>. příslušného</w:t>
      </w:r>
      <w:r w:rsidRPr="00272C8E">
        <w:rPr>
          <w:rFonts w:ascii="Arial" w:eastAsiaTheme="minorEastAsia" w:hAnsi="Arial" w:cs="Arial"/>
          <w:iCs/>
          <w:lang w:eastAsia="cs-CZ"/>
        </w:rPr>
        <w:t xml:space="preserve"> roku a bude označena textem „konečná“.</w:t>
      </w: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1"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1"/>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57DEDB0B"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CD6823" w:rsidRPr="008A0F04">
        <w:rPr>
          <w:rFonts w:ascii="Arial" w:hAnsi="Arial" w:cs="Arial"/>
        </w:rPr>
        <w:t>KPÚ</w:t>
      </w:r>
      <w:r w:rsidR="00055767">
        <w:rPr>
          <w:rFonts w:ascii="Arial" w:hAnsi="Arial" w:cs="Arial"/>
        </w:rPr>
        <w:t xml:space="preserve"> pro Liberecký kraj, Pobočka Liberec</w:t>
      </w:r>
      <w:r w:rsidR="008416B7">
        <w:rPr>
          <w:rFonts w:ascii="Arial" w:hAnsi="Arial" w:cs="Arial"/>
        </w:rPr>
        <w:t>, U Nisy 745/</w:t>
      </w:r>
      <w:proofErr w:type="gramStart"/>
      <w:r w:rsidR="008416B7">
        <w:rPr>
          <w:rFonts w:ascii="Arial" w:hAnsi="Arial" w:cs="Arial"/>
        </w:rPr>
        <w:t>6a</w:t>
      </w:r>
      <w:proofErr w:type="gramEnd"/>
      <w:r w:rsidR="008416B7">
        <w:rPr>
          <w:rFonts w:ascii="Arial" w:hAnsi="Arial" w:cs="Arial"/>
        </w:rPr>
        <w:t>, 460 57 Liberec</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2"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2"/>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 xml:space="preserve">Zhotovitel se zavazuje, že fakturace bude prováděna tak, aby fakturované stavební práce byly členěny způsobem, který umožní zařazení dle číselníků </w:t>
      </w:r>
      <w:r w:rsidRPr="00D9780F">
        <w:rPr>
          <w:rFonts w:ascii="Arial" w:hAnsi="Arial" w:cs="Arial"/>
          <w:lang w:val="x-none"/>
        </w:rPr>
        <w:lastRenderedPageBreak/>
        <w:t>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3"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3"/>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spellStart"/>
      <w:proofErr w:type="gramStart"/>
      <w:r w:rsidRPr="00D9780F">
        <w:rPr>
          <w:rFonts w:ascii="Arial" w:hAnsi="Arial" w:cs="Arial"/>
          <w:b/>
          <w:u w:val="single"/>
        </w:rPr>
        <w:t>Čl.V</w:t>
      </w:r>
      <w:proofErr w:type="spellEnd"/>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4" w:name="_Ref376374899"/>
      <w:bookmarkStart w:id="15"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 xml:space="preserve">Toto přerušení prací nemá vliv na dohodnutou dobu plnění díla, pokud nedojde k jiné dohodě formou dodatku ke smlouvě. Avšak ani při prokázání vzniku nepředvídatelných a zároveň neodvratitelných </w:t>
      </w:r>
      <w:r w:rsidRPr="00834F0D">
        <w:rPr>
          <w:rFonts w:ascii="Arial" w:eastAsiaTheme="minorEastAsia" w:hAnsi="Arial" w:cs="Arial"/>
          <w:lang w:eastAsia="cs-CZ"/>
        </w:rPr>
        <w:lastRenderedPageBreak/>
        <w:t>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5493F509"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0024D8" w:rsidRPr="000024D8">
        <w:rPr>
          <w:rFonts w:ascii="Arial" w:eastAsiaTheme="minorEastAsia" w:hAnsi="Arial" w:cs="Arial"/>
          <w:b/>
          <w:bCs/>
          <w:lang w:eastAsia="cs-CZ"/>
        </w:rPr>
        <w:t>do 10</w:t>
      </w:r>
      <w:r w:rsidRPr="00E31966">
        <w:rPr>
          <w:rFonts w:ascii="Arial" w:eastAsiaTheme="minorEastAsia" w:hAnsi="Arial" w:cs="Arial"/>
          <w:b/>
          <w:bCs/>
          <w:lang w:eastAsia="cs-CZ"/>
        </w:rPr>
        <w:t xml:space="preserve"> </w:t>
      </w:r>
      <w:bookmarkStart w:id="16" w:name="_Hlk96425213"/>
      <w:r w:rsidRPr="00E31966">
        <w:rPr>
          <w:rFonts w:ascii="Arial" w:eastAsiaTheme="minorEastAsia" w:hAnsi="Arial" w:cs="Arial"/>
          <w:b/>
          <w:bCs/>
          <w:lang w:eastAsia="cs-CZ"/>
        </w:rPr>
        <w:t xml:space="preserve">dnů od nabytí </w:t>
      </w:r>
      <w:proofErr w:type="gramStart"/>
      <w:r w:rsidRPr="00E31966">
        <w:rPr>
          <w:rFonts w:ascii="Arial" w:eastAsiaTheme="minorEastAsia" w:hAnsi="Arial" w:cs="Arial"/>
          <w:b/>
          <w:bCs/>
          <w:lang w:eastAsia="cs-CZ"/>
        </w:rPr>
        <w:t>účinnosti  smlouvy</w:t>
      </w:r>
      <w:proofErr w:type="gramEnd"/>
      <w:r w:rsidRPr="00E31966">
        <w:rPr>
          <w:rFonts w:ascii="Arial" w:eastAsiaTheme="minorEastAsia" w:hAnsi="Arial" w:cs="Arial"/>
          <w:lang w:eastAsia="cs-CZ"/>
        </w:rPr>
        <w:t>.</w:t>
      </w:r>
      <w:bookmarkEnd w:id="16"/>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4866E8CF"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A200BD" w:rsidRPr="00A200BD">
        <w:rPr>
          <w:rFonts w:ascii="Arial" w:eastAsiaTheme="minorEastAsia" w:hAnsi="Arial" w:cs="Arial"/>
          <w:b/>
          <w:bCs/>
          <w:lang w:eastAsia="cs-CZ"/>
        </w:rPr>
        <w:t>do 15</w:t>
      </w:r>
      <w:r w:rsidRPr="00E31966">
        <w:rPr>
          <w:rFonts w:ascii="Arial" w:eastAsiaTheme="minorEastAsia" w:hAnsi="Arial" w:cs="Arial"/>
          <w:b/>
          <w:bCs/>
          <w:lang w:eastAsia="cs-CZ"/>
        </w:rPr>
        <w:t xml:space="preserve"> </w:t>
      </w:r>
      <w:bookmarkStart w:id="17" w:name="_Hlk96425248"/>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 xml:space="preserve">.  </w:t>
      </w:r>
      <w:bookmarkEnd w:id="17"/>
    </w:p>
    <w:p w14:paraId="7296ECA0" w14:textId="6B549185"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710475" w:rsidRPr="00642EB7">
        <w:rPr>
          <w:rFonts w:ascii="Arial" w:eastAsiaTheme="minorEastAsia" w:hAnsi="Arial" w:cs="Arial"/>
          <w:b/>
          <w:bCs/>
          <w:lang w:eastAsia="cs-CZ"/>
        </w:rPr>
        <w:t>30</w:t>
      </w:r>
      <w:r w:rsidR="00642EB7" w:rsidRPr="00642EB7">
        <w:rPr>
          <w:rFonts w:ascii="Arial" w:eastAsiaTheme="minorEastAsia" w:hAnsi="Arial" w:cs="Arial"/>
          <w:b/>
          <w:bCs/>
          <w:lang w:eastAsia="cs-CZ"/>
        </w:rPr>
        <w:t>.04.2025</w:t>
      </w:r>
    </w:p>
    <w:p w14:paraId="64FAB1E6" w14:textId="34299C4A" w:rsidR="00544855" w:rsidRPr="002239DD" w:rsidRDefault="00E31966" w:rsidP="00544855">
      <w:pPr>
        <w:numPr>
          <w:ilvl w:val="0"/>
          <w:numId w:val="36"/>
        </w:numPr>
        <w:contextualSpacing/>
        <w:jc w:val="both"/>
        <w:rPr>
          <w:rFonts w:ascii="Arial" w:eastAsiaTheme="minorEastAsia" w:hAnsi="Arial" w:cs="Arial"/>
          <w:b/>
          <w:bCs/>
          <w:lang w:eastAsia="cs-CZ"/>
        </w:rPr>
      </w:pPr>
      <w:r w:rsidRPr="00E31966">
        <w:rPr>
          <w:rFonts w:ascii="Arial" w:eastAsiaTheme="minorEastAsia" w:hAnsi="Arial" w:cs="Arial"/>
          <w:lang w:eastAsia="cs-CZ"/>
        </w:rPr>
        <w:t xml:space="preserve">Lhůta pro předání a převzetí dokončeného díla: </w:t>
      </w:r>
      <w:r w:rsidR="00642EB7" w:rsidRPr="00642EB7">
        <w:rPr>
          <w:rFonts w:ascii="Arial" w:eastAsiaTheme="minorEastAsia" w:hAnsi="Arial" w:cs="Arial"/>
          <w:b/>
          <w:bCs/>
          <w:lang w:eastAsia="cs-CZ"/>
        </w:rPr>
        <w:t>15.06.2025</w:t>
      </w:r>
    </w:p>
    <w:p w14:paraId="2300A88B" w14:textId="0087A717" w:rsidR="00E31966" w:rsidRPr="00E31966" w:rsidRDefault="00E31966" w:rsidP="00544855">
      <w:pPr>
        <w:ind w:left="2880"/>
        <w:contextualSpacing/>
        <w:rPr>
          <w:rFonts w:ascii="Arial" w:eastAsiaTheme="minorEastAsia" w:hAnsi="Arial" w:cs="Arial"/>
          <w:lang w:eastAsia="cs-CZ"/>
        </w:rPr>
      </w:pPr>
    </w:p>
    <w:p w14:paraId="5A4B2FF9" w14:textId="77777777" w:rsidR="00E31966" w:rsidRDefault="00E31966" w:rsidP="00D65E8C">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6F6DDDFF" w14:textId="77777777" w:rsidR="00D65E8C" w:rsidRPr="00E31966" w:rsidRDefault="00D65E8C" w:rsidP="00C57F6D">
      <w:pPr>
        <w:ind w:left="720"/>
        <w:contextualSpacing/>
        <w:jc w:val="both"/>
        <w:rPr>
          <w:rFonts w:ascii="Arial" w:eastAsiaTheme="minorEastAsia" w:hAnsi="Arial" w:cs="Arial"/>
          <w:lang w:eastAsia="cs-CZ"/>
        </w:rPr>
      </w:pPr>
    </w:p>
    <w:p w14:paraId="24553357" w14:textId="77777777" w:rsidR="00E31966" w:rsidRDefault="00E31966" w:rsidP="00D65E8C">
      <w:pPr>
        <w:spacing w:before="240"/>
        <w:ind w:left="720"/>
        <w:contextualSpacing/>
        <w:jc w:val="both"/>
        <w:rPr>
          <w:rFonts w:ascii="Arial" w:hAnsi="Arial" w:cs="Arial"/>
        </w:rPr>
      </w:pPr>
      <w:r w:rsidRPr="00E31966">
        <w:rPr>
          <w:rFonts w:ascii="Arial" w:hAnsi="Arial" w:cs="Arial"/>
        </w:rPr>
        <w:t>Uzlové body – definované fáze výstavby díla či jen objektu:</w:t>
      </w:r>
    </w:p>
    <w:p w14:paraId="6244EA95" w14:textId="1A4D2FD7" w:rsidR="00C57F6D" w:rsidRPr="005B29C9" w:rsidRDefault="00C57F6D" w:rsidP="00D65E8C">
      <w:pPr>
        <w:spacing w:before="240"/>
        <w:ind w:left="720"/>
        <w:contextualSpacing/>
        <w:jc w:val="both"/>
        <w:rPr>
          <w:rFonts w:ascii="Arial" w:hAnsi="Arial" w:cs="Arial"/>
          <w:b/>
          <w:bCs/>
          <w:u w:val="single"/>
        </w:rPr>
      </w:pPr>
      <w:r w:rsidRPr="005B29C9">
        <w:rPr>
          <w:rFonts w:ascii="Arial" w:hAnsi="Arial" w:cs="Arial"/>
          <w:b/>
          <w:bCs/>
          <w:u w:val="single"/>
        </w:rPr>
        <w:t>Vodní nádrž VN1</w:t>
      </w:r>
    </w:p>
    <w:p w14:paraId="739F572F" w14:textId="5F217452" w:rsidR="00E31966" w:rsidRPr="00E31966" w:rsidRDefault="00C57F6D" w:rsidP="00E31966">
      <w:pPr>
        <w:ind w:left="720"/>
        <w:contextualSpacing/>
        <w:jc w:val="both"/>
        <w:rPr>
          <w:rFonts w:ascii="Arial" w:eastAsiaTheme="minorEastAsia" w:hAnsi="Arial" w:cs="Arial"/>
          <w:lang w:eastAsia="cs-CZ"/>
        </w:rPr>
      </w:pPr>
      <w:proofErr w:type="spellStart"/>
      <w:r w:rsidRPr="00C701F8">
        <w:rPr>
          <w:rFonts w:ascii="Arial" w:eastAsiaTheme="minorEastAsia" w:hAnsi="Arial" w:cs="Arial"/>
          <w:b/>
          <w:bCs/>
          <w:lang w:val="en-US" w:eastAsia="cs-CZ"/>
        </w:rPr>
        <w:t>Dokončení</w:t>
      </w:r>
      <w:proofErr w:type="spellEnd"/>
      <w:r w:rsidRPr="00C701F8">
        <w:rPr>
          <w:rFonts w:ascii="Arial" w:eastAsiaTheme="minorEastAsia" w:hAnsi="Arial" w:cs="Arial"/>
          <w:b/>
          <w:bCs/>
          <w:lang w:val="en-US" w:eastAsia="cs-CZ"/>
        </w:rPr>
        <w:t xml:space="preserve"> </w:t>
      </w:r>
      <w:proofErr w:type="spellStart"/>
      <w:r w:rsidRPr="00C701F8">
        <w:rPr>
          <w:rFonts w:ascii="Arial" w:eastAsiaTheme="minorEastAsia" w:hAnsi="Arial" w:cs="Arial"/>
          <w:b/>
          <w:bCs/>
          <w:lang w:val="en-US" w:eastAsia="cs-CZ"/>
        </w:rPr>
        <w:t>zemních</w:t>
      </w:r>
      <w:proofErr w:type="spellEnd"/>
      <w:r w:rsidRPr="00C701F8">
        <w:rPr>
          <w:rFonts w:ascii="Arial" w:eastAsiaTheme="minorEastAsia" w:hAnsi="Arial" w:cs="Arial"/>
          <w:b/>
          <w:bCs/>
          <w:lang w:val="en-US" w:eastAsia="cs-CZ"/>
        </w:rPr>
        <w:t xml:space="preserve"> </w:t>
      </w:r>
      <w:proofErr w:type="spellStart"/>
      <w:r w:rsidR="00C701F8" w:rsidRPr="00C701F8">
        <w:rPr>
          <w:rFonts w:ascii="Arial" w:eastAsiaTheme="minorEastAsia" w:hAnsi="Arial" w:cs="Arial"/>
          <w:b/>
          <w:bCs/>
          <w:lang w:val="en-US" w:eastAsia="cs-CZ"/>
        </w:rPr>
        <w:t>prací</w:t>
      </w:r>
      <w:proofErr w:type="spellEnd"/>
      <w:r w:rsidR="00C701F8" w:rsidRPr="00C701F8">
        <w:rPr>
          <w:rFonts w:ascii="Arial" w:eastAsiaTheme="minorEastAsia" w:hAnsi="Arial" w:cs="Arial"/>
          <w:b/>
          <w:bCs/>
          <w:lang w:val="en-US" w:eastAsia="cs-CZ"/>
        </w:rPr>
        <w:t xml:space="preserve"> (</w:t>
      </w:r>
      <w:proofErr w:type="spellStart"/>
      <w:r w:rsidR="00C701F8" w:rsidRPr="00C701F8">
        <w:rPr>
          <w:rFonts w:ascii="Arial" w:eastAsiaTheme="minorEastAsia" w:hAnsi="Arial" w:cs="Arial"/>
          <w:b/>
          <w:bCs/>
          <w:lang w:val="en-US" w:eastAsia="cs-CZ"/>
        </w:rPr>
        <w:t>odbahnění</w:t>
      </w:r>
      <w:proofErr w:type="spellEnd"/>
      <w:r w:rsidR="00C701F8" w:rsidRPr="00C701F8">
        <w:rPr>
          <w:rFonts w:ascii="Arial" w:eastAsiaTheme="minorEastAsia" w:hAnsi="Arial" w:cs="Arial"/>
          <w:b/>
          <w:bCs/>
          <w:lang w:val="en-US" w:eastAsia="cs-CZ"/>
        </w:rPr>
        <w:t xml:space="preserve">) v </w:t>
      </w:r>
      <w:proofErr w:type="spellStart"/>
      <w:r w:rsidR="00C701F8" w:rsidRPr="00C701F8">
        <w:rPr>
          <w:rFonts w:ascii="Arial" w:eastAsiaTheme="minorEastAsia" w:hAnsi="Arial" w:cs="Arial"/>
          <w:b/>
          <w:bCs/>
          <w:lang w:val="en-US" w:eastAsia="cs-CZ"/>
        </w:rPr>
        <w:t>zátopě</w:t>
      </w:r>
      <w:proofErr w:type="spellEnd"/>
      <w:r w:rsidR="00C701F8">
        <w:rPr>
          <w:rFonts w:ascii="Arial" w:eastAsiaTheme="minorEastAsia" w:hAnsi="Arial" w:cs="Arial"/>
          <w:b/>
          <w:bCs/>
          <w:lang w:val="en-US" w:eastAsia="cs-CZ"/>
        </w:rPr>
        <w:t xml:space="preserve"> </w:t>
      </w:r>
      <w:r w:rsidR="00E31966" w:rsidRPr="00E31966">
        <w:rPr>
          <w:rFonts w:ascii="Arial" w:eastAsiaTheme="minorEastAsia" w:hAnsi="Arial" w:cs="Arial"/>
          <w:lang w:eastAsia="cs-CZ"/>
        </w:rPr>
        <w:t>- lhůta pro plnění do:</w:t>
      </w:r>
      <w:r w:rsidR="00C701F8">
        <w:rPr>
          <w:rFonts w:ascii="Arial" w:eastAsiaTheme="minorEastAsia" w:hAnsi="Arial" w:cs="Arial"/>
          <w:lang w:eastAsia="cs-CZ"/>
        </w:rPr>
        <w:t xml:space="preserve"> </w:t>
      </w:r>
      <w:r w:rsidR="00E31966" w:rsidRPr="00E31966">
        <w:rPr>
          <w:rFonts w:ascii="Arial" w:eastAsiaTheme="minorEastAsia" w:hAnsi="Arial" w:cs="Arial"/>
          <w:lang w:eastAsia="cs-CZ"/>
        </w:rPr>
        <w:t xml:space="preserve"> ………………… </w:t>
      </w:r>
      <w:r w:rsidR="00E31966" w:rsidRPr="00E31966">
        <w:rPr>
          <w:rFonts w:ascii="Arial" w:eastAsiaTheme="minorEastAsia" w:hAnsi="Arial" w:cs="Arial"/>
          <w:b/>
          <w:bCs/>
          <w:highlight w:val="yellow"/>
          <w:lang w:val="en-US" w:eastAsia="cs-CZ"/>
        </w:rPr>
        <w:t>[ZHOTOVITEL DOPLNÍ POČET DNŮ]</w:t>
      </w:r>
      <w:r w:rsidR="00E31966" w:rsidRPr="00E31966">
        <w:rPr>
          <w:rFonts w:ascii="Arial" w:eastAsiaTheme="minorEastAsia" w:hAnsi="Arial" w:cs="Arial"/>
          <w:lang w:eastAsia="cs-CZ"/>
        </w:rPr>
        <w:t xml:space="preserve"> </w:t>
      </w:r>
      <w:r w:rsidR="00E31966" w:rsidRPr="00E31966">
        <w:rPr>
          <w:rFonts w:ascii="Arial" w:eastAsiaTheme="minorEastAsia" w:hAnsi="Arial" w:cs="Arial"/>
          <w:b/>
          <w:bCs/>
          <w:lang w:eastAsia="cs-CZ"/>
        </w:rPr>
        <w:t xml:space="preserve">od nabytí účinnosti </w:t>
      </w:r>
      <w:proofErr w:type="gramStart"/>
      <w:r w:rsidR="00E31966" w:rsidRPr="00E31966">
        <w:rPr>
          <w:rFonts w:ascii="Arial" w:eastAsiaTheme="minorEastAsia" w:hAnsi="Arial" w:cs="Arial"/>
          <w:b/>
          <w:bCs/>
          <w:lang w:eastAsia="cs-CZ"/>
        </w:rPr>
        <w:t>smlouvy</w:t>
      </w:r>
      <w:proofErr w:type="gramEnd"/>
    </w:p>
    <w:p w14:paraId="42E0AA53" w14:textId="1C2DC1F7" w:rsidR="00E31966" w:rsidRPr="00E31966" w:rsidRDefault="00C701F8" w:rsidP="00E31966">
      <w:pPr>
        <w:ind w:left="720"/>
        <w:contextualSpacing/>
        <w:jc w:val="both"/>
        <w:rPr>
          <w:rFonts w:ascii="Arial" w:eastAsiaTheme="minorEastAsia" w:hAnsi="Arial" w:cs="Arial"/>
          <w:bCs/>
          <w:lang w:val="en-US" w:eastAsia="cs-CZ"/>
        </w:rPr>
      </w:pPr>
      <w:proofErr w:type="spellStart"/>
      <w:r>
        <w:rPr>
          <w:rFonts w:ascii="Arial" w:eastAsiaTheme="minorEastAsia" w:hAnsi="Arial" w:cs="Arial"/>
          <w:b/>
          <w:bCs/>
          <w:lang w:val="en-US" w:eastAsia="cs-CZ"/>
        </w:rPr>
        <w:t>Dokončení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úpravy</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hrázového</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tělesa</w:t>
      </w:r>
      <w:proofErr w:type="spellEnd"/>
      <w:r>
        <w:rPr>
          <w:rFonts w:ascii="Arial" w:eastAsiaTheme="minorEastAsia" w:hAnsi="Arial" w:cs="Arial"/>
          <w:b/>
          <w:bCs/>
          <w:lang w:val="en-US" w:eastAsia="cs-CZ"/>
        </w:rPr>
        <w:t xml:space="preserve"> </w:t>
      </w:r>
      <w:r w:rsidR="00E31966" w:rsidRPr="00E31966">
        <w:rPr>
          <w:rFonts w:ascii="Arial" w:eastAsiaTheme="minorEastAsia" w:hAnsi="Arial" w:cs="Arial"/>
          <w:lang w:eastAsia="cs-CZ"/>
        </w:rPr>
        <w:t xml:space="preserve">- lhůta pro plnění do: ………………… </w:t>
      </w:r>
      <w:r w:rsidR="00E31966" w:rsidRPr="00E31966">
        <w:rPr>
          <w:rFonts w:ascii="Arial" w:eastAsiaTheme="minorEastAsia" w:hAnsi="Arial" w:cs="Arial"/>
          <w:b/>
          <w:bCs/>
          <w:highlight w:val="yellow"/>
          <w:lang w:val="en-US" w:eastAsia="cs-CZ"/>
        </w:rPr>
        <w:t>[ZHOTOVITEL DOPLNÍ POČET DNŮ]</w:t>
      </w:r>
      <w:r w:rsidR="00E31966" w:rsidRPr="00E31966">
        <w:rPr>
          <w:rFonts w:ascii="Arial" w:eastAsiaTheme="minorEastAsia" w:hAnsi="Arial" w:cs="Arial"/>
          <w:b/>
          <w:bCs/>
          <w:lang w:val="en-US" w:eastAsia="cs-CZ"/>
        </w:rPr>
        <w:t xml:space="preserve"> </w:t>
      </w:r>
      <w:r w:rsidR="00E31966" w:rsidRPr="00E31966">
        <w:rPr>
          <w:rFonts w:ascii="Arial" w:eastAsiaTheme="minorEastAsia" w:hAnsi="Arial" w:cs="Arial"/>
          <w:b/>
          <w:bCs/>
          <w:lang w:eastAsia="cs-CZ"/>
        </w:rPr>
        <w:t xml:space="preserve">od nabytí účinnosti </w:t>
      </w:r>
      <w:proofErr w:type="gramStart"/>
      <w:r w:rsidR="00E31966" w:rsidRPr="00E31966">
        <w:rPr>
          <w:rFonts w:ascii="Arial" w:eastAsiaTheme="minorEastAsia" w:hAnsi="Arial" w:cs="Arial"/>
          <w:b/>
          <w:bCs/>
          <w:lang w:eastAsia="cs-CZ"/>
        </w:rPr>
        <w:t>smlouvy</w:t>
      </w:r>
      <w:proofErr w:type="gramEnd"/>
    </w:p>
    <w:p w14:paraId="3FF2FC8E" w14:textId="430E8547" w:rsidR="00E31966" w:rsidRPr="00E31966" w:rsidRDefault="005B29C9" w:rsidP="00E31966">
      <w:pPr>
        <w:ind w:left="720"/>
        <w:contextualSpacing/>
        <w:jc w:val="both"/>
        <w:rPr>
          <w:rFonts w:ascii="Arial" w:eastAsiaTheme="minorEastAsia" w:hAnsi="Arial" w:cs="Arial"/>
          <w:lang w:eastAsia="cs-CZ"/>
        </w:rPr>
      </w:pPr>
      <w:r w:rsidRPr="005B29C9">
        <w:rPr>
          <w:rFonts w:ascii="Arial" w:eastAsiaTheme="minorEastAsia" w:hAnsi="Arial" w:cs="Arial"/>
          <w:b/>
          <w:bCs/>
          <w:lang w:eastAsia="cs-CZ"/>
        </w:rPr>
        <w:t xml:space="preserve">Dokončení sdruženého </w:t>
      </w:r>
      <w:proofErr w:type="gramStart"/>
      <w:r w:rsidRPr="005B29C9">
        <w:rPr>
          <w:rFonts w:ascii="Arial" w:eastAsiaTheme="minorEastAsia" w:hAnsi="Arial" w:cs="Arial"/>
          <w:b/>
          <w:bCs/>
          <w:lang w:eastAsia="cs-CZ"/>
        </w:rPr>
        <w:t>objektu</w:t>
      </w:r>
      <w:r>
        <w:rPr>
          <w:rFonts w:ascii="Arial" w:eastAsiaTheme="minorEastAsia" w:hAnsi="Arial" w:cs="Arial"/>
          <w:lang w:eastAsia="cs-CZ"/>
        </w:rPr>
        <w:t xml:space="preserve"> </w:t>
      </w:r>
      <w:r w:rsidR="00E31966" w:rsidRPr="00E31966">
        <w:rPr>
          <w:rFonts w:ascii="Arial" w:eastAsiaTheme="minorEastAsia" w:hAnsi="Arial" w:cs="Arial"/>
          <w:lang w:eastAsia="cs-CZ"/>
        </w:rPr>
        <w:t>- lhůta</w:t>
      </w:r>
      <w:proofErr w:type="gramEnd"/>
      <w:r w:rsidR="00E31966" w:rsidRPr="00E31966">
        <w:rPr>
          <w:rFonts w:ascii="Arial" w:eastAsiaTheme="minorEastAsia" w:hAnsi="Arial" w:cs="Arial"/>
          <w:lang w:eastAsia="cs-CZ"/>
        </w:rPr>
        <w:t xml:space="preserve"> pro plnění do: ………………… </w:t>
      </w:r>
      <w:r w:rsidR="00E31966" w:rsidRPr="00E31966">
        <w:rPr>
          <w:rFonts w:ascii="Arial" w:eastAsiaTheme="minorEastAsia" w:hAnsi="Arial" w:cs="Arial"/>
          <w:b/>
          <w:bCs/>
          <w:highlight w:val="yellow"/>
          <w:lang w:val="en-US" w:eastAsia="cs-CZ"/>
        </w:rPr>
        <w:t>[ZHOTOVITEL DOPLNÍ POČET DNŮ]</w:t>
      </w:r>
      <w:r w:rsidR="00E31966" w:rsidRPr="00E31966">
        <w:rPr>
          <w:rFonts w:ascii="Arial" w:eastAsiaTheme="minorEastAsia" w:hAnsi="Arial" w:cs="Arial"/>
          <w:b/>
          <w:bCs/>
          <w:lang w:val="en-US" w:eastAsia="cs-CZ"/>
        </w:rPr>
        <w:t xml:space="preserve"> </w:t>
      </w:r>
      <w:r w:rsidR="00E31966" w:rsidRPr="00E31966">
        <w:rPr>
          <w:rFonts w:ascii="Arial" w:eastAsiaTheme="minorEastAsia" w:hAnsi="Arial" w:cs="Arial"/>
          <w:b/>
          <w:bCs/>
          <w:lang w:eastAsia="cs-CZ"/>
        </w:rPr>
        <w:t>od nabytí účinnosti smlouvy</w:t>
      </w:r>
    </w:p>
    <w:p w14:paraId="67CFBB96" w14:textId="77777777" w:rsidR="00E31966" w:rsidRDefault="00E31966" w:rsidP="00E31966">
      <w:pPr>
        <w:ind w:left="720"/>
        <w:contextualSpacing/>
        <w:jc w:val="both"/>
        <w:rPr>
          <w:rFonts w:ascii="Arial" w:hAnsi="Arial" w:cs="Arial"/>
          <w:i/>
        </w:rPr>
      </w:pPr>
    </w:p>
    <w:p w14:paraId="128F106F" w14:textId="77777777" w:rsidR="007A6D3D" w:rsidRDefault="007A6D3D" w:rsidP="00E31966">
      <w:pPr>
        <w:ind w:left="720"/>
        <w:contextualSpacing/>
        <w:jc w:val="both"/>
        <w:rPr>
          <w:rFonts w:ascii="Arial" w:hAnsi="Arial" w:cs="Arial"/>
          <w:b/>
          <w:bCs/>
          <w:iCs/>
          <w:u w:val="single"/>
        </w:rPr>
      </w:pPr>
    </w:p>
    <w:p w14:paraId="666119A6" w14:textId="17EA4CC0" w:rsidR="005B29C9" w:rsidRDefault="00F601E4" w:rsidP="00E31966">
      <w:pPr>
        <w:ind w:left="720"/>
        <w:contextualSpacing/>
        <w:jc w:val="both"/>
        <w:rPr>
          <w:rFonts w:ascii="Arial" w:hAnsi="Arial" w:cs="Arial"/>
          <w:b/>
          <w:bCs/>
          <w:iCs/>
          <w:u w:val="single"/>
        </w:rPr>
      </w:pPr>
      <w:r w:rsidRPr="00F601E4">
        <w:rPr>
          <w:rFonts w:ascii="Arial" w:hAnsi="Arial" w:cs="Arial"/>
          <w:b/>
          <w:bCs/>
          <w:iCs/>
          <w:u w:val="single"/>
        </w:rPr>
        <w:lastRenderedPageBreak/>
        <w:t>Polní cesta VC7</w:t>
      </w:r>
    </w:p>
    <w:p w14:paraId="736E1C83" w14:textId="626C5CB8" w:rsidR="00F601E4" w:rsidRPr="00E31966" w:rsidRDefault="00F601E4" w:rsidP="00F601E4">
      <w:pPr>
        <w:ind w:left="720"/>
        <w:contextualSpacing/>
        <w:jc w:val="both"/>
        <w:rPr>
          <w:rFonts w:ascii="Arial" w:eastAsiaTheme="minorEastAsia" w:hAnsi="Arial" w:cs="Arial"/>
          <w:lang w:eastAsia="cs-CZ"/>
        </w:rPr>
      </w:pPr>
      <w:proofErr w:type="spellStart"/>
      <w:r w:rsidRPr="00C701F8">
        <w:rPr>
          <w:rFonts w:ascii="Arial" w:eastAsiaTheme="minorEastAsia" w:hAnsi="Arial" w:cs="Arial"/>
          <w:b/>
          <w:bCs/>
          <w:lang w:val="en-US" w:eastAsia="cs-CZ"/>
        </w:rPr>
        <w:t>Dokončení</w:t>
      </w:r>
      <w:proofErr w:type="spellEnd"/>
      <w:r w:rsidRPr="00C701F8">
        <w:rPr>
          <w:rFonts w:ascii="Arial" w:eastAsiaTheme="minorEastAsia" w:hAnsi="Arial" w:cs="Arial"/>
          <w:b/>
          <w:bCs/>
          <w:lang w:val="en-US" w:eastAsia="cs-CZ"/>
        </w:rPr>
        <w:t xml:space="preserve"> </w:t>
      </w:r>
      <w:proofErr w:type="spellStart"/>
      <w:r w:rsidRPr="00C701F8">
        <w:rPr>
          <w:rFonts w:ascii="Arial" w:eastAsiaTheme="minorEastAsia" w:hAnsi="Arial" w:cs="Arial"/>
          <w:b/>
          <w:bCs/>
          <w:lang w:val="en-US" w:eastAsia="cs-CZ"/>
        </w:rPr>
        <w:t>zemní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pláně</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komunikace</w:t>
      </w:r>
      <w:proofErr w:type="spellEnd"/>
      <w:r>
        <w:rPr>
          <w:rFonts w:ascii="Arial" w:eastAsiaTheme="minorEastAsia" w:hAnsi="Arial" w:cs="Arial"/>
          <w:b/>
          <w:bCs/>
          <w:lang w:val="en-US" w:eastAsia="cs-CZ"/>
        </w:rPr>
        <w:t xml:space="preserve"> </w:t>
      </w:r>
      <w:r w:rsidRPr="00E31966">
        <w:rPr>
          <w:rFonts w:ascii="Arial" w:eastAsiaTheme="minorEastAsia" w:hAnsi="Arial" w:cs="Arial"/>
          <w:lang w:eastAsia="cs-CZ"/>
        </w:rPr>
        <w:t>- lhůta pro plnění do:</w:t>
      </w:r>
      <w:r>
        <w:rPr>
          <w:rFonts w:ascii="Arial" w:eastAsiaTheme="minorEastAsia" w:hAnsi="Arial" w:cs="Arial"/>
          <w:lang w:eastAsia="cs-CZ"/>
        </w:rPr>
        <w:t xml:space="preserve"> </w:t>
      </w:r>
      <w:r w:rsidRPr="00E31966">
        <w:rPr>
          <w:rFonts w:ascii="Arial" w:eastAsiaTheme="minorEastAsia" w:hAnsi="Arial" w:cs="Arial"/>
          <w:lang w:eastAsia="cs-CZ"/>
        </w:rPr>
        <w:t xml:space="preserve"> ………………… </w:t>
      </w: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lang w:eastAsia="cs-CZ"/>
        </w:rPr>
        <w:t xml:space="preserve"> </w:t>
      </w:r>
      <w:r w:rsidRPr="00E31966">
        <w:rPr>
          <w:rFonts w:ascii="Arial" w:eastAsiaTheme="minorEastAsia" w:hAnsi="Arial" w:cs="Arial"/>
          <w:b/>
          <w:bCs/>
          <w:lang w:eastAsia="cs-CZ"/>
        </w:rPr>
        <w:t xml:space="preserve">od nabytí účinnosti </w:t>
      </w:r>
      <w:proofErr w:type="gramStart"/>
      <w:r w:rsidRPr="00E31966">
        <w:rPr>
          <w:rFonts w:ascii="Arial" w:eastAsiaTheme="minorEastAsia" w:hAnsi="Arial" w:cs="Arial"/>
          <w:b/>
          <w:bCs/>
          <w:lang w:eastAsia="cs-CZ"/>
        </w:rPr>
        <w:t>smlouvy</w:t>
      </w:r>
      <w:proofErr w:type="gramEnd"/>
    </w:p>
    <w:p w14:paraId="6248BBF5" w14:textId="15F0880C" w:rsidR="00F601E4" w:rsidRPr="00E31966" w:rsidRDefault="00F601E4" w:rsidP="00F601E4">
      <w:pPr>
        <w:ind w:left="720"/>
        <w:contextualSpacing/>
        <w:jc w:val="both"/>
        <w:rPr>
          <w:rFonts w:ascii="Arial" w:eastAsiaTheme="minorEastAsia" w:hAnsi="Arial" w:cs="Arial"/>
          <w:bCs/>
          <w:lang w:val="en-US" w:eastAsia="cs-CZ"/>
        </w:rPr>
      </w:pPr>
      <w:proofErr w:type="spellStart"/>
      <w:r>
        <w:rPr>
          <w:rFonts w:ascii="Arial" w:eastAsiaTheme="minorEastAsia" w:hAnsi="Arial" w:cs="Arial"/>
          <w:b/>
          <w:bCs/>
          <w:lang w:val="en-US" w:eastAsia="cs-CZ"/>
        </w:rPr>
        <w:t>Dokončení</w:t>
      </w:r>
      <w:proofErr w:type="spellEnd"/>
      <w:r>
        <w:rPr>
          <w:rFonts w:ascii="Arial" w:eastAsiaTheme="minorEastAsia" w:hAnsi="Arial" w:cs="Arial"/>
          <w:b/>
          <w:bCs/>
          <w:lang w:val="en-US" w:eastAsia="cs-CZ"/>
        </w:rPr>
        <w:t xml:space="preserve"> </w:t>
      </w:r>
      <w:proofErr w:type="spellStart"/>
      <w:r w:rsidR="001B7D70">
        <w:rPr>
          <w:rFonts w:ascii="Arial" w:eastAsiaTheme="minorEastAsia" w:hAnsi="Arial" w:cs="Arial"/>
          <w:b/>
          <w:bCs/>
          <w:lang w:val="en-US" w:eastAsia="cs-CZ"/>
        </w:rPr>
        <w:t>konstrukčních</w:t>
      </w:r>
      <w:proofErr w:type="spellEnd"/>
      <w:r w:rsidR="001B7D70">
        <w:rPr>
          <w:rFonts w:ascii="Arial" w:eastAsiaTheme="minorEastAsia" w:hAnsi="Arial" w:cs="Arial"/>
          <w:b/>
          <w:bCs/>
          <w:lang w:val="en-US" w:eastAsia="cs-CZ"/>
        </w:rPr>
        <w:t xml:space="preserve"> </w:t>
      </w:r>
      <w:proofErr w:type="spellStart"/>
      <w:r w:rsidR="001B7D70">
        <w:rPr>
          <w:rFonts w:ascii="Arial" w:eastAsiaTheme="minorEastAsia" w:hAnsi="Arial" w:cs="Arial"/>
          <w:b/>
          <w:bCs/>
          <w:lang w:val="en-US" w:eastAsia="cs-CZ"/>
        </w:rPr>
        <w:t>vrstev</w:t>
      </w:r>
      <w:proofErr w:type="spellEnd"/>
      <w:r w:rsidR="001B7D70">
        <w:rPr>
          <w:rFonts w:ascii="Arial" w:eastAsiaTheme="minorEastAsia" w:hAnsi="Arial" w:cs="Arial"/>
          <w:b/>
          <w:bCs/>
          <w:lang w:val="en-US" w:eastAsia="cs-CZ"/>
        </w:rPr>
        <w:t xml:space="preserve"> </w:t>
      </w:r>
      <w:proofErr w:type="spellStart"/>
      <w:r w:rsidR="001B7D70">
        <w:rPr>
          <w:rFonts w:ascii="Arial" w:eastAsiaTheme="minorEastAsia" w:hAnsi="Arial" w:cs="Arial"/>
          <w:b/>
          <w:bCs/>
          <w:lang w:val="en-US" w:eastAsia="cs-CZ"/>
        </w:rPr>
        <w:t>komunikace</w:t>
      </w:r>
      <w:proofErr w:type="spellEnd"/>
      <w:r>
        <w:rPr>
          <w:rFonts w:ascii="Arial" w:eastAsiaTheme="minorEastAsia" w:hAnsi="Arial" w:cs="Arial"/>
          <w:b/>
          <w:bCs/>
          <w:lang w:val="en-US" w:eastAsia="cs-CZ"/>
        </w:rPr>
        <w:t xml:space="preserve"> </w:t>
      </w:r>
      <w:r w:rsidRPr="00E31966">
        <w:rPr>
          <w:rFonts w:ascii="Arial" w:eastAsiaTheme="minorEastAsia" w:hAnsi="Arial" w:cs="Arial"/>
          <w:lang w:eastAsia="cs-CZ"/>
        </w:rPr>
        <w:t xml:space="preserve">- lhůta pro plnění do: ………………… </w:t>
      </w: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b/>
          <w:bCs/>
          <w:lang w:val="en-US" w:eastAsia="cs-CZ"/>
        </w:rPr>
        <w:t xml:space="preserve"> </w:t>
      </w:r>
      <w:r w:rsidRPr="00E31966">
        <w:rPr>
          <w:rFonts w:ascii="Arial" w:eastAsiaTheme="minorEastAsia" w:hAnsi="Arial" w:cs="Arial"/>
          <w:b/>
          <w:bCs/>
          <w:lang w:eastAsia="cs-CZ"/>
        </w:rPr>
        <w:t xml:space="preserve">od nabytí účinnosti </w:t>
      </w:r>
      <w:proofErr w:type="gramStart"/>
      <w:r w:rsidRPr="00E31966">
        <w:rPr>
          <w:rFonts w:ascii="Arial" w:eastAsiaTheme="minorEastAsia" w:hAnsi="Arial" w:cs="Arial"/>
          <w:b/>
          <w:bCs/>
          <w:lang w:eastAsia="cs-CZ"/>
        </w:rPr>
        <w:t>smlouvy</w:t>
      </w:r>
      <w:proofErr w:type="gramEnd"/>
    </w:p>
    <w:p w14:paraId="1B5F9546" w14:textId="68DD97FA" w:rsidR="00F601E4" w:rsidRPr="00E31966" w:rsidRDefault="00F601E4" w:rsidP="00F601E4">
      <w:pPr>
        <w:ind w:left="720"/>
        <w:contextualSpacing/>
        <w:jc w:val="both"/>
        <w:rPr>
          <w:rFonts w:ascii="Arial" w:eastAsiaTheme="minorEastAsia" w:hAnsi="Arial" w:cs="Arial"/>
          <w:lang w:eastAsia="cs-CZ"/>
        </w:rPr>
      </w:pPr>
      <w:r w:rsidRPr="005B29C9">
        <w:rPr>
          <w:rFonts w:ascii="Arial" w:eastAsiaTheme="minorEastAsia" w:hAnsi="Arial" w:cs="Arial"/>
          <w:b/>
          <w:bCs/>
          <w:lang w:eastAsia="cs-CZ"/>
        </w:rPr>
        <w:t xml:space="preserve">Dokončení </w:t>
      </w:r>
      <w:r w:rsidR="001B7D70">
        <w:rPr>
          <w:rFonts w:ascii="Arial" w:eastAsiaTheme="minorEastAsia" w:hAnsi="Arial" w:cs="Arial"/>
          <w:b/>
          <w:bCs/>
          <w:lang w:eastAsia="cs-CZ"/>
        </w:rPr>
        <w:t>asfaltobetonového</w:t>
      </w:r>
      <w:r w:rsidR="00A52897">
        <w:rPr>
          <w:rFonts w:ascii="Arial" w:eastAsiaTheme="minorEastAsia" w:hAnsi="Arial" w:cs="Arial"/>
          <w:b/>
          <w:bCs/>
          <w:lang w:eastAsia="cs-CZ"/>
        </w:rPr>
        <w:t xml:space="preserve"> krytu </w:t>
      </w:r>
      <w:proofErr w:type="gramStart"/>
      <w:r w:rsidR="00A52897">
        <w:rPr>
          <w:rFonts w:ascii="Arial" w:eastAsiaTheme="minorEastAsia" w:hAnsi="Arial" w:cs="Arial"/>
          <w:b/>
          <w:bCs/>
          <w:lang w:eastAsia="cs-CZ"/>
        </w:rPr>
        <w:t>vozovky</w:t>
      </w:r>
      <w:r>
        <w:rPr>
          <w:rFonts w:ascii="Arial" w:eastAsiaTheme="minorEastAsia" w:hAnsi="Arial" w:cs="Arial"/>
          <w:lang w:eastAsia="cs-CZ"/>
        </w:rPr>
        <w:t xml:space="preserve"> </w:t>
      </w:r>
      <w:r w:rsidRPr="00E31966">
        <w:rPr>
          <w:rFonts w:ascii="Arial" w:eastAsiaTheme="minorEastAsia" w:hAnsi="Arial" w:cs="Arial"/>
          <w:lang w:eastAsia="cs-CZ"/>
        </w:rPr>
        <w:t>- lhůta</w:t>
      </w:r>
      <w:proofErr w:type="gramEnd"/>
      <w:r w:rsidRPr="00E31966">
        <w:rPr>
          <w:rFonts w:ascii="Arial" w:eastAsiaTheme="minorEastAsia" w:hAnsi="Arial" w:cs="Arial"/>
          <w:lang w:eastAsia="cs-CZ"/>
        </w:rPr>
        <w:t xml:space="preserve"> pro plnění do: ………………… </w:t>
      </w: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b/>
          <w:bCs/>
          <w:lang w:val="en-US" w:eastAsia="cs-CZ"/>
        </w:rPr>
        <w:t xml:space="preserve"> </w:t>
      </w:r>
      <w:r w:rsidRPr="00E31966">
        <w:rPr>
          <w:rFonts w:ascii="Arial" w:eastAsiaTheme="minorEastAsia" w:hAnsi="Arial" w:cs="Arial"/>
          <w:b/>
          <w:bCs/>
          <w:lang w:eastAsia="cs-CZ"/>
        </w:rPr>
        <w:t>od nabytí účinnosti smlouvy</w:t>
      </w:r>
    </w:p>
    <w:p w14:paraId="4081AC04" w14:textId="77777777" w:rsidR="00F601E4" w:rsidRPr="00F601E4" w:rsidRDefault="00F601E4" w:rsidP="00E31966">
      <w:pPr>
        <w:ind w:left="720"/>
        <w:contextualSpacing/>
        <w:jc w:val="both"/>
        <w:rPr>
          <w:rFonts w:ascii="Arial" w:hAnsi="Arial" w:cs="Arial"/>
          <w:b/>
          <w:bCs/>
          <w:iCs/>
          <w:u w:val="single"/>
        </w:rPr>
      </w:pPr>
    </w:p>
    <w:p w14:paraId="09FB0135" w14:textId="0097C1BE" w:rsidR="005B29C9" w:rsidRDefault="00C6453A" w:rsidP="00E31966">
      <w:pPr>
        <w:ind w:left="720"/>
        <w:contextualSpacing/>
        <w:jc w:val="both"/>
        <w:rPr>
          <w:rFonts w:ascii="Arial" w:hAnsi="Arial" w:cs="Arial"/>
          <w:b/>
          <w:bCs/>
          <w:iCs/>
          <w:u w:val="single"/>
        </w:rPr>
      </w:pPr>
      <w:r w:rsidRPr="00C6453A">
        <w:rPr>
          <w:rFonts w:ascii="Arial" w:hAnsi="Arial" w:cs="Arial"/>
          <w:b/>
          <w:bCs/>
          <w:iCs/>
          <w:u w:val="single"/>
        </w:rPr>
        <w:t>Ochranná hrázka OH3</w:t>
      </w:r>
    </w:p>
    <w:p w14:paraId="444F92FD" w14:textId="4F1CDEA0" w:rsidR="00C6453A" w:rsidRPr="00E31966" w:rsidRDefault="00C6453A" w:rsidP="00C6453A">
      <w:pPr>
        <w:ind w:left="720"/>
        <w:contextualSpacing/>
        <w:jc w:val="both"/>
        <w:rPr>
          <w:rFonts w:ascii="Arial" w:eastAsiaTheme="minorEastAsia" w:hAnsi="Arial" w:cs="Arial"/>
          <w:lang w:eastAsia="cs-CZ"/>
        </w:rPr>
      </w:pPr>
      <w:proofErr w:type="spellStart"/>
      <w:r w:rsidRPr="00C701F8">
        <w:rPr>
          <w:rFonts w:ascii="Arial" w:eastAsiaTheme="minorEastAsia" w:hAnsi="Arial" w:cs="Arial"/>
          <w:b/>
          <w:bCs/>
          <w:lang w:val="en-US" w:eastAsia="cs-CZ"/>
        </w:rPr>
        <w:t>Dokončení</w:t>
      </w:r>
      <w:proofErr w:type="spellEnd"/>
      <w:r w:rsidRPr="00C701F8">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základové</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spáry</w:t>
      </w:r>
      <w:proofErr w:type="spellEnd"/>
      <w:r w:rsidR="00B8536F">
        <w:rPr>
          <w:rFonts w:ascii="Arial" w:eastAsiaTheme="minorEastAsia" w:hAnsi="Arial" w:cs="Arial"/>
          <w:b/>
          <w:bCs/>
          <w:lang w:val="en-US" w:eastAsia="cs-CZ"/>
        </w:rPr>
        <w:t xml:space="preserve"> </w:t>
      </w:r>
      <w:proofErr w:type="spellStart"/>
      <w:r w:rsidR="00B8536F">
        <w:rPr>
          <w:rFonts w:ascii="Arial" w:eastAsiaTheme="minorEastAsia" w:hAnsi="Arial" w:cs="Arial"/>
          <w:b/>
          <w:bCs/>
          <w:lang w:val="en-US" w:eastAsia="cs-CZ"/>
        </w:rPr>
        <w:t>hrázky</w:t>
      </w:r>
      <w:proofErr w:type="spellEnd"/>
      <w:r>
        <w:rPr>
          <w:rFonts w:ascii="Arial" w:eastAsiaTheme="minorEastAsia" w:hAnsi="Arial" w:cs="Arial"/>
          <w:b/>
          <w:bCs/>
          <w:lang w:val="en-US" w:eastAsia="cs-CZ"/>
        </w:rPr>
        <w:t xml:space="preserve"> </w:t>
      </w:r>
      <w:r w:rsidRPr="00E31966">
        <w:rPr>
          <w:rFonts w:ascii="Arial" w:eastAsiaTheme="minorEastAsia" w:hAnsi="Arial" w:cs="Arial"/>
          <w:lang w:eastAsia="cs-CZ"/>
        </w:rPr>
        <w:t>- lhůta pro plnění do:</w:t>
      </w:r>
      <w:r>
        <w:rPr>
          <w:rFonts w:ascii="Arial" w:eastAsiaTheme="minorEastAsia" w:hAnsi="Arial" w:cs="Arial"/>
          <w:lang w:eastAsia="cs-CZ"/>
        </w:rPr>
        <w:t xml:space="preserve"> </w:t>
      </w:r>
      <w:r w:rsidRPr="00E31966">
        <w:rPr>
          <w:rFonts w:ascii="Arial" w:eastAsiaTheme="minorEastAsia" w:hAnsi="Arial" w:cs="Arial"/>
          <w:lang w:eastAsia="cs-CZ"/>
        </w:rPr>
        <w:t xml:space="preserve"> ………………… </w:t>
      </w: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lang w:eastAsia="cs-CZ"/>
        </w:rPr>
        <w:t xml:space="preserve"> </w:t>
      </w:r>
      <w:r w:rsidRPr="00E31966">
        <w:rPr>
          <w:rFonts w:ascii="Arial" w:eastAsiaTheme="minorEastAsia" w:hAnsi="Arial" w:cs="Arial"/>
          <w:b/>
          <w:bCs/>
          <w:lang w:eastAsia="cs-CZ"/>
        </w:rPr>
        <w:t xml:space="preserve">od nabytí účinnosti </w:t>
      </w:r>
      <w:proofErr w:type="gramStart"/>
      <w:r w:rsidRPr="00E31966">
        <w:rPr>
          <w:rFonts w:ascii="Arial" w:eastAsiaTheme="minorEastAsia" w:hAnsi="Arial" w:cs="Arial"/>
          <w:b/>
          <w:bCs/>
          <w:lang w:eastAsia="cs-CZ"/>
        </w:rPr>
        <w:t>smlouvy</w:t>
      </w:r>
      <w:proofErr w:type="gramEnd"/>
    </w:p>
    <w:p w14:paraId="3BC6CD13" w14:textId="0DC8BC24" w:rsidR="00C6453A" w:rsidRPr="00E31966" w:rsidRDefault="00B8536F" w:rsidP="00C6453A">
      <w:pPr>
        <w:ind w:left="720"/>
        <w:contextualSpacing/>
        <w:jc w:val="both"/>
        <w:rPr>
          <w:rFonts w:ascii="Arial" w:eastAsiaTheme="minorEastAsia" w:hAnsi="Arial" w:cs="Arial"/>
          <w:bCs/>
          <w:lang w:val="en-US" w:eastAsia="cs-CZ"/>
        </w:rPr>
      </w:pPr>
      <w:proofErr w:type="spellStart"/>
      <w:r>
        <w:rPr>
          <w:rFonts w:ascii="Arial" w:eastAsiaTheme="minorEastAsia" w:hAnsi="Arial" w:cs="Arial"/>
          <w:b/>
          <w:bCs/>
          <w:lang w:val="en-US" w:eastAsia="cs-CZ"/>
        </w:rPr>
        <w:t>Dokončení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hrázového</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tělesa</w:t>
      </w:r>
      <w:proofErr w:type="spellEnd"/>
      <w:r w:rsidR="00C6453A">
        <w:rPr>
          <w:rFonts w:ascii="Arial" w:eastAsiaTheme="minorEastAsia" w:hAnsi="Arial" w:cs="Arial"/>
          <w:b/>
          <w:bCs/>
          <w:lang w:val="en-US" w:eastAsia="cs-CZ"/>
        </w:rPr>
        <w:t xml:space="preserve"> </w:t>
      </w:r>
      <w:r w:rsidR="00C6453A" w:rsidRPr="00E31966">
        <w:rPr>
          <w:rFonts w:ascii="Arial" w:eastAsiaTheme="minorEastAsia" w:hAnsi="Arial" w:cs="Arial"/>
          <w:lang w:eastAsia="cs-CZ"/>
        </w:rPr>
        <w:t xml:space="preserve">- lhůta pro plnění do: ………………… </w:t>
      </w:r>
      <w:r w:rsidR="00C6453A" w:rsidRPr="00E31966">
        <w:rPr>
          <w:rFonts w:ascii="Arial" w:eastAsiaTheme="minorEastAsia" w:hAnsi="Arial" w:cs="Arial"/>
          <w:b/>
          <w:bCs/>
          <w:highlight w:val="yellow"/>
          <w:lang w:val="en-US" w:eastAsia="cs-CZ"/>
        </w:rPr>
        <w:t>[ZHOTOVITEL DOPLNÍ POČET DNŮ]</w:t>
      </w:r>
      <w:r w:rsidR="00C6453A" w:rsidRPr="00E31966">
        <w:rPr>
          <w:rFonts w:ascii="Arial" w:eastAsiaTheme="minorEastAsia" w:hAnsi="Arial" w:cs="Arial"/>
          <w:b/>
          <w:bCs/>
          <w:lang w:val="en-US" w:eastAsia="cs-CZ"/>
        </w:rPr>
        <w:t xml:space="preserve"> </w:t>
      </w:r>
      <w:r w:rsidR="00C6453A" w:rsidRPr="00E31966">
        <w:rPr>
          <w:rFonts w:ascii="Arial" w:eastAsiaTheme="minorEastAsia" w:hAnsi="Arial" w:cs="Arial"/>
          <w:b/>
          <w:bCs/>
          <w:lang w:eastAsia="cs-CZ"/>
        </w:rPr>
        <w:t xml:space="preserve">od nabytí účinnosti </w:t>
      </w:r>
      <w:proofErr w:type="gramStart"/>
      <w:r w:rsidR="00C6453A" w:rsidRPr="00E31966">
        <w:rPr>
          <w:rFonts w:ascii="Arial" w:eastAsiaTheme="minorEastAsia" w:hAnsi="Arial" w:cs="Arial"/>
          <w:b/>
          <w:bCs/>
          <w:lang w:eastAsia="cs-CZ"/>
        </w:rPr>
        <w:t>smlouvy</w:t>
      </w:r>
      <w:proofErr w:type="gramEnd"/>
    </w:p>
    <w:p w14:paraId="54B63196" w14:textId="62C65DAC" w:rsidR="00C6453A" w:rsidRPr="00E31966" w:rsidRDefault="00C6453A" w:rsidP="00C6453A">
      <w:pPr>
        <w:ind w:left="720"/>
        <w:contextualSpacing/>
        <w:jc w:val="both"/>
        <w:rPr>
          <w:rFonts w:ascii="Arial" w:eastAsiaTheme="minorEastAsia" w:hAnsi="Arial" w:cs="Arial"/>
          <w:lang w:eastAsia="cs-CZ"/>
        </w:rPr>
      </w:pPr>
      <w:r w:rsidRPr="005B29C9">
        <w:rPr>
          <w:rFonts w:ascii="Arial" w:eastAsiaTheme="minorEastAsia" w:hAnsi="Arial" w:cs="Arial"/>
          <w:b/>
          <w:bCs/>
          <w:lang w:eastAsia="cs-CZ"/>
        </w:rPr>
        <w:t xml:space="preserve">Dokončení </w:t>
      </w:r>
      <w:r w:rsidR="00EF6325">
        <w:rPr>
          <w:rFonts w:ascii="Arial" w:eastAsiaTheme="minorEastAsia" w:hAnsi="Arial" w:cs="Arial"/>
          <w:b/>
          <w:bCs/>
          <w:lang w:eastAsia="cs-CZ"/>
        </w:rPr>
        <w:t xml:space="preserve">provozních </w:t>
      </w:r>
      <w:proofErr w:type="gramStart"/>
      <w:r w:rsidR="00EF6325">
        <w:rPr>
          <w:rFonts w:ascii="Arial" w:eastAsiaTheme="minorEastAsia" w:hAnsi="Arial" w:cs="Arial"/>
          <w:b/>
          <w:bCs/>
          <w:lang w:eastAsia="cs-CZ"/>
        </w:rPr>
        <w:t>propustků</w:t>
      </w:r>
      <w:r>
        <w:rPr>
          <w:rFonts w:ascii="Arial" w:eastAsiaTheme="minorEastAsia" w:hAnsi="Arial" w:cs="Arial"/>
          <w:lang w:eastAsia="cs-CZ"/>
        </w:rPr>
        <w:t xml:space="preserve"> </w:t>
      </w:r>
      <w:r w:rsidRPr="00E31966">
        <w:rPr>
          <w:rFonts w:ascii="Arial" w:eastAsiaTheme="minorEastAsia" w:hAnsi="Arial" w:cs="Arial"/>
          <w:lang w:eastAsia="cs-CZ"/>
        </w:rPr>
        <w:t>- lhůta</w:t>
      </w:r>
      <w:proofErr w:type="gramEnd"/>
      <w:r w:rsidRPr="00E31966">
        <w:rPr>
          <w:rFonts w:ascii="Arial" w:eastAsiaTheme="minorEastAsia" w:hAnsi="Arial" w:cs="Arial"/>
          <w:lang w:eastAsia="cs-CZ"/>
        </w:rPr>
        <w:t xml:space="preserve"> pro plnění do: ………………… </w:t>
      </w: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b/>
          <w:bCs/>
          <w:lang w:val="en-US" w:eastAsia="cs-CZ"/>
        </w:rPr>
        <w:t xml:space="preserve"> </w:t>
      </w:r>
      <w:r w:rsidRPr="00E31966">
        <w:rPr>
          <w:rFonts w:ascii="Arial" w:eastAsiaTheme="minorEastAsia" w:hAnsi="Arial" w:cs="Arial"/>
          <w:b/>
          <w:bCs/>
          <w:lang w:eastAsia="cs-CZ"/>
        </w:rPr>
        <w:t>od nabytí účinnosti smlouvy</w:t>
      </w:r>
    </w:p>
    <w:p w14:paraId="275C47D4" w14:textId="77777777" w:rsidR="00E31966" w:rsidRPr="00E31966" w:rsidRDefault="00E31966" w:rsidP="00E31966">
      <w:pPr>
        <w:ind w:left="720"/>
        <w:contextualSpacing/>
        <w:jc w:val="both"/>
        <w:rPr>
          <w:rFonts w:ascii="Arial" w:hAnsi="Arial" w:cs="Arial"/>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bookmarkEnd w:id="14"/>
    <w:bookmarkEnd w:id="15"/>
    <w:p w14:paraId="64B9216F" w14:textId="77777777" w:rsidR="007A6D3D" w:rsidRDefault="007A6D3D" w:rsidP="00325832">
      <w:pPr>
        <w:jc w:val="center"/>
        <w:rPr>
          <w:rFonts w:ascii="Arial" w:hAnsi="Arial" w:cs="Arial"/>
          <w:b/>
          <w:u w:val="single"/>
        </w:rPr>
      </w:pPr>
    </w:p>
    <w:p w14:paraId="5F09FA9A" w14:textId="5F47E8C1"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18" w:name="_Hlk36121733"/>
      <w:r w:rsidR="00DB5863" w:rsidRPr="00075143">
        <w:rPr>
          <w:rFonts w:ascii="Arial" w:hAnsi="Arial" w:cs="Arial"/>
        </w:rPr>
        <w:t xml:space="preserve">vad a </w:t>
      </w:r>
      <w:r w:rsidR="00DB5863" w:rsidRPr="00075143">
        <w:rPr>
          <w:rFonts w:ascii="Arial" w:hAnsi="Arial" w:cs="Arial"/>
        </w:rPr>
        <w:lastRenderedPageBreak/>
        <w:t>nedodělků z přejímacího řízení nebo vydáním kolaudačního souhlasu (rozhodující je okolnost, která nastane dříve).</w:t>
      </w:r>
      <w:bookmarkEnd w:id="18"/>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19" w:name="_Hlk136593790"/>
      <w:proofErr w:type="spellStart"/>
      <w:r w:rsidRPr="00D9780F">
        <w:rPr>
          <w:rFonts w:ascii="Arial" w:hAnsi="Arial" w:cs="Arial"/>
        </w:rPr>
        <w:t>ZoBP</w:t>
      </w:r>
      <w:bookmarkEnd w:id="19"/>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0"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1"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w:t>
      </w:r>
      <w:r w:rsidRPr="007B4C8D">
        <w:rPr>
          <w:rFonts w:ascii="Arial" w:hAnsi="Arial" w:cs="Arial"/>
        </w:rPr>
        <w:lastRenderedPageBreak/>
        <w:t xml:space="preserve">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0"/>
    <w:bookmarkEnd w:id="21"/>
    <w:p w14:paraId="7AAF1718" w14:textId="471BB6FC" w:rsidR="00BB4203" w:rsidRPr="00D9780F" w:rsidRDefault="00BB4203" w:rsidP="000E44AF">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73E2AFFD"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A07E2B" w:rsidRPr="007A6D3D">
        <w:rPr>
          <w:rFonts w:ascii="Arial" w:hAnsi="Arial" w:cs="Arial"/>
        </w:rPr>
        <w:t>13</w:t>
      </w:r>
      <w:r w:rsidR="00802069" w:rsidRPr="007A6D3D">
        <w:rPr>
          <w:rFonts w:ascii="Arial" w:hAnsi="Arial" w:cs="Arial"/>
        </w:rPr>
        <w:t> </w:t>
      </w:r>
      <w:r w:rsidR="00A07E2B" w:rsidRPr="007A6D3D">
        <w:rPr>
          <w:rFonts w:ascii="Arial" w:hAnsi="Arial" w:cs="Arial"/>
        </w:rPr>
        <w:t>000</w:t>
      </w:r>
      <w:r w:rsidR="00802069" w:rsidRPr="007A6D3D">
        <w:rPr>
          <w:rFonts w:ascii="Arial" w:hAnsi="Arial" w:cs="Arial"/>
        </w:rPr>
        <w:t xml:space="preserve"> 000</w:t>
      </w:r>
      <w:r w:rsidRPr="007A6D3D">
        <w:rPr>
          <w:rFonts w:ascii="Arial" w:hAnsi="Arial" w:cs="Arial"/>
          <w:b/>
        </w:rPr>
        <w:t xml:space="preserve"> </w:t>
      </w:r>
      <w:r w:rsidRPr="007A6D3D">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lastRenderedPageBreak/>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proofErr w:type="gramStart"/>
      <w:r>
        <w:rPr>
          <w:rFonts w:ascii="Arial" w:hAnsi="Arial" w:cs="Arial"/>
          <w:b/>
          <w:u w:val="single"/>
        </w:rPr>
        <w:t>I</w:t>
      </w:r>
      <w:r w:rsidRPr="00D9780F">
        <w:rPr>
          <w:rFonts w:ascii="Arial" w:hAnsi="Arial" w:cs="Arial"/>
          <w:b/>
          <w:u w:val="single"/>
        </w:rPr>
        <w:t>X  Kontrola</w:t>
      </w:r>
      <w:proofErr w:type="gramEnd"/>
      <w:r w:rsidRPr="00D9780F">
        <w:rPr>
          <w:rFonts w:ascii="Arial" w:hAnsi="Arial" w:cs="Arial"/>
          <w:b/>
          <w:u w:val="single"/>
        </w:rPr>
        <w:t xml:space="preserve">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2"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43FB4F2B"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 xml:space="preserve">. </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802069">
        <w:rPr>
          <w:rFonts w:ascii="Arial" w:hAnsi="Arial" w:cs="Arial"/>
        </w:rPr>
        <w:t>datumově k</w:t>
      </w:r>
      <w:r w:rsidR="00E31966">
        <w:rPr>
          <w:rFonts w:ascii="Arial" w:hAnsi="Arial" w:cs="Arial"/>
        </w:rPr>
        <w:t>onkretizovat lhůty jednotlivých fází stavby uvedené v čl. V</w:t>
      </w:r>
      <w:r w:rsidR="00802069">
        <w:rPr>
          <w:rFonts w:ascii="Arial" w:hAnsi="Arial" w:cs="Arial"/>
        </w:rPr>
        <w:t> </w:t>
      </w:r>
      <w:r w:rsidR="00E31966">
        <w:rPr>
          <w:rFonts w:ascii="Arial" w:hAnsi="Arial" w:cs="Arial"/>
        </w:rPr>
        <w:t>odst</w:t>
      </w:r>
      <w:r w:rsidR="00802069">
        <w:rPr>
          <w:rFonts w:ascii="Arial" w:hAnsi="Arial" w:cs="Arial"/>
        </w:rPr>
        <w:t>.</w:t>
      </w:r>
      <w:r w:rsidR="00E31966">
        <w:rPr>
          <w:rFonts w:ascii="Arial" w:hAnsi="Arial" w:cs="Arial"/>
        </w:rPr>
        <w:t xml:space="preserve"> 5.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 xml:space="preserve">a splaškové vody. (Dodávky energií a vody pro výstavbu budou zajištěny z odběrních </w:t>
      </w:r>
      <w:r w:rsidRPr="00D9780F">
        <w:rPr>
          <w:rFonts w:ascii="Arial" w:hAnsi="Arial" w:cs="Arial"/>
          <w:lang w:val="x-none"/>
        </w:rPr>
        <w:lastRenderedPageBreak/>
        <w:t>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3"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3"/>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4C3E1735"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proofErr w:type="gramStart"/>
      <w:r w:rsidR="00300B64">
        <w:rPr>
          <w:rFonts w:ascii="Arial" w:hAnsi="Arial" w:cs="Arial"/>
        </w:rPr>
        <w:t>lhůty</w:t>
      </w:r>
      <w:r w:rsidRPr="00D9780F">
        <w:rPr>
          <w:rFonts w:ascii="Arial" w:hAnsi="Arial" w:cs="Arial"/>
        </w:rPr>
        <w:t xml:space="preserve"> ,</w:t>
      </w:r>
      <w:proofErr w:type="gramEnd"/>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w:t>
      </w:r>
      <w:r w:rsidRPr="00D9780F">
        <w:rPr>
          <w:rFonts w:ascii="Arial" w:hAnsi="Arial" w:cs="Arial"/>
        </w:rPr>
        <w:lastRenderedPageBreak/>
        <w:t>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43251F9E"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w:t>
      </w:r>
      <w:r w:rsidR="00802069">
        <w:rPr>
          <w:rFonts w:ascii="Arial" w:hAnsi="Arial" w:cs="Arial"/>
        </w:rPr>
        <w:t xml:space="preserve"> Krajský pozemkový úřad</w:t>
      </w:r>
      <w:r w:rsidR="00CA080A">
        <w:rPr>
          <w:rFonts w:ascii="Arial" w:hAnsi="Arial" w:cs="Arial"/>
        </w:rPr>
        <w:t xml:space="preserve"> pro Liberecký kraj</w:t>
      </w:r>
      <w:r w:rsidR="00802069">
        <w:rPr>
          <w:rFonts w:ascii="Arial" w:hAnsi="Arial" w:cs="Arial"/>
        </w:rPr>
        <w:t>, Pobočka Liberec, U</w:t>
      </w:r>
      <w:r w:rsidR="00CA080A">
        <w:rPr>
          <w:rFonts w:ascii="Arial" w:hAnsi="Arial" w:cs="Arial"/>
        </w:rPr>
        <w:t> </w:t>
      </w:r>
      <w:r w:rsidR="00802069">
        <w:rPr>
          <w:rFonts w:ascii="Arial" w:hAnsi="Arial" w:cs="Arial"/>
        </w:rPr>
        <w:t>Nisy 745/6a, 460 57 Liberec.</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4"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lastRenderedPageBreak/>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5" w:name="_Hlk72152910"/>
      <w:bookmarkStart w:id="26" w:name="_Hlk71729279"/>
      <w:r w:rsidRPr="002B299F">
        <w:rPr>
          <w:rFonts w:cs="Arial"/>
          <w:b w:val="0"/>
          <w:szCs w:val="22"/>
          <w:u w:val="none"/>
        </w:rPr>
        <w:t>zápis o odstranění případných drobných vad a nedodělk</w:t>
      </w:r>
      <w:bookmarkEnd w:id="25"/>
      <w:r w:rsidRPr="002B299F">
        <w:rPr>
          <w:rFonts w:cs="Arial"/>
          <w:b w:val="0"/>
          <w:szCs w:val="22"/>
          <w:u w:val="none"/>
        </w:rPr>
        <w:t xml:space="preserve">ů vyplývajících z protokolu o předání a převzetí díla, </w:t>
      </w:r>
    </w:p>
    <w:bookmarkEnd w:id="26"/>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4"/>
    </w:p>
    <w:p w14:paraId="2E52D9C0" w14:textId="0607582D" w:rsidR="003027EE" w:rsidRPr="003027EE" w:rsidRDefault="003027EE" w:rsidP="003027EE">
      <w:pPr>
        <w:pStyle w:val="Odstavecseseznamem"/>
        <w:numPr>
          <w:ilvl w:val="0"/>
          <w:numId w:val="32"/>
        </w:numPr>
        <w:jc w:val="both"/>
        <w:rPr>
          <w:rFonts w:ascii="Arial" w:hAnsi="Arial" w:cs="Arial"/>
        </w:rPr>
      </w:pPr>
      <w:bookmarkStart w:id="27"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7"/>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8"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8"/>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29"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29"/>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w:t>
      </w:r>
      <w:r w:rsidRPr="00D9780F">
        <w:rPr>
          <w:rFonts w:cs="Arial"/>
          <w:b w:val="0"/>
          <w:szCs w:val="22"/>
          <w:u w:val="none"/>
        </w:rPr>
        <w:lastRenderedPageBreak/>
        <w:t xml:space="preserve">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534"/>
      <w:r w:rsidRPr="00D9780F">
        <w:rPr>
          <w:rFonts w:cs="Arial"/>
          <w:b w:val="0"/>
          <w:szCs w:val="22"/>
          <w:u w:val="none"/>
        </w:rPr>
        <w:t>Staveniště bylo vyklizeno a případné úpravy okolí byly provedeny do 15 kalendářních dnů po předání a převzetí díla.</w:t>
      </w:r>
      <w:bookmarkEnd w:id="30"/>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77D4E32D" w14:textId="12D9783F" w:rsidR="001216DB"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w:t>
      </w:r>
      <w:proofErr w:type="gramStart"/>
      <w:r w:rsidR="0086088C" w:rsidRPr="00D9780F">
        <w:rPr>
          <w:rFonts w:ascii="Arial" w:hAnsi="Arial" w:cs="Arial"/>
          <w:b/>
          <w:u w:val="single"/>
        </w:rPr>
        <w:t>XI</w:t>
      </w:r>
      <w:r w:rsidR="006B54C6" w:rsidRPr="00D9780F">
        <w:rPr>
          <w:rFonts w:ascii="Arial" w:hAnsi="Arial" w:cs="Arial"/>
          <w:b/>
          <w:u w:val="single"/>
        </w:rPr>
        <w:t xml:space="preserve">  </w:t>
      </w:r>
      <w:r w:rsidR="005B4750" w:rsidRPr="00D9780F">
        <w:rPr>
          <w:rFonts w:ascii="Arial" w:hAnsi="Arial" w:cs="Arial"/>
          <w:b/>
          <w:u w:val="single"/>
        </w:rPr>
        <w:t>Stavební</w:t>
      </w:r>
      <w:proofErr w:type="gramEnd"/>
      <w:r w:rsidR="005B4750" w:rsidRPr="00D9780F">
        <w:rPr>
          <w:rFonts w:ascii="Arial" w:hAnsi="Arial" w:cs="Arial"/>
          <w:b/>
          <w:u w:val="single"/>
        </w:rPr>
        <w:t xml:space="preserve"> deník</w:t>
      </w:r>
    </w:p>
    <w:p w14:paraId="7ED78D09" w14:textId="32D05E23"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04A96">
        <w:rPr>
          <w:rFonts w:ascii="Arial" w:hAnsi="Arial" w:cs="Arial"/>
        </w:rPr>
        <w:t xml:space="preserve">. </w:t>
      </w:r>
      <w:r w:rsidR="0009083A">
        <w:rPr>
          <w:rFonts w:ascii="Arial" w:hAnsi="Arial" w:cs="Arial"/>
        </w:rPr>
        <w:t>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2172104A" w14:textId="77777777" w:rsidR="00EB42DC" w:rsidRDefault="00EB42DC" w:rsidP="006B54C6">
      <w:pPr>
        <w:jc w:val="center"/>
        <w:rPr>
          <w:rFonts w:ascii="Arial" w:hAnsi="Arial" w:cs="Arial"/>
          <w:b/>
          <w:u w:val="single"/>
        </w:rPr>
      </w:pPr>
    </w:p>
    <w:p w14:paraId="114F6C59" w14:textId="382FEBB3"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1"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1"/>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0E994CB3" w:rsidR="00502776" w:rsidRPr="00EF70F6" w:rsidRDefault="00502776" w:rsidP="00EF6D19">
      <w:pPr>
        <w:pStyle w:val="Odstavecseseznamem"/>
        <w:numPr>
          <w:ilvl w:val="0"/>
          <w:numId w:val="31"/>
        </w:numPr>
        <w:jc w:val="both"/>
        <w:rPr>
          <w:rFonts w:ascii="Arial" w:hAnsi="Arial" w:cs="Arial"/>
          <w:lang w:val="x-none"/>
        </w:rPr>
      </w:pPr>
      <w:bookmarkStart w:id="32" w:name="_Ref376379662"/>
      <w:r w:rsidRPr="00EF70F6">
        <w:rPr>
          <w:rFonts w:ascii="Arial" w:hAnsi="Arial" w:cs="Arial"/>
          <w:lang w:val="x-none"/>
        </w:rPr>
        <w:t xml:space="preserve">Zhotovitel se zavazuje uhradit smluvní pokutu ve výši </w:t>
      </w:r>
      <w:r w:rsidR="00EB42DC" w:rsidRPr="00EF70F6">
        <w:rPr>
          <w:rFonts w:ascii="Arial" w:hAnsi="Arial" w:cs="Arial"/>
        </w:rPr>
        <w:t>0,5</w:t>
      </w:r>
      <w:r w:rsidR="00280D6F" w:rsidRPr="00EF70F6">
        <w:rPr>
          <w:rFonts w:ascii="Arial" w:hAnsi="Arial" w:cs="Arial"/>
        </w:rPr>
        <w:t xml:space="preserve"> %</w:t>
      </w:r>
      <w:r w:rsidRPr="00EF70F6">
        <w:rPr>
          <w:rFonts w:ascii="Arial" w:hAnsi="Arial" w:cs="Arial"/>
          <w:lang w:val="x-none"/>
        </w:rPr>
        <w:t xml:space="preserve"> celkové ceny díla bez DPH za každý i započatý </w:t>
      </w:r>
      <w:r w:rsidRPr="00EF70F6">
        <w:rPr>
          <w:rFonts w:ascii="Arial" w:hAnsi="Arial" w:cs="Arial"/>
        </w:rPr>
        <w:t xml:space="preserve">kalendářní </w:t>
      </w:r>
      <w:r w:rsidRPr="00EF70F6">
        <w:rPr>
          <w:rFonts w:ascii="Arial" w:hAnsi="Arial" w:cs="Arial"/>
          <w:lang w:val="x-none"/>
        </w:rPr>
        <w:t xml:space="preserve">den prodlení </w:t>
      </w:r>
      <w:r w:rsidR="00300B64" w:rsidRPr="00EF70F6">
        <w:rPr>
          <w:rFonts w:ascii="Arial" w:hAnsi="Arial" w:cs="Arial"/>
        </w:rPr>
        <w:t>lhůty</w:t>
      </w:r>
      <w:r w:rsidR="00F41BB4" w:rsidRPr="00EF70F6">
        <w:rPr>
          <w:rFonts w:ascii="Arial" w:hAnsi="Arial" w:cs="Arial"/>
        </w:rPr>
        <w:t xml:space="preserve"> pro</w:t>
      </w:r>
      <w:r w:rsidR="00300B64" w:rsidRPr="00EF70F6">
        <w:rPr>
          <w:rFonts w:ascii="Arial" w:hAnsi="Arial" w:cs="Arial"/>
        </w:rPr>
        <w:t xml:space="preserve"> </w:t>
      </w:r>
      <w:r w:rsidRPr="00EF70F6">
        <w:rPr>
          <w:rFonts w:ascii="Arial" w:hAnsi="Arial" w:cs="Arial"/>
          <w:lang w:val="x-none"/>
        </w:rPr>
        <w:t xml:space="preserve"> zahájení prací dle </w:t>
      </w:r>
      <w:r w:rsidRPr="00EF70F6">
        <w:rPr>
          <w:rFonts w:ascii="Arial" w:hAnsi="Arial" w:cs="Arial"/>
        </w:rPr>
        <w:t xml:space="preserve"> </w:t>
      </w:r>
      <w:r w:rsidRPr="00EF70F6">
        <w:rPr>
          <w:rFonts w:ascii="Arial" w:hAnsi="Arial" w:cs="Arial"/>
          <w:lang w:val="x-none"/>
        </w:rPr>
        <w:t>této smlouvy.</w:t>
      </w:r>
      <w:bookmarkEnd w:id="32"/>
    </w:p>
    <w:p w14:paraId="053D6E4B" w14:textId="15EF9F47" w:rsidR="00502776" w:rsidRPr="00D9780F" w:rsidRDefault="00502776" w:rsidP="00EF6D19">
      <w:pPr>
        <w:pStyle w:val="Odstavecseseznamem"/>
        <w:numPr>
          <w:ilvl w:val="0"/>
          <w:numId w:val="31"/>
        </w:numPr>
        <w:jc w:val="both"/>
        <w:rPr>
          <w:rFonts w:ascii="Arial" w:hAnsi="Arial" w:cs="Arial"/>
          <w:i/>
          <w:highlight w:val="yellow"/>
          <w:lang w:val="x-none"/>
        </w:rPr>
      </w:pPr>
      <w:bookmarkStart w:id="33" w:name="_Ref376379666"/>
      <w:r w:rsidRPr="00EF70F6">
        <w:rPr>
          <w:rFonts w:ascii="Arial" w:hAnsi="Arial" w:cs="Arial"/>
          <w:lang w:val="x-none"/>
        </w:rPr>
        <w:t>Zhotovitel se zavazuje uhradit smluvní pokutu ve výši 0</w:t>
      </w:r>
      <w:r w:rsidR="00280D6F" w:rsidRPr="00EF70F6">
        <w:rPr>
          <w:rFonts w:ascii="Arial" w:hAnsi="Arial" w:cs="Arial"/>
        </w:rPr>
        <w:t>,1%</w:t>
      </w:r>
      <w:r w:rsidR="00EF70F6" w:rsidRPr="00EF70F6">
        <w:rPr>
          <w:rFonts w:ascii="Arial" w:hAnsi="Arial" w:cs="Arial"/>
        </w:rPr>
        <w:t xml:space="preserve"> z</w:t>
      </w:r>
      <w:r w:rsidRPr="00EF70F6">
        <w:rPr>
          <w:rFonts w:ascii="Arial" w:hAnsi="Arial" w:cs="Arial"/>
          <w:lang w:val="x-none"/>
        </w:rPr>
        <w:t> celkové ceny díla bez DPH</w:t>
      </w:r>
      <w:r w:rsidRPr="00EF70F6" w:rsidDel="00275DB5">
        <w:rPr>
          <w:rFonts w:ascii="Arial" w:hAnsi="Arial" w:cs="Arial"/>
          <w:lang w:val="x-none"/>
        </w:rPr>
        <w:t xml:space="preserve"> </w:t>
      </w:r>
      <w:r w:rsidRPr="00EF70F6">
        <w:rPr>
          <w:rFonts w:ascii="Arial" w:hAnsi="Arial" w:cs="Arial"/>
          <w:lang w:val="x-none"/>
        </w:rPr>
        <w:t xml:space="preserve">za každý i započatý </w:t>
      </w:r>
      <w:r w:rsidRPr="00EF70F6">
        <w:rPr>
          <w:rFonts w:ascii="Arial" w:hAnsi="Arial" w:cs="Arial"/>
        </w:rPr>
        <w:t xml:space="preserve">kalendářní </w:t>
      </w:r>
      <w:r w:rsidRPr="00EF70F6">
        <w:rPr>
          <w:rFonts w:ascii="Arial" w:hAnsi="Arial" w:cs="Arial"/>
          <w:lang w:val="x-none"/>
        </w:rPr>
        <w:t xml:space="preserve">den prodlení s dílčími </w:t>
      </w:r>
      <w:r w:rsidR="00300B64" w:rsidRPr="00EF70F6">
        <w:rPr>
          <w:rFonts w:ascii="Arial" w:hAnsi="Arial" w:cs="Arial"/>
        </w:rPr>
        <w:t>lhůtami</w:t>
      </w:r>
      <w:r w:rsidRPr="00EF70F6">
        <w:rPr>
          <w:rFonts w:ascii="Arial" w:hAnsi="Arial" w:cs="Arial"/>
          <w:lang w:val="x-none"/>
        </w:rPr>
        <w:t xml:space="preserve"> jednotlivých fází stavby dle</w:t>
      </w:r>
      <w:r w:rsidRPr="00D9780F">
        <w:rPr>
          <w:rFonts w:ascii="Arial" w:hAnsi="Arial" w:cs="Arial"/>
          <w:lang w:val="x-none"/>
        </w:rPr>
        <w:t xml:space="preserve"> </w:t>
      </w:r>
      <w:r w:rsidRPr="00D9780F">
        <w:rPr>
          <w:rFonts w:ascii="Arial" w:hAnsi="Arial" w:cs="Arial"/>
        </w:rPr>
        <w:t xml:space="preserve"> </w:t>
      </w:r>
      <w:r w:rsidRPr="00D9780F">
        <w:rPr>
          <w:rFonts w:ascii="Arial" w:hAnsi="Arial" w:cs="Arial"/>
          <w:lang w:val="x-none"/>
        </w:rPr>
        <w:t>této smlouvy</w:t>
      </w:r>
      <w:r w:rsidRPr="00D9780F">
        <w:rPr>
          <w:rFonts w:ascii="Arial" w:hAnsi="Arial" w:cs="Arial"/>
          <w:i/>
          <w:lang w:val="x-none"/>
        </w:rPr>
        <w:t>.</w:t>
      </w:r>
      <w:bookmarkEnd w:id="33"/>
      <w:r w:rsidRPr="00D9780F">
        <w:rPr>
          <w:rFonts w:ascii="Arial" w:hAnsi="Arial" w:cs="Arial"/>
          <w:i/>
        </w:rPr>
        <w:t xml:space="preserve"> </w:t>
      </w:r>
    </w:p>
    <w:p w14:paraId="20BCF350" w14:textId="48ED26FC" w:rsidR="00502776" w:rsidRPr="00D9780F" w:rsidRDefault="00502776" w:rsidP="00EF6D19">
      <w:pPr>
        <w:pStyle w:val="Odstavecseseznamem"/>
        <w:numPr>
          <w:ilvl w:val="0"/>
          <w:numId w:val="31"/>
        </w:numPr>
        <w:jc w:val="both"/>
        <w:rPr>
          <w:rFonts w:ascii="Arial" w:hAnsi="Arial" w:cs="Arial"/>
          <w:lang w:val="x-none"/>
        </w:rPr>
      </w:pPr>
      <w:bookmarkStart w:id="34" w:name="_Ref376379668"/>
      <w:r w:rsidRPr="00D9780F">
        <w:rPr>
          <w:rFonts w:ascii="Arial" w:hAnsi="Arial" w:cs="Arial"/>
          <w:lang w:val="x-none"/>
        </w:rPr>
        <w:t xml:space="preserve">Zhotovitel se zavazuje uhradit smluvní pokutu ve výši </w:t>
      </w:r>
      <w:r w:rsidR="00EF70F6">
        <w:rPr>
          <w:rFonts w:ascii="Arial" w:hAnsi="Arial" w:cs="Arial"/>
        </w:rPr>
        <w:t xml:space="preserve">0,5%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4"/>
      <w:r w:rsidRPr="00D9780F">
        <w:rPr>
          <w:rFonts w:ascii="Arial" w:hAnsi="Arial" w:cs="Arial"/>
          <w:lang w:val="x-none"/>
        </w:rPr>
        <w:t xml:space="preserve"> </w:t>
      </w:r>
    </w:p>
    <w:p w14:paraId="533E4B17" w14:textId="53C59499"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V případě, kdy předávané dílo bude obsahovat vady a nedodělky, se zhotovitel zavazuje uhradit smluvní pokutu ve výši</w:t>
      </w:r>
      <w:r w:rsidR="00EF70F6">
        <w:rPr>
          <w:rFonts w:ascii="Arial" w:hAnsi="Arial" w:cs="Arial"/>
        </w:rPr>
        <w:t xml:space="preserve"> 0,5% </w:t>
      </w:r>
      <w:r w:rsidRPr="00D9780F">
        <w:rPr>
          <w:rFonts w:ascii="Arial" w:hAnsi="Arial" w:cs="Arial"/>
          <w:lang w:val="x-none"/>
        </w:rPr>
        <w:t xml:space="preserve">z celkové ceny díla bez DPH za každý i </w:t>
      </w:r>
      <w:r w:rsidRPr="00D9780F">
        <w:rPr>
          <w:rFonts w:ascii="Arial" w:hAnsi="Arial" w:cs="Arial"/>
          <w:lang w:val="x-none"/>
        </w:rPr>
        <w:lastRenderedPageBreak/>
        <w:t>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142B97CF" w:rsidR="00507E47" w:rsidRPr="0080539D" w:rsidRDefault="00507E47" w:rsidP="00507E47">
      <w:pPr>
        <w:pStyle w:val="Odstavecseseznamem"/>
        <w:numPr>
          <w:ilvl w:val="0"/>
          <w:numId w:val="31"/>
        </w:numPr>
        <w:jc w:val="both"/>
        <w:rPr>
          <w:rFonts w:ascii="Arial" w:hAnsi="Arial" w:cs="Arial"/>
          <w:lang w:val="x-none"/>
        </w:rPr>
      </w:pPr>
      <w:bookmarkStart w:id="35"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EF70F6">
        <w:rPr>
          <w:rFonts w:ascii="Arial" w:hAnsi="Arial" w:cs="Arial"/>
        </w:rPr>
        <w:t>0,05</w:t>
      </w:r>
      <w:r w:rsidR="00D13299">
        <w:rPr>
          <w:rFonts w:ascii="Arial" w:hAnsi="Arial" w:cs="Arial"/>
        </w:rPr>
        <w:t>%</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5"/>
    <w:p w14:paraId="0BCF0328" w14:textId="4E344980" w:rsidR="00502776" w:rsidRPr="00D9780F" w:rsidRDefault="00502776" w:rsidP="00075143">
      <w:pPr>
        <w:pStyle w:val="Odstavecseseznamem"/>
        <w:jc w:val="both"/>
        <w:rPr>
          <w:rFonts w:ascii="Arial" w:hAnsi="Arial" w:cs="Arial"/>
          <w:lang w:val="x-none"/>
        </w:rPr>
      </w:pPr>
    </w:p>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48694D03"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proofErr w:type="gramStart"/>
      <w:r w:rsidR="00507E47">
        <w:rPr>
          <w:rFonts w:ascii="Arial" w:hAnsi="Arial" w:cs="Arial"/>
        </w:rPr>
        <w:t>2.000</w:t>
      </w:r>
      <w:r w:rsidR="0071125F">
        <w:rPr>
          <w:rFonts w:ascii="Arial" w:hAnsi="Arial" w:cs="Arial"/>
        </w:rPr>
        <w:t>,-</w:t>
      </w:r>
      <w:proofErr w:type="gramEnd"/>
      <w:r w:rsidR="0071125F">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76DE8A15"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proofErr w:type="gramStart"/>
      <w:r w:rsidR="00850B09" w:rsidRPr="000B5292">
        <w:rPr>
          <w:rFonts w:ascii="Arial" w:hAnsi="Arial" w:cs="Arial"/>
        </w:rPr>
        <w:t>5.000</w:t>
      </w:r>
      <w:r w:rsidR="0071125F">
        <w:rPr>
          <w:rFonts w:ascii="Arial" w:hAnsi="Arial" w:cs="Arial"/>
        </w:rPr>
        <w:t>,-</w:t>
      </w:r>
      <w:proofErr w:type="gramEnd"/>
      <w:r w:rsidR="0071125F">
        <w:rPr>
          <w:rFonts w:ascii="Arial" w:hAnsi="Arial" w:cs="Arial"/>
        </w:rPr>
        <w:t xml:space="preserve"> </w:t>
      </w:r>
      <w:r w:rsidR="00850B09" w:rsidRPr="000B5292">
        <w:rPr>
          <w:rFonts w:ascii="Arial" w:hAnsi="Arial" w:cs="Arial"/>
        </w:rPr>
        <w:t>Kč</w:t>
      </w:r>
      <w:r w:rsidR="0071125F">
        <w:rPr>
          <w:rFonts w:ascii="Arial" w:hAnsi="Arial" w:cs="Arial"/>
        </w:rPr>
        <w:t xml:space="preserve"> </w:t>
      </w:r>
      <w:r w:rsidRPr="00DC79AC">
        <w:rPr>
          <w:rFonts w:ascii="Arial" w:hAnsi="Arial" w:cs="Arial"/>
        </w:rPr>
        <w:t>za každé jednotlivé porušení povinností.</w:t>
      </w:r>
    </w:p>
    <w:p w14:paraId="35E7E2F8" w14:textId="6B6F7032"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proofErr w:type="gramStart"/>
      <w:r w:rsidR="000B5292">
        <w:rPr>
          <w:rFonts w:ascii="Arial" w:hAnsi="Arial" w:cs="Arial"/>
        </w:rPr>
        <w:t>400.000</w:t>
      </w:r>
      <w:r w:rsidR="0071125F">
        <w:rPr>
          <w:rFonts w:ascii="Arial" w:hAnsi="Arial" w:cs="Arial"/>
        </w:rPr>
        <w:t>,-</w:t>
      </w:r>
      <w:proofErr w:type="gramEnd"/>
      <w:r w:rsidR="0071125F">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0E054010"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proofErr w:type="gramStart"/>
      <w:r w:rsidR="00F37572" w:rsidRPr="00DC79AC">
        <w:rPr>
          <w:rFonts w:ascii="Arial" w:hAnsi="Arial" w:cs="Arial"/>
        </w:rPr>
        <w:t>1</w:t>
      </w:r>
      <w:r w:rsidR="000B5292">
        <w:rPr>
          <w:rFonts w:ascii="Arial" w:hAnsi="Arial" w:cs="Arial"/>
        </w:rPr>
        <w:t>0.</w:t>
      </w:r>
      <w:r w:rsidR="00F37572" w:rsidRPr="00DC79AC">
        <w:rPr>
          <w:rFonts w:ascii="Arial" w:hAnsi="Arial" w:cs="Arial"/>
        </w:rPr>
        <w:t>000</w:t>
      </w:r>
      <w:r w:rsidR="00E95954">
        <w:rPr>
          <w:rFonts w:ascii="Arial" w:hAnsi="Arial" w:cs="Arial"/>
        </w:rPr>
        <w:t>,-</w:t>
      </w:r>
      <w:proofErr w:type="gramEnd"/>
      <w:r w:rsidR="00E95954">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4E4FCEE0"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proofErr w:type="gramStart"/>
      <w:r w:rsidR="000B5292">
        <w:rPr>
          <w:rFonts w:ascii="Arial" w:hAnsi="Arial" w:cs="Arial"/>
        </w:rPr>
        <w:t>10</w:t>
      </w:r>
      <w:r w:rsidR="00E95954">
        <w:rPr>
          <w:rFonts w:ascii="Arial" w:hAnsi="Arial" w:cs="Arial"/>
        </w:rPr>
        <w:t>.</w:t>
      </w:r>
      <w:r w:rsidR="00F37572" w:rsidRPr="00DC79AC">
        <w:rPr>
          <w:rFonts w:ascii="Arial" w:hAnsi="Arial" w:cs="Arial"/>
        </w:rPr>
        <w:t>000</w:t>
      </w:r>
      <w:r w:rsidR="00E95954">
        <w:rPr>
          <w:rFonts w:ascii="Arial" w:hAnsi="Arial" w:cs="Arial"/>
        </w:rPr>
        <w:t>,-</w:t>
      </w:r>
      <w:proofErr w:type="gramEnd"/>
      <w:r w:rsidR="00E95954">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7121D9E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proofErr w:type="gramStart"/>
      <w:r w:rsidR="000B5292">
        <w:rPr>
          <w:rFonts w:ascii="Arial" w:hAnsi="Arial" w:cs="Arial"/>
        </w:rPr>
        <w:t>10</w:t>
      </w:r>
      <w:r w:rsidR="00B52422">
        <w:rPr>
          <w:rFonts w:ascii="Arial" w:hAnsi="Arial" w:cs="Arial"/>
        </w:rPr>
        <w:t>.</w:t>
      </w:r>
      <w:r w:rsidR="00F37572" w:rsidRPr="00DC79AC">
        <w:rPr>
          <w:rFonts w:ascii="Arial" w:hAnsi="Arial" w:cs="Arial"/>
        </w:rPr>
        <w:t>000</w:t>
      </w:r>
      <w:r w:rsidR="00B52422">
        <w:rPr>
          <w:rFonts w:ascii="Arial" w:hAnsi="Arial" w:cs="Arial"/>
        </w:rPr>
        <w:t>,-</w:t>
      </w:r>
      <w:proofErr w:type="gramEnd"/>
      <w:r w:rsidR="00B52422">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EBAE170" w14:textId="4F6978FA"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proofErr w:type="gramStart"/>
      <w:r w:rsidR="00F37572" w:rsidRPr="00DC79AC">
        <w:rPr>
          <w:rFonts w:ascii="Arial" w:hAnsi="Arial" w:cs="Arial"/>
        </w:rPr>
        <w:t>5</w:t>
      </w:r>
      <w:r w:rsidR="000B5292">
        <w:rPr>
          <w:rFonts w:ascii="Arial" w:hAnsi="Arial" w:cs="Arial"/>
        </w:rPr>
        <w:t>0.</w:t>
      </w:r>
      <w:r w:rsidR="00F37572" w:rsidRPr="00DC79AC">
        <w:rPr>
          <w:rFonts w:ascii="Arial" w:hAnsi="Arial" w:cs="Arial"/>
        </w:rPr>
        <w:t>000</w:t>
      </w:r>
      <w:r w:rsidR="00B52422">
        <w:rPr>
          <w:rFonts w:ascii="Arial" w:hAnsi="Arial" w:cs="Arial"/>
        </w:rPr>
        <w:t>,-</w:t>
      </w:r>
      <w:proofErr w:type="gramEnd"/>
      <w:r w:rsidR="00B52422">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36"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w:t>
      </w:r>
      <w:proofErr w:type="gramStart"/>
      <w:r w:rsidR="000B5292" w:rsidRPr="00243A4C">
        <w:rPr>
          <w:rFonts w:ascii="Arial" w:hAnsi="Arial" w:cs="Arial"/>
        </w:rPr>
        <w:t>30.000</w:t>
      </w:r>
      <w:r w:rsidR="00B52422">
        <w:rPr>
          <w:rFonts w:ascii="Arial" w:hAnsi="Arial" w:cs="Arial"/>
        </w:rPr>
        <w:t>,-</w:t>
      </w:r>
      <w:proofErr w:type="gramEnd"/>
      <w:r w:rsidR="00B52422">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6"/>
      <w:r w:rsidR="00374655" w:rsidRPr="00374655">
        <w:rPr>
          <w:rFonts w:ascii="Arial" w:hAnsi="Arial" w:cs="Arial"/>
        </w:rPr>
        <w:t xml:space="preserve"> </w:t>
      </w:r>
    </w:p>
    <w:p w14:paraId="77785EF4" w14:textId="1DD51B68" w:rsidR="00374655" w:rsidRPr="00747335" w:rsidRDefault="00374655" w:rsidP="00374655">
      <w:pPr>
        <w:pStyle w:val="Odstavecseseznamem"/>
        <w:numPr>
          <w:ilvl w:val="0"/>
          <w:numId w:val="31"/>
        </w:numPr>
        <w:jc w:val="both"/>
        <w:rPr>
          <w:rFonts w:ascii="Arial" w:hAnsi="Arial" w:cs="Arial"/>
        </w:rPr>
      </w:pPr>
      <w:bookmarkStart w:id="37"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w:t>
      </w:r>
      <w:proofErr w:type="gramStart"/>
      <w:r w:rsidRPr="00EE022E">
        <w:rPr>
          <w:rFonts w:ascii="Arial" w:hAnsi="Arial" w:cs="Arial"/>
        </w:rPr>
        <w:t>10.000</w:t>
      </w:r>
      <w:r w:rsidR="00DC163F">
        <w:rPr>
          <w:rFonts w:ascii="Arial" w:hAnsi="Arial" w:cs="Arial"/>
        </w:rPr>
        <w:t>,-</w:t>
      </w:r>
      <w:proofErr w:type="gramEnd"/>
      <w:r w:rsidR="00DC163F">
        <w:rPr>
          <w:rFonts w:ascii="Arial" w:hAnsi="Arial" w:cs="Arial"/>
        </w:rPr>
        <w:t xml:space="preserve"> Kč</w:t>
      </w:r>
      <w:r w:rsidRPr="00EE022E">
        <w:rPr>
          <w:rFonts w:ascii="Arial" w:hAnsi="Arial" w:cs="Arial"/>
        </w:rPr>
        <w:t xml:space="preserve"> za každý zjištěný případ. </w:t>
      </w:r>
    </w:p>
    <w:p w14:paraId="57EC6B80" w14:textId="76D7BC1F" w:rsidR="003027EE" w:rsidRDefault="008A3B28" w:rsidP="003027EE">
      <w:pPr>
        <w:pStyle w:val="Odstavecseseznamem"/>
        <w:numPr>
          <w:ilvl w:val="0"/>
          <w:numId w:val="31"/>
        </w:numPr>
        <w:jc w:val="both"/>
        <w:rPr>
          <w:rFonts w:ascii="Arial" w:hAnsi="Arial" w:cs="Arial"/>
        </w:rPr>
      </w:pPr>
      <w:bookmarkStart w:id="38" w:name="_Hlk72326782"/>
      <w:bookmarkEnd w:id="37"/>
      <w:r w:rsidRPr="00DC79AC">
        <w:rPr>
          <w:rFonts w:ascii="Arial" w:hAnsi="Arial" w:cs="Arial"/>
        </w:rPr>
        <w:t xml:space="preserve">Pokud zhotovitel nevyzve objednatele ke kontrole a prověření prací dle </w:t>
      </w:r>
      <w:proofErr w:type="spellStart"/>
      <w:r w:rsidRPr="00DC79AC">
        <w:rPr>
          <w:rFonts w:ascii="Arial" w:hAnsi="Arial" w:cs="Arial"/>
        </w:rPr>
        <w:t>čl.X</w:t>
      </w:r>
      <w:proofErr w:type="spellEnd"/>
      <w:r w:rsidRPr="00DC79AC">
        <w:rPr>
          <w:rFonts w:ascii="Arial" w:hAnsi="Arial" w:cs="Arial"/>
        </w:rPr>
        <w:t xml:space="preserve">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proofErr w:type="gramStart"/>
      <w:r w:rsidR="00F37572" w:rsidRPr="00DC79AC">
        <w:rPr>
          <w:rFonts w:ascii="Arial" w:hAnsi="Arial" w:cs="Arial"/>
        </w:rPr>
        <w:t>5</w:t>
      </w:r>
      <w:r w:rsidR="000B5292">
        <w:rPr>
          <w:rFonts w:ascii="Arial" w:hAnsi="Arial" w:cs="Arial"/>
        </w:rPr>
        <w:t>.</w:t>
      </w:r>
      <w:r w:rsidR="00F37572" w:rsidRPr="00DC79AC">
        <w:rPr>
          <w:rFonts w:ascii="Arial" w:hAnsi="Arial" w:cs="Arial"/>
        </w:rPr>
        <w:t>000</w:t>
      </w:r>
      <w:r w:rsidR="00DC163F">
        <w:rPr>
          <w:rFonts w:ascii="Arial" w:hAnsi="Arial" w:cs="Arial"/>
        </w:rPr>
        <w:t>,-</w:t>
      </w:r>
      <w:proofErr w:type="gramEnd"/>
      <w:r w:rsidR="00DC163F">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667DD7BC" w:rsidR="00FD5BEB" w:rsidRPr="00075143" w:rsidRDefault="00FD5BEB" w:rsidP="00FD5BEB">
      <w:pPr>
        <w:pStyle w:val="Odstavecseseznamem"/>
        <w:numPr>
          <w:ilvl w:val="0"/>
          <w:numId w:val="31"/>
        </w:numPr>
        <w:jc w:val="both"/>
        <w:rPr>
          <w:rFonts w:ascii="Arial" w:hAnsi="Arial" w:cs="Arial"/>
        </w:rPr>
      </w:pPr>
      <w:bookmarkStart w:id="39" w:name="_Hlk72312742"/>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xml:space="preserve">, je povinen uhradit objednateli smluvní pokutu ve výši </w:t>
      </w:r>
      <w:proofErr w:type="gramStart"/>
      <w:r w:rsidRPr="00075143">
        <w:rPr>
          <w:rFonts w:ascii="Arial" w:hAnsi="Arial" w:cs="Arial"/>
        </w:rPr>
        <w:t>40.000</w:t>
      </w:r>
      <w:r w:rsidR="00DC163F">
        <w:rPr>
          <w:rFonts w:ascii="Arial" w:hAnsi="Arial" w:cs="Arial"/>
        </w:rPr>
        <w:t>,-</w:t>
      </w:r>
      <w:proofErr w:type="gramEnd"/>
      <w:r w:rsidRPr="00075143">
        <w:rPr>
          <w:rFonts w:ascii="Arial" w:hAnsi="Arial" w:cs="Arial"/>
        </w:rPr>
        <w:t xml:space="preserve"> Kč.</w:t>
      </w:r>
      <w:bookmarkEnd w:id="39"/>
    </w:p>
    <w:bookmarkEnd w:id="38"/>
    <w:p w14:paraId="0F5E2E47" w14:textId="739A7E61"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w:t>
      </w:r>
      <w:proofErr w:type="spellStart"/>
      <w:r w:rsidRPr="00374655">
        <w:rPr>
          <w:rFonts w:ascii="Arial" w:hAnsi="Arial" w:cs="Arial"/>
        </w:rPr>
        <w:t>čl.IV</w:t>
      </w:r>
      <w:proofErr w:type="spellEnd"/>
      <w:r w:rsidRPr="00374655">
        <w:rPr>
          <w:rFonts w:ascii="Arial" w:hAnsi="Arial" w:cs="Arial"/>
        </w:rPr>
        <w:t>, odst.5</w:t>
      </w:r>
      <w:proofErr w:type="gramStart"/>
      <w:r w:rsidRPr="00374655">
        <w:rPr>
          <w:rFonts w:ascii="Arial" w:hAnsi="Arial" w:cs="Arial"/>
        </w:rPr>
        <w:t>, ,</w:t>
      </w:r>
      <w:proofErr w:type="gramEnd"/>
      <w:r w:rsidRPr="00374655">
        <w:rPr>
          <w:rFonts w:ascii="Arial" w:hAnsi="Arial" w:cs="Arial"/>
        </w:rPr>
        <w:t xml:space="preserve"> </w:t>
      </w:r>
      <w:proofErr w:type="spellStart"/>
      <w:r w:rsidRPr="00374655">
        <w:rPr>
          <w:rFonts w:ascii="Arial" w:hAnsi="Arial" w:cs="Arial"/>
        </w:rPr>
        <w:t>čl.VIII</w:t>
      </w:r>
      <w:proofErr w:type="spellEnd"/>
      <w:r w:rsidRPr="00374655">
        <w:rPr>
          <w:rFonts w:ascii="Arial" w:hAnsi="Arial" w:cs="Arial"/>
        </w:rPr>
        <w:t>,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FD5BEB" w:rsidRPr="00374655">
        <w:rPr>
          <w:rFonts w:ascii="Arial" w:hAnsi="Arial" w:cs="Arial"/>
        </w:rPr>
        <w:t>14</w:t>
      </w:r>
      <w:r w:rsidRPr="00374655">
        <w:rPr>
          <w:rFonts w:ascii="Arial" w:hAnsi="Arial" w:cs="Arial"/>
        </w:rPr>
        <w:t xml:space="preserve"> a 20, </w:t>
      </w:r>
      <w:proofErr w:type="spellStart"/>
      <w:r w:rsidRPr="00374655">
        <w:rPr>
          <w:rFonts w:ascii="Arial" w:hAnsi="Arial" w:cs="Arial"/>
        </w:rPr>
        <w:t>čl.XIII</w:t>
      </w:r>
      <w:proofErr w:type="spellEnd"/>
      <w:r w:rsidRPr="00374655">
        <w:rPr>
          <w:rFonts w:ascii="Arial" w:hAnsi="Arial" w:cs="Arial"/>
        </w:rPr>
        <w:t xml:space="preserve">, odst.5 této smlouvy, se sjednává smluvní pokuta ve výši </w:t>
      </w:r>
      <w:r w:rsidR="00442B3D" w:rsidRPr="00075143">
        <w:rPr>
          <w:rFonts w:ascii="Arial" w:hAnsi="Arial" w:cs="Arial"/>
        </w:rPr>
        <w:t>10.000</w:t>
      </w:r>
      <w:r w:rsidR="00DC163F">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6DFBEAE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w:t>
      </w:r>
      <w:r w:rsidRPr="00D9780F">
        <w:rPr>
          <w:rFonts w:ascii="Arial" w:hAnsi="Arial" w:cs="Arial"/>
          <w:lang w:val="x-none"/>
        </w:rPr>
        <w:lastRenderedPageBreak/>
        <w:t>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0" w:name="_Hlk72416148"/>
      <w:r w:rsidR="00640F2D">
        <w:rPr>
          <w:rFonts w:ascii="Arial" w:hAnsi="Arial" w:cs="Arial"/>
        </w:rPr>
        <w:t>bez ohledu na výši stanovené pokuty.</w:t>
      </w:r>
      <w:bookmarkEnd w:id="40"/>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59F78595"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rámci </w:t>
      </w:r>
      <w:r w:rsidRPr="00536DCA">
        <w:rPr>
          <w:rFonts w:ascii="Arial" w:hAnsi="Arial" w:cs="Arial"/>
        </w:rPr>
        <w:t>zadávacího</w:t>
      </w:r>
      <w:r w:rsidRPr="00871163">
        <w:rPr>
          <w:rFonts w:ascii="Arial" w:hAnsi="Arial" w:cs="Arial"/>
        </w:rPr>
        <w:t xml:space="preserve"> řízení na veřejnou zakázku nebo bez předchozího souhlasu objednatele, kdy vyjde najevo, že zhotovitel uvedl v rámci </w:t>
      </w:r>
      <w:r w:rsidRPr="00536DCA">
        <w:rPr>
          <w:rFonts w:ascii="Arial" w:hAnsi="Arial" w:cs="Arial"/>
        </w:rPr>
        <w:t>zadávacího</w:t>
      </w:r>
      <w:r w:rsidRPr="00871163">
        <w:rPr>
          <w:rFonts w:ascii="Arial" w:hAnsi="Arial" w:cs="Arial"/>
        </w:rPr>
        <w:t xml:space="preserve"> řízení nepravdivé či zkreslené informace, které by měly zřejmý vliv na výběr zhotovitele pro uzavření této smlouvy je objednatel oprávněn po zhotoviteli požadovat smluvní pokutu ve výši </w:t>
      </w:r>
      <w:proofErr w:type="gramStart"/>
      <w:r w:rsidRPr="00871163">
        <w:rPr>
          <w:rFonts w:ascii="Arial" w:hAnsi="Arial" w:cs="Arial"/>
        </w:rPr>
        <w:t>100.000</w:t>
      </w:r>
      <w:r w:rsidR="00536DCA">
        <w:rPr>
          <w:rFonts w:ascii="Arial" w:hAnsi="Arial" w:cs="Arial"/>
        </w:rPr>
        <w:t>,-</w:t>
      </w:r>
      <w:proofErr w:type="gramEnd"/>
      <w:r w:rsidRPr="00871163">
        <w:rPr>
          <w:rFonts w:ascii="Arial" w:hAnsi="Arial" w:cs="Arial"/>
        </w:rPr>
        <w:t xml:space="preserve">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6A843EE6"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536DCA">
        <w:rPr>
          <w:rFonts w:ascii="Arial" w:hAnsi="Arial" w:cs="Arial"/>
        </w:rPr>
        <w:t>zadávacího</w:t>
      </w:r>
      <w:r w:rsidRPr="0054723C">
        <w:rPr>
          <w:rFonts w:ascii="Arial" w:hAnsi="Arial" w:cs="Arial"/>
        </w:rPr>
        <w:t xml:space="preserve"> 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523CE0BD"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vyjde najevo, že zhotovitel uvedl v rámci </w:t>
      </w:r>
      <w:r w:rsidRPr="00536DCA">
        <w:rPr>
          <w:rFonts w:ascii="Arial" w:hAnsi="Arial" w:cs="Arial"/>
        </w:rPr>
        <w:t>zadávacího</w:t>
      </w:r>
      <w:r w:rsidRPr="0054723C">
        <w:rPr>
          <w:rFonts w:ascii="Arial" w:hAnsi="Arial" w:cs="Arial"/>
        </w:rPr>
        <w:t xml:space="preserve"> řízení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w:t>
      </w:r>
      <w:r w:rsidRPr="00D9780F">
        <w:rPr>
          <w:rFonts w:ascii="Arial" w:hAnsi="Arial" w:cs="Arial"/>
          <w:lang w:val="x-none"/>
        </w:rPr>
        <w:lastRenderedPageBreak/>
        <w:t xml:space="preserve">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238B279E"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1" w:name="_Hlk72416599"/>
      <w:r w:rsidR="00442B3D">
        <w:rPr>
          <w:rFonts w:ascii="Arial" w:hAnsi="Arial" w:cs="Arial"/>
        </w:rPr>
        <w:t>ukončit stavební činnost</w:t>
      </w:r>
      <w:r w:rsidRPr="00D9780F">
        <w:rPr>
          <w:rFonts w:ascii="Arial" w:hAnsi="Arial" w:cs="Arial"/>
          <w:lang w:val="x-none"/>
        </w:rPr>
        <w:t xml:space="preserve"> </w:t>
      </w:r>
      <w:bookmarkEnd w:id="41"/>
      <w:r w:rsidRPr="00D9780F">
        <w:rPr>
          <w:rFonts w:ascii="Arial" w:hAnsi="Arial" w:cs="Arial"/>
          <w:lang w:val="x-none"/>
        </w:rPr>
        <w:t xml:space="preserve">a vyklidit zařízení staveniště </w:t>
      </w:r>
      <w:bookmarkStart w:id="42" w:name="_Hlk72416616"/>
      <w:r w:rsidR="00442B3D">
        <w:rPr>
          <w:rFonts w:ascii="Arial" w:hAnsi="Arial" w:cs="Arial"/>
        </w:rPr>
        <w:t xml:space="preserve">společně s opuštěním staveniště </w:t>
      </w:r>
      <w:bookmarkEnd w:id="42"/>
      <w:r w:rsidRPr="00D9780F">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30D6D">
        <w:rPr>
          <w:rFonts w:ascii="Arial" w:hAnsi="Arial" w:cs="Arial"/>
          <w:lang w:val="x-none"/>
        </w:rPr>
        <w:br/>
      </w:r>
      <w:r w:rsidRPr="00D9780F">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30D6D">
        <w:rPr>
          <w:rFonts w:ascii="Arial" w:hAnsi="Arial" w:cs="Arial"/>
          <w:lang w:val="x-none"/>
        </w:rPr>
        <w:br/>
      </w:r>
      <w:r w:rsidRPr="00D9780F">
        <w:rPr>
          <w:rFonts w:ascii="Arial" w:hAnsi="Arial" w:cs="Arial"/>
          <w:lang w:val="x-none"/>
        </w:rPr>
        <w:t xml:space="preserve">a převzetí bude pořízen oběma stranami zápis s náležitostmi protokolu o předání </w:t>
      </w:r>
      <w:r w:rsidR="00D30D6D">
        <w:rPr>
          <w:rFonts w:ascii="Arial" w:hAnsi="Arial" w:cs="Arial"/>
          <w:lang w:val="x-none"/>
        </w:rPr>
        <w:br/>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FE55762" w:rsidR="00943F4A" w:rsidRPr="00D9780F" w:rsidRDefault="00EF6D19" w:rsidP="00EF6D19">
      <w:pPr>
        <w:spacing w:line="240" w:lineRule="auto"/>
        <w:jc w:val="center"/>
        <w:rPr>
          <w:rFonts w:ascii="Arial" w:hAnsi="Arial" w:cs="Arial"/>
          <w:b/>
          <w:u w:val="single"/>
        </w:rPr>
      </w:pPr>
      <w:proofErr w:type="spell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0560E1AB"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A569F0">
        <w:rPr>
          <w:rFonts w:ascii="Arial" w:hAnsi="Arial" w:cs="Arial"/>
          <w:lang w:val="x-none"/>
        </w:rPr>
        <w:t>zadávacího</w:t>
      </w:r>
      <w:r w:rsidRPr="00D9780F">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lastRenderedPageBreak/>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7777777" w:rsidR="00943F4A" w:rsidRPr="00D9780F" w:rsidRDefault="0086088C" w:rsidP="00EF6D19">
      <w:pPr>
        <w:jc w:val="center"/>
        <w:rPr>
          <w:rFonts w:ascii="Arial" w:hAnsi="Arial" w:cs="Arial"/>
          <w:b/>
          <w:u w:val="single"/>
          <w:lang w:val="x-none"/>
        </w:rPr>
      </w:pPr>
      <w:bookmarkStart w:id="43"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3"/>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4" w:name="_Hlk72416656"/>
    </w:p>
    <w:p w14:paraId="725BAA03" w14:textId="09EC5A45" w:rsidR="00904EFF" w:rsidRDefault="00904EFF" w:rsidP="000F5E62">
      <w:pPr>
        <w:pStyle w:val="Bezmezer"/>
        <w:jc w:val="center"/>
        <w:rPr>
          <w:rFonts w:ascii="Arial" w:hAnsi="Arial" w:cs="Arial"/>
          <w:b/>
          <w:u w:val="single"/>
        </w:rPr>
      </w:pPr>
      <w:bookmarkStart w:id="45" w:name="_Hlk71731034"/>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7F0B4BA" w14:textId="7961CF34" w:rsidR="00904EFF" w:rsidRDefault="00904EFF" w:rsidP="00904EFF">
      <w:pPr>
        <w:pStyle w:val="Bezmezer"/>
        <w:ind w:left="360"/>
        <w:jc w:val="both"/>
        <w:rPr>
          <w:rStyle w:val="l-L2Char"/>
          <w:rFonts w:eastAsiaTheme="minorHAnsi" w:cs="Arial"/>
        </w:rPr>
      </w:pPr>
    </w:p>
    <w:p w14:paraId="3856E584" w14:textId="78AFDAE2" w:rsidR="00904EFF" w:rsidRDefault="00904EFF" w:rsidP="00904EFF">
      <w:pPr>
        <w:pStyle w:val="Bezmezer"/>
        <w:ind w:left="360"/>
        <w:jc w:val="both"/>
        <w:rPr>
          <w:rStyle w:val="l-L2Char"/>
          <w:rFonts w:eastAsiaTheme="minorHAnsi" w:cs="Arial"/>
        </w:rPr>
      </w:pP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2C5ADC">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442B3D">
      <w:pPr>
        <w:pStyle w:val="l-L1"/>
        <w:numPr>
          <w:ilvl w:val="0"/>
          <w:numId w:val="0"/>
        </w:numPr>
        <w:spacing w:before="0" w:after="0"/>
        <w:ind w:left="1505"/>
        <w:jc w:val="both"/>
        <w:rPr>
          <w:rStyle w:val="l-L2Char"/>
          <w:rFonts w:cs="Arial"/>
          <w:b w:val="0"/>
          <w:szCs w:val="22"/>
          <w:u w:val="none"/>
        </w:rPr>
      </w:pPr>
    </w:p>
    <w:p w14:paraId="740AE45B" w14:textId="7DDAF2BC" w:rsidR="00442B3D" w:rsidRPr="004C11B4" w:rsidRDefault="00442B3D" w:rsidP="004C11B4">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A569F0" w:rsidRDefault="00442B3D" w:rsidP="007D458D">
      <w:pPr>
        <w:spacing w:after="120"/>
        <w:ind w:left="372" w:firstLine="348"/>
        <w:jc w:val="both"/>
        <w:rPr>
          <w:rFonts w:ascii="Arial" w:hAnsi="Arial" w:cs="Arial"/>
          <w:u w:val="single"/>
        </w:rPr>
      </w:pPr>
      <w:r w:rsidRPr="00A569F0">
        <w:rPr>
          <w:rFonts w:ascii="Arial" w:hAnsi="Arial" w:cs="Arial"/>
          <w:u w:val="single"/>
        </w:rPr>
        <w:t>Za objednatele:</w:t>
      </w:r>
    </w:p>
    <w:p w14:paraId="274D9FC0" w14:textId="05D6D25C" w:rsidR="00442B3D" w:rsidRPr="008377B5" w:rsidRDefault="00442B3D" w:rsidP="00A569F0">
      <w:pPr>
        <w:spacing w:after="0"/>
        <w:ind w:left="12" w:firstLine="708"/>
        <w:jc w:val="both"/>
        <w:rPr>
          <w:rFonts w:ascii="Arial" w:hAnsi="Arial" w:cs="Arial"/>
        </w:rPr>
      </w:pPr>
      <w:r w:rsidRPr="008377B5">
        <w:rPr>
          <w:rFonts w:ascii="Arial" w:hAnsi="Arial" w:cs="Arial"/>
        </w:rPr>
        <w:lastRenderedPageBreak/>
        <w:t>Jméno</w:t>
      </w:r>
      <w:r>
        <w:rPr>
          <w:rFonts w:ascii="Arial" w:hAnsi="Arial" w:cs="Arial"/>
        </w:rPr>
        <w:t>/funkce</w:t>
      </w:r>
      <w:r w:rsidRPr="008377B5">
        <w:rPr>
          <w:rFonts w:ascii="Arial" w:hAnsi="Arial" w:cs="Arial"/>
        </w:rPr>
        <w:t xml:space="preserve">: </w:t>
      </w:r>
      <w:r w:rsidR="00A569F0">
        <w:rPr>
          <w:rFonts w:ascii="Arial" w:hAnsi="Arial" w:cs="Arial"/>
        </w:rPr>
        <w:t>Ing. Tomá</w:t>
      </w:r>
      <w:r w:rsidR="00B44264">
        <w:rPr>
          <w:rFonts w:ascii="Arial" w:hAnsi="Arial" w:cs="Arial"/>
        </w:rPr>
        <w:t>š Maček</w:t>
      </w:r>
      <w:r w:rsidRPr="008377B5">
        <w:rPr>
          <w:rFonts w:ascii="Arial" w:hAnsi="Arial" w:cs="Arial"/>
        </w:rPr>
        <w:tab/>
      </w:r>
    </w:p>
    <w:p w14:paraId="67F65BEB" w14:textId="67C2005C" w:rsidR="00442B3D" w:rsidRPr="008377B5" w:rsidRDefault="00442B3D" w:rsidP="00A569F0">
      <w:pPr>
        <w:spacing w:after="0"/>
        <w:ind w:left="438" w:firstLine="282"/>
        <w:jc w:val="both"/>
        <w:rPr>
          <w:rFonts w:ascii="Arial" w:hAnsi="Arial" w:cs="Arial"/>
        </w:rPr>
      </w:pPr>
      <w:r w:rsidRPr="008377B5">
        <w:rPr>
          <w:rFonts w:ascii="Arial" w:hAnsi="Arial" w:cs="Arial"/>
        </w:rPr>
        <w:t>Tel.:</w:t>
      </w:r>
      <w:r w:rsidR="00B44264">
        <w:rPr>
          <w:rFonts w:ascii="Arial" w:hAnsi="Arial" w:cs="Arial"/>
        </w:rPr>
        <w:t xml:space="preserve"> +420 ……….</w:t>
      </w:r>
      <w:r w:rsidRPr="008377B5">
        <w:rPr>
          <w:rFonts w:ascii="Arial" w:hAnsi="Arial" w:cs="Arial"/>
        </w:rPr>
        <w:tab/>
      </w:r>
    </w:p>
    <w:p w14:paraId="71313809" w14:textId="177F2D4D"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B44264">
        <w:rPr>
          <w:rFonts w:ascii="Arial" w:hAnsi="Arial" w:cs="Arial"/>
        </w:rPr>
        <w:t>……</w:t>
      </w:r>
      <w:proofErr w:type="gramStart"/>
      <w:r w:rsidR="00B44264">
        <w:rPr>
          <w:rFonts w:ascii="Arial" w:hAnsi="Arial" w:cs="Arial"/>
        </w:rPr>
        <w:t>…….</w:t>
      </w:r>
      <w:proofErr w:type="gramEnd"/>
      <w:r w:rsidR="00B44264">
        <w:rPr>
          <w:rFonts w:ascii="Arial" w:hAnsi="Arial" w:cs="Arial"/>
        </w:rPr>
        <w:t>.</w:t>
      </w:r>
    </w:p>
    <w:p w14:paraId="083FA02B" w14:textId="77777777" w:rsidR="00442B3D" w:rsidRPr="00B44264" w:rsidRDefault="00442B3D" w:rsidP="007D458D">
      <w:pPr>
        <w:spacing w:after="120"/>
        <w:ind w:left="708"/>
        <w:jc w:val="both"/>
        <w:rPr>
          <w:rFonts w:ascii="Arial" w:hAnsi="Arial" w:cs="Arial"/>
          <w:u w:val="single"/>
        </w:rPr>
      </w:pPr>
      <w:r w:rsidRPr="00B44264">
        <w:rPr>
          <w:rFonts w:ascii="Arial" w:hAnsi="Arial" w:cs="Arial"/>
          <w:u w:val="single"/>
        </w:rPr>
        <w:t>Za zhotovitele:</w:t>
      </w:r>
    </w:p>
    <w:p w14:paraId="0BF03E82" w14:textId="44DCE963" w:rsidR="00442B3D" w:rsidRPr="008377B5" w:rsidRDefault="00442B3D" w:rsidP="00B44264">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B44264">
        <w:rPr>
          <w:rFonts w:ascii="Arial" w:hAnsi="Arial" w:cs="Arial"/>
        </w:rPr>
        <w:t xml:space="preserve"> </w:t>
      </w:r>
      <w:r w:rsidR="00B44264" w:rsidRPr="00FC7772">
        <w:rPr>
          <w:rFonts w:ascii="Arial" w:eastAsia="Times New Roman" w:hAnsi="Arial" w:cs="Arial"/>
          <w:b/>
          <w:bCs/>
          <w:snapToGrid w:val="0"/>
          <w:highlight w:val="yellow"/>
          <w:lang w:eastAsia="cs-CZ"/>
        </w:rPr>
        <w:t>[DOPLNIT]</w:t>
      </w:r>
      <w:r w:rsidRPr="008377B5">
        <w:rPr>
          <w:rFonts w:ascii="Arial" w:hAnsi="Arial" w:cs="Arial"/>
        </w:rPr>
        <w:tab/>
      </w:r>
    </w:p>
    <w:p w14:paraId="1A9AAD23" w14:textId="3E340A26" w:rsidR="00442B3D" w:rsidRPr="008377B5" w:rsidRDefault="00442B3D" w:rsidP="00B44264">
      <w:pPr>
        <w:spacing w:after="0"/>
        <w:ind w:left="426" w:firstLine="282"/>
        <w:jc w:val="both"/>
        <w:rPr>
          <w:rFonts w:ascii="Arial" w:hAnsi="Arial" w:cs="Arial"/>
        </w:rPr>
      </w:pPr>
      <w:r w:rsidRPr="008377B5">
        <w:rPr>
          <w:rFonts w:ascii="Arial" w:hAnsi="Arial" w:cs="Arial"/>
        </w:rPr>
        <w:t>Tel.:</w:t>
      </w:r>
      <w:r w:rsidR="00B44264">
        <w:rPr>
          <w:rFonts w:ascii="Arial" w:hAnsi="Arial" w:cs="Arial"/>
        </w:rPr>
        <w:t xml:space="preserve"> </w:t>
      </w:r>
      <w:r w:rsidR="00B44264" w:rsidRPr="00FC7772">
        <w:rPr>
          <w:rFonts w:ascii="Arial" w:eastAsia="Times New Roman" w:hAnsi="Arial" w:cs="Arial"/>
          <w:b/>
          <w:bCs/>
          <w:snapToGrid w:val="0"/>
          <w:highlight w:val="yellow"/>
          <w:lang w:eastAsia="cs-CZ"/>
        </w:rPr>
        <w:t>[DOPLNIT]</w:t>
      </w:r>
      <w:r w:rsidRPr="008377B5">
        <w:rPr>
          <w:rFonts w:ascii="Arial" w:hAnsi="Arial" w:cs="Arial"/>
        </w:rPr>
        <w:tab/>
      </w:r>
    </w:p>
    <w:p w14:paraId="3AF0DC20" w14:textId="75FAF71F"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B44264" w:rsidRPr="00FC7772">
        <w:rPr>
          <w:rFonts w:ascii="Arial" w:eastAsia="Times New Roman" w:hAnsi="Arial" w:cs="Arial"/>
          <w:b/>
          <w:bCs/>
          <w:snapToGrid w:val="0"/>
          <w:highlight w:val="yellow"/>
          <w:lang w:eastAsia="cs-CZ"/>
        </w:rPr>
        <w:t>[DOPLNIT]</w:t>
      </w:r>
    </w:p>
    <w:bookmarkEnd w:id="45"/>
    <w:p w14:paraId="3E22C955" w14:textId="77777777" w:rsidR="00050E94" w:rsidRPr="00D9780F" w:rsidRDefault="00050E94" w:rsidP="00050E94">
      <w:pPr>
        <w:pStyle w:val="Odstavecseseznamem"/>
        <w:jc w:val="both"/>
        <w:rPr>
          <w:rFonts w:ascii="Arial" w:hAnsi="Arial" w:cs="Arial"/>
          <w:lang w:val="x-none"/>
        </w:rPr>
      </w:pPr>
    </w:p>
    <w:bookmarkEnd w:id="44"/>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2FACFF01" w:rsidR="00943F4A" w:rsidRPr="009D07CC"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v</w:t>
      </w:r>
      <w:r w:rsidR="00762B6A">
        <w:rPr>
          <w:rFonts w:ascii="Arial" w:hAnsi="Arial" w:cs="Arial"/>
          <w:lang w:val="x-none"/>
        </w:rPr>
        <w:t> </w:t>
      </w:r>
      <w:r w:rsidR="00943F4A" w:rsidRPr="009D07CC">
        <w:rPr>
          <w:rFonts w:ascii="Arial" w:hAnsi="Arial" w:cs="Arial"/>
          <w:lang w:val="x-none"/>
        </w:rPr>
        <w:t>zadávacím</w:t>
      </w:r>
      <w:r w:rsidR="00943F4A" w:rsidRPr="00D9780F">
        <w:rPr>
          <w:rFonts w:ascii="Arial" w:hAnsi="Arial" w:cs="Arial"/>
          <w:lang w:val="x-none"/>
        </w:rPr>
        <w:t xml:space="preserve"> řízení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w:t>
      </w:r>
      <w:proofErr w:type="spellStart"/>
      <w:r w:rsidR="00922B4E" w:rsidRPr="00D9780F">
        <w:rPr>
          <w:rFonts w:ascii="Arial" w:hAnsi="Arial" w:cs="Arial"/>
        </w:rPr>
        <w:t>pod</w:t>
      </w:r>
      <w:r w:rsidR="00E25F03">
        <w:rPr>
          <w:rFonts w:ascii="Arial" w:hAnsi="Arial" w:cs="Arial"/>
        </w:rPr>
        <w:t>dodavatel</w:t>
      </w:r>
      <w:r w:rsidR="00922B4E" w:rsidRPr="00D9780F">
        <w:rPr>
          <w:rFonts w:ascii="Arial" w:hAnsi="Arial" w:cs="Arial"/>
        </w:rPr>
        <w:t>l</w:t>
      </w:r>
      <w:proofErr w:type="spellEnd"/>
      <w:r w:rsidR="00922B4E" w:rsidRPr="00D9780F">
        <w:rPr>
          <w:rFonts w:ascii="Arial" w:hAnsi="Arial" w:cs="Arial"/>
        </w:rPr>
        <w:t xml:space="preserve"> musí splňovat kvalifikaci minimálně v rozsahu, v jakém byla prokázána v</w:t>
      </w:r>
      <w:r w:rsidR="00762B6A">
        <w:rPr>
          <w:rFonts w:ascii="Arial" w:hAnsi="Arial" w:cs="Arial"/>
        </w:rPr>
        <w:t> </w:t>
      </w:r>
      <w:r w:rsidR="00922B4E" w:rsidRPr="009D07CC">
        <w:rPr>
          <w:rFonts w:ascii="Arial" w:hAnsi="Arial" w:cs="Arial"/>
        </w:rPr>
        <w:t>zadávacím řízení</w:t>
      </w:r>
      <w:r w:rsidR="00CD2350" w:rsidRPr="009D07CC">
        <w:rPr>
          <w:rFonts w:ascii="Arial" w:hAnsi="Arial" w:cs="Arial"/>
        </w:rPr>
        <w:t>.</w:t>
      </w:r>
    </w:p>
    <w:p w14:paraId="1F9D0C45" w14:textId="770B2E9B" w:rsidR="00F85319" w:rsidRPr="009D07CC" w:rsidRDefault="00F85319" w:rsidP="00F85319">
      <w:pPr>
        <w:pStyle w:val="Odstavecseseznamem"/>
        <w:numPr>
          <w:ilvl w:val="0"/>
          <w:numId w:val="19"/>
        </w:numPr>
        <w:jc w:val="both"/>
        <w:rPr>
          <w:rFonts w:ascii="Arial" w:hAnsi="Arial" w:cs="Arial"/>
        </w:rPr>
      </w:pPr>
      <w:bookmarkStart w:id="46" w:name="_Hlk96426389"/>
      <w:r w:rsidRPr="009D07CC">
        <w:rPr>
          <w:rFonts w:ascii="Arial" w:hAnsi="Arial" w:cs="Arial"/>
        </w:rPr>
        <w:t xml:space="preserve"> 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w:t>
      </w:r>
      <w:r w:rsidRPr="009D07CC">
        <w:rPr>
          <w:rFonts w:ascii="Arial" w:hAnsi="Arial" w:cs="Arial"/>
        </w:rPr>
        <w:lastRenderedPageBreak/>
        <w:t>písm. c) nebo jím ovládaná osoba vlastní podíl představující alespoň 25 % účasti společníka v obchodní společnosti, je zhotovitel povinen nahradit takového 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7" w:name="_Ref376434278"/>
      <w:bookmarkEnd w:id="46"/>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7"/>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5D9C868" w14:textId="15B24EEB" w:rsidR="00661ABF" w:rsidRPr="00D9780F" w:rsidRDefault="00661ABF" w:rsidP="00E57540">
      <w:pPr>
        <w:pStyle w:val="Odstavecseseznamem"/>
        <w:jc w:val="both"/>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48" w:name="_Hlk72416692"/>
      <w:r w:rsidRPr="00084D6F">
        <w:rPr>
          <w:rFonts w:ascii="Arial" w:hAnsi="Arial" w:cs="Arial"/>
          <w:lang w:val="x-none"/>
        </w:rPr>
        <w:t xml:space="preserve"> </w:t>
      </w:r>
      <w:bookmarkStart w:id="49" w:name="_Hlk71731415"/>
      <w:r w:rsidR="00442B3D">
        <w:rPr>
          <w:rFonts w:ascii="Arial" w:hAnsi="Arial" w:cs="Arial"/>
        </w:rPr>
        <w:t>Avšak vždy pouze v souladu se ZZVZ.</w:t>
      </w:r>
      <w:bookmarkEnd w:id="48"/>
      <w:bookmarkEnd w:id="49"/>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r>
      <w:r w:rsidRPr="00084D6F">
        <w:rPr>
          <w:rFonts w:ascii="Arial" w:hAnsi="Arial" w:cs="Arial"/>
          <w:lang w:val="x-none"/>
        </w:rPr>
        <w:lastRenderedPageBreak/>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0" w:name="_Hlk13049894"/>
      <w:bookmarkStart w:id="51"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2" w:name="_Hlk13049910"/>
      <w:bookmarkEnd w:id="50"/>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1"/>
    <w:bookmarkEnd w:id="52"/>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0CD19B1C"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E57540">
        <w:rPr>
          <w:rFonts w:ascii="Arial" w:hAnsi="Arial" w:cs="Arial"/>
        </w:rPr>
        <w:t>zadávací</w:t>
      </w:r>
      <w:r w:rsidR="00E57540">
        <w:rPr>
          <w:rFonts w:ascii="Arial" w:hAnsi="Arial" w:cs="Arial"/>
        </w:rPr>
        <w:t xml:space="preserve"> řízení.</w:t>
      </w:r>
      <w:r w:rsidRPr="00EF5D48">
        <w:rPr>
          <w:rFonts w:ascii="Arial" w:hAnsi="Arial" w:cs="Arial"/>
        </w:rPr>
        <w:t xml:space="preserve">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 xml:space="preserve">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w:t>
      </w:r>
      <w:r w:rsidRPr="00084D6F">
        <w:rPr>
          <w:rFonts w:ascii="Arial" w:hAnsi="Arial" w:cs="Arial"/>
          <w:lang w:val="x-none"/>
        </w:rPr>
        <w:lastRenderedPageBreak/>
        <w:t>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3" w:name="_Hlk72416797"/>
      <w:r w:rsidR="00B153FD">
        <w:rPr>
          <w:rFonts w:ascii="Arial" w:hAnsi="Arial" w:cs="Arial"/>
        </w:rPr>
        <w:t xml:space="preserve">položkový </w:t>
      </w:r>
      <w:bookmarkEnd w:id="53"/>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4"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5" w:name="_Hlk72416850"/>
      <w:bookmarkStart w:id="56" w:name="_Hlk72331777"/>
      <w:bookmarkEnd w:id="54"/>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5"/>
    <w:bookmarkEnd w:id="56"/>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14614388"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w:t>
      </w:r>
      <w:r w:rsidR="00B30AE2">
        <w:rPr>
          <w:rFonts w:ascii="Arial" w:hAnsi="Arial" w:cs="Arial"/>
          <w:color w:val="201F1E"/>
          <w:shd w:val="clear" w:color="auto" w:fill="FFFFFF"/>
        </w:rPr>
        <w:t> </w:t>
      </w:r>
      <w:r w:rsidRPr="00814077">
        <w:rPr>
          <w:rFonts w:ascii="Arial" w:hAnsi="Arial" w:cs="Arial"/>
          <w:color w:val="201F1E"/>
          <w:shd w:val="clear" w:color="auto" w:fill="FFFFFF"/>
        </w:rPr>
        <w:t>zadávacím</w:t>
      </w:r>
      <w:r>
        <w:rPr>
          <w:rFonts w:ascii="Arial" w:hAnsi="Arial" w:cs="Arial"/>
          <w:color w:val="201F1E"/>
          <w:shd w:val="clear" w:color="auto" w:fill="FFFFFF"/>
        </w:rPr>
        <w:t xml:space="preserve"> řízení, nebo poddodavatel, jehož prostřednictvím plní předmět této smlouvy, nejsou obchodní společností, ve které </w:t>
      </w:r>
      <w:r>
        <w:rPr>
          <w:rFonts w:ascii="Arial" w:hAnsi="Arial" w:cs="Arial"/>
          <w:color w:val="201F1E"/>
          <w:shd w:val="clear" w:color="auto" w:fill="FFFFFF"/>
        </w:rPr>
        <w:lastRenderedPageBreak/>
        <w:t>veřejný funkcionář uvedený v § 2 odst. 1 písm. c) zákona o střetu zájmů nebo jím ovládaná osoba vlastní podíl představující alespoň 25 % účasti společníka v obchodní společnosti.</w:t>
      </w:r>
    </w:p>
    <w:p w14:paraId="2C60AAA8" w14:textId="3263E4FD"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Pr="00814077">
        <w:rPr>
          <w:rFonts w:ascii="Arial" w:hAnsi="Arial" w:cs="Arial"/>
          <w:color w:val="201F1E"/>
          <w:shd w:val="clear" w:color="auto" w:fill="FFFFFF"/>
        </w:rPr>
        <w:t>zadávacího</w:t>
      </w:r>
      <w:r w:rsidR="00814077">
        <w:rPr>
          <w:rFonts w:ascii="Arial" w:hAnsi="Arial" w:cs="Arial"/>
          <w:color w:val="201F1E"/>
          <w:shd w:val="clear" w:color="auto" w:fill="FFFFFF"/>
        </w:rPr>
        <w:t xml:space="preserve">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792E72A0" w14:textId="77777777" w:rsidR="00D23680" w:rsidRDefault="00D23680" w:rsidP="00943F4A">
            <w:pPr>
              <w:rPr>
                <w:rFonts w:ascii="Arial" w:hAnsi="Arial" w:cs="Arial"/>
              </w:rPr>
            </w:pPr>
          </w:p>
          <w:p w14:paraId="72BE76D4" w14:textId="77777777" w:rsidR="00D23680" w:rsidRDefault="00D23680" w:rsidP="00943F4A">
            <w:pPr>
              <w:rPr>
                <w:rFonts w:ascii="Arial" w:hAnsi="Arial" w:cs="Arial"/>
              </w:rPr>
            </w:pPr>
          </w:p>
          <w:p w14:paraId="12BAB1C7" w14:textId="05F0677A"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c>
          <w:tcPr>
            <w:tcW w:w="4536" w:type="dxa"/>
            <w:gridSpan w:val="2"/>
            <w:shd w:val="clear" w:color="auto" w:fill="auto"/>
          </w:tcPr>
          <w:p w14:paraId="5C4863A5" w14:textId="77777777" w:rsidR="00D23680" w:rsidRDefault="00D23680" w:rsidP="00943F4A">
            <w:pPr>
              <w:rPr>
                <w:rFonts w:ascii="Arial" w:hAnsi="Arial" w:cs="Arial"/>
              </w:rPr>
            </w:pPr>
          </w:p>
          <w:p w14:paraId="53165835" w14:textId="77777777" w:rsidR="00D23680" w:rsidRDefault="00D23680" w:rsidP="00943F4A">
            <w:pPr>
              <w:rPr>
                <w:rFonts w:ascii="Arial" w:hAnsi="Arial" w:cs="Arial"/>
              </w:rPr>
            </w:pPr>
          </w:p>
          <w:p w14:paraId="1F42C9C8" w14:textId="6023A8FA"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BD0F34">
        <w:trPr>
          <w:gridAfter w:val="1"/>
          <w:wAfter w:w="140" w:type="dxa"/>
        </w:trPr>
        <w:tc>
          <w:tcPr>
            <w:tcW w:w="4536" w:type="dxa"/>
            <w:shd w:val="clear" w:color="auto" w:fill="auto"/>
          </w:tcPr>
          <w:p w14:paraId="6F457338" w14:textId="77777777" w:rsidR="00943F4A" w:rsidRDefault="00943F4A" w:rsidP="00943F4A">
            <w:pPr>
              <w:rPr>
                <w:rFonts w:ascii="Arial" w:hAnsi="Arial" w:cs="Arial"/>
              </w:rPr>
            </w:pPr>
          </w:p>
          <w:p w14:paraId="0D19A39C" w14:textId="77777777" w:rsidR="00D23680" w:rsidRDefault="00D23680" w:rsidP="00943F4A">
            <w:pPr>
              <w:rPr>
                <w:rFonts w:ascii="Arial" w:hAnsi="Arial" w:cs="Arial"/>
              </w:rPr>
            </w:pPr>
          </w:p>
          <w:p w14:paraId="1FE0D7AC" w14:textId="77777777" w:rsidR="00D23680" w:rsidRPr="00D9780F" w:rsidRDefault="00D23680"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6610CCC3" w:rsidR="00943F4A" w:rsidRPr="00D9780F" w:rsidRDefault="00943F4A" w:rsidP="0008395A">
            <w:pPr>
              <w:spacing w:after="0"/>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08395A">
            <w:pPr>
              <w:spacing w:after="0" w:line="240" w:lineRule="auto"/>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7E09C71E" w14:textId="2801B758" w:rsidR="00BD0F34" w:rsidRPr="00FA2D84" w:rsidRDefault="00D23680" w:rsidP="0008395A">
            <w:pPr>
              <w:spacing w:after="0"/>
              <w:rPr>
                <w:rFonts w:ascii="Arial" w:hAnsi="Arial" w:cs="Arial"/>
              </w:rPr>
            </w:pPr>
            <w:r w:rsidRPr="00FA2D84">
              <w:rPr>
                <w:rFonts w:ascii="Arial" w:hAnsi="Arial" w:cs="Arial"/>
              </w:rPr>
              <w:t>Ing. Bohuslav Kabátek</w:t>
            </w:r>
          </w:p>
          <w:p w14:paraId="043A6F9B" w14:textId="738C9231" w:rsidR="00D23680" w:rsidRPr="00FA2D84" w:rsidRDefault="0008395A" w:rsidP="001C1D8A">
            <w:pPr>
              <w:rPr>
                <w:rFonts w:ascii="Arial" w:hAnsi="Arial" w:cs="Arial"/>
              </w:rPr>
            </w:pPr>
            <w:r w:rsidRPr="00FA2D84">
              <w:rPr>
                <w:rFonts w:ascii="Arial" w:hAnsi="Arial" w:cs="Arial"/>
              </w:rPr>
              <w:t>ř</w:t>
            </w:r>
            <w:r w:rsidR="00D23680" w:rsidRPr="00FA2D84">
              <w:rPr>
                <w:rFonts w:ascii="Arial" w:hAnsi="Arial" w:cs="Arial"/>
              </w:rPr>
              <w:t>editel KPÚ pro Liberecký kra</w:t>
            </w:r>
            <w:r w:rsidR="00FA2D84" w:rsidRPr="00FA2D84">
              <w:rPr>
                <w:rFonts w:ascii="Arial" w:hAnsi="Arial" w:cs="Arial"/>
              </w:rPr>
              <w:t>j</w:t>
            </w:r>
          </w:p>
          <w:p w14:paraId="5828D63D" w14:textId="77777777" w:rsidR="00BD0F34" w:rsidRPr="00487887" w:rsidRDefault="00BD0F34" w:rsidP="001C1D8A">
            <w:pPr>
              <w:rPr>
                <w:rFonts w:ascii="Arial" w:hAnsi="Arial" w:cs="Arial"/>
                <w:b/>
                <w:bCs/>
              </w:rPr>
            </w:pP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2DA2EF41" w14:textId="2300DBCA" w:rsidR="00421DE5" w:rsidRDefault="00421DE5">
      <w:pPr>
        <w:rPr>
          <w:rFonts w:ascii="Arial" w:hAnsi="Arial" w:cs="Arial"/>
        </w:rPr>
      </w:pPr>
      <w:r>
        <w:rPr>
          <w:rFonts w:ascii="Arial" w:hAnsi="Arial" w:cs="Arial"/>
        </w:rPr>
        <w:br w:type="page"/>
      </w:r>
    </w:p>
    <w:p w14:paraId="1C10A8E2" w14:textId="63F9B885" w:rsidR="00CA65C3" w:rsidRDefault="00CA65C3" w:rsidP="00CA65C3">
      <w:pPr>
        <w:spacing w:after="80"/>
        <w:jc w:val="both"/>
        <w:rPr>
          <w:rFonts w:ascii="Arial" w:hAnsi="Arial" w:cs="Arial"/>
          <w:b/>
          <w:bCs/>
          <w:sz w:val="24"/>
          <w:szCs w:val="24"/>
          <w:u w:val="single"/>
        </w:rPr>
      </w:pPr>
      <w:bookmarkStart w:id="57" w:name="_Hlk72416864"/>
      <w:r>
        <w:rPr>
          <w:rFonts w:ascii="Arial" w:hAnsi="Arial" w:cs="Arial"/>
          <w:sz w:val="28"/>
          <w:szCs w:val="28"/>
        </w:rPr>
        <w:lastRenderedPageBreak/>
        <w:t xml:space="preserve"> </w:t>
      </w:r>
      <w:r w:rsidRPr="00CA65C3">
        <w:rPr>
          <w:rFonts w:ascii="Arial" w:hAnsi="Arial" w:cs="Arial"/>
          <w:b/>
          <w:bCs/>
          <w:sz w:val="24"/>
          <w:szCs w:val="24"/>
          <w:u w:val="single"/>
        </w:rPr>
        <w:t>Příloha č. 1 Specifikace díla</w:t>
      </w:r>
    </w:p>
    <w:p w14:paraId="6EA25091" w14:textId="77777777" w:rsidR="00C214BD" w:rsidRPr="00CA65C3" w:rsidRDefault="00C214BD" w:rsidP="00CA65C3">
      <w:pPr>
        <w:spacing w:after="80"/>
        <w:jc w:val="both"/>
        <w:rPr>
          <w:rFonts w:ascii="Arial" w:hAnsi="Arial" w:cs="Arial"/>
          <w:b/>
          <w:bCs/>
          <w:sz w:val="24"/>
          <w:szCs w:val="24"/>
          <w:u w:val="single"/>
        </w:rPr>
      </w:pPr>
    </w:p>
    <w:tbl>
      <w:tblPr>
        <w:tblW w:w="488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52"/>
      </w:tblGrid>
      <w:tr w:rsidR="00CA65C3" w:rsidRPr="00926AAC" w14:paraId="1517FD31" w14:textId="77777777" w:rsidTr="00B02520">
        <w:trPr>
          <w:trHeight w:val="674"/>
        </w:trPr>
        <w:tc>
          <w:tcPr>
            <w:tcW w:w="500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62BB051" w14:textId="7E0F62C5" w:rsidR="00CA65C3" w:rsidRPr="00C214BD" w:rsidRDefault="00CA65C3" w:rsidP="00B02520">
            <w:pPr>
              <w:autoSpaceDE w:val="0"/>
              <w:autoSpaceDN w:val="0"/>
              <w:adjustRightInd w:val="0"/>
              <w:jc w:val="center"/>
              <w:rPr>
                <w:rFonts w:ascii="Arial" w:hAnsi="Arial" w:cs="Arial"/>
                <w:b/>
                <w:bCs/>
                <w:color w:val="000000"/>
                <w:sz w:val="24"/>
                <w:szCs w:val="24"/>
              </w:rPr>
            </w:pPr>
            <w:r w:rsidRPr="00C214BD">
              <w:rPr>
                <w:rFonts w:ascii="Arial" w:hAnsi="Arial" w:cs="Arial"/>
                <w:b/>
                <w:sz w:val="24"/>
                <w:szCs w:val="24"/>
              </w:rPr>
              <w:t>„</w:t>
            </w:r>
            <w:r w:rsidR="008E125B">
              <w:rPr>
                <w:rFonts w:ascii="Arial" w:hAnsi="Arial" w:cs="Arial"/>
                <w:b/>
                <w:sz w:val="24"/>
                <w:szCs w:val="24"/>
              </w:rPr>
              <w:t>Rekonstrukce malé vodní nádrže VN1 a přístupové polní cesty VC7 v </w:t>
            </w:r>
            <w:proofErr w:type="spellStart"/>
            <w:r w:rsidR="008E125B">
              <w:rPr>
                <w:rFonts w:ascii="Arial" w:hAnsi="Arial" w:cs="Arial"/>
                <w:b/>
                <w:sz w:val="24"/>
                <w:szCs w:val="24"/>
              </w:rPr>
              <w:t>k.ú</w:t>
            </w:r>
            <w:proofErr w:type="spellEnd"/>
            <w:r w:rsidR="008E125B">
              <w:rPr>
                <w:rFonts w:ascii="Arial" w:hAnsi="Arial" w:cs="Arial"/>
                <w:b/>
                <w:sz w:val="24"/>
                <w:szCs w:val="24"/>
              </w:rPr>
              <w:t>. Boleslav a výstavba ochranné hrázky OH3 v </w:t>
            </w:r>
            <w:proofErr w:type="spellStart"/>
            <w:r w:rsidR="008E125B">
              <w:rPr>
                <w:rFonts w:ascii="Arial" w:hAnsi="Arial" w:cs="Arial"/>
                <w:b/>
                <w:sz w:val="24"/>
                <w:szCs w:val="24"/>
              </w:rPr>
              <w:t>k.ú</w:t>
            </w:r>
            <w:proofErr w:type="spellEnd"/>
            <w:r w:rsidR="008E125B">
              <w:rPr>
                <w:rFonts w:ascii="Arial" w:hAnsi="Arial" w:cs="Arial"/>
                <w:b/>
                <w:sz w:val="24"/>
                <w:szCs w:val="24"/>
              </w:rPr>
              <w:t>. Boleslav</w:t>
            </w:r>
            <w:r w:rsidRPr="00C214BD">
              <w:rPr>
                <w:rFonts w:ascii="Arial" w:hAnsi="Arial" w:cs="Arial"/>
                <w:b/>
                <w:sz w:val="24"/>
                <w:szCs w:val="24"/>
              </w:rPr>
              <w:t>“</w:t>
            </w:r>
          </w:p>
        </w:tc>
      </w:tr>
    </w:tbl>
    <w:p w14:paraId="5458EFDB" w14:textId="77777777" w:rsidR="00CA65C3" w:rsidRDefault="00CA65C3" w:rsidP="00CA65C3">
      <w:pPr>
        <w:jc w:val="both"/>
        <w:rPr>
          <w:rFonts w:ascii="Arial" w:hAnsi="Arial" w:cs="Arial"/>
          <w:highlight w:val="yellow"/>
        </w:rPr>
      </w:pPr>
    </w:p>
    <w:p w14:paraId="373347BE" w14:textId="77777777" w:rsidR="00BF7652" w:rsidRPr="00BF7652" w:rsidRDefault="00BF7652" w:rsidP="00BF7652">
      <w:pPr>
        <w:spacing w:line="240" w:lineRule="auto"/>
        <w:jc w:val="both"/>
        <w:rPr>
          <w:rFonts w:ascii="Arial" w:hAnsi="Arial" w:cs="Arial"/>
        </w:rPr>
      </w:pPr>
      <w:r w:rsidRPr="00BF7652">
        <w:rPr>
          <w:rFonts w:ascii="Arial" w:hAnsi="Arial" w:cs="Arial"/>
        </w:rPr>
        <w:t>Předmětem veřejné zakázky je rekonstrukce stávající malé vodní nádrže VN1 a rekonstrukce přístupové polní cesty VC7 v </w:t>
      </w:r>
      <w:proofErr w:type="spellStart"/>
      <w:r w:rsidRPr="00BF7652">
        <w:rPr>
          <w:rFonts w:ascii="Arial" w:hAnsi="Arial" w:cs="Arial"/>
        </w:rPr>
        <w:t>k.ú</w:t>
      </w:r>
      <w:proofErr w:type="spellEnd"/>
      <w:r w:rsidRPr="00BF7652">
        <w:rPr>
          <w:rFonts w:ascii="Arial" w:hAnsi="Arial" w:cs="Arial"/>
        </w:rPr>
        <w:t>. Boleslav. Dále je předmětem veřejné zakázky výstavba ochranné hrázky OH3 v </w:t>
      </w:r>
      <w:proofErr w:type="spellStart"/>
      <w:r w:rsidRPr="00BF7652">
        <w:rPr>
          <w:rFonts w:ascii="Arial" w:hAnsi="Arial" w:cs="Arial"/>
        </w:rPr>
        <w:t>k.ú</w:t>
      </w:r>
      <w:proofErr w:type="spellEnd"/>
      <w:r w:rsidRPr="00BF7652">
        <w:rPr>
          <w:rFonts w:ascii="Arial" w:hAnsi="Arial" w:cs="Arial"/>
        </w:rPr>
        <w:t>. Boleslav.</w:t>
      </w:r>
    </w:p>
    <w:p w14:paraId="455427FA" w14:textId="77777777" w:rsidR="00BF7652" w:rsidRPr="00BF7652" w:rsidRDefault="00BF7652" w:rsidP="00BF7652">
      <w:pPr>
        <w:spacing w:line="240" w:lineRule="auto"/>
        <w:jc w:val="both"/>
        <w:rPr>
          <w:rFonts w:ascii="Arial" w:hAnsi="Arial" w:cs="Arial"/>
        </w:rPr>
      </w:pPr>
      <w:r w:rsidRPr="00BF7652">
        <w:rPr>
          <w:rFonts w:ascii="Arial" w:hAnsi="Arial" w:cs="Arial"/>
        </w:rPr>
        <w:t xml:space="preserve">Podrobnou definici předmětu veřejné zakázky a technické podmínky stanovuje projektová dokumentace vypracovaná projekční společností Vodohospodářský atelier, s.r.o., se sídlem Růženec 54, 644 00 Brno, IČO 27724905, pod zakázkovým číslem 06/2023, dále soupis dodávek, služeb a stavebních prací a </w:t>
      </w:r>
      <w:proofErr w:type="gramStart"/>
      <w:r w:rsidRPr="00BF7652">
        <w:rPr>
          <w:rFonts w:ascii="Arial" w:hAnsi="Arial" w:cs="Arial"/>
        </w:rPr>
        <w:t>technické  specifikace</w:t>
      </w:r>
      <w:proofErr w:type="gramEnd"/>
      <w:r w:rsidRPr="00BF7652">
        <w:rPr>
          <w:rFonts w:ascii="Arial" w:hAnsi="Arial" w:cs="Arial"/>
        </w:rPr>
        <w:t xml:space="preserve"> (podmínky).</w:t>
      </w:r>
    </w:p>
    <w:p w14:paraId="67D4E406" w14:textId="77777777" w:rsidR="00BF7652" w:rsidRPr="00BF7652" w:rsidRDefault="00BF7652" w:rsidP="00BF7652">
      <w:pPr>
        <w:rPr>
          <w:rFonts w:ascii="Arial" w:hAnsi="Arial" w:cs="Arial"/>
        </w:rPr>
      </w:pPr>
      <w:r w:rsidRPr="00BF7652">
        <w:rPr>
          <w:rFonts w:ascii="Arial" w:hAnsi="Arial" w:cs="Arial"/>
        </w:rPr>
        <w:t xml:space="preserve">Předmět veřejné zakázky je projektovou dokumentací členěn na následující stavební objekty </w:t>
      </w:r>
      <w:r w:rsidRPr="00BF7652">
        <w:rPr>
          <w:rFonts w:ascii="Arial" w:hAnsi="Arial" w:cs="Arial"/>
        </w:rPr>
        <w:br/>
        <w:t xml:space="preserve">a provozní soubory: </w:t>
      </w:r>
    </w:p>
    <w:p w14:paraId="6D3C9D02" w14:textId="77777777" w:rsidR="00BF7652" w:rsidRPr="00BF7652" w:rsidRDefault="00BF7652" w:rsidP="00BF7652">
      <w:pPr>
        <w:spacing w:after="0"/>
        <w:rPr>
          <w:rFonts w:ascii="Arial" w:hAnsi="Arial" w:cs="Arial"/>
        </w:rPr>
      </w:pPr>
      <w:r w:rsidRPr="00BF7652">
        <w:rPr>
          <w:rFonts w:ascii="Arial" w:hAnsi="Arial" w:cs="Arial"/>
        </w:rPr>
        <w:t>SO-01 Vodní nádrž VN1</w:t>
      </w:r>
    </w:p>
    <w:p w14:paraId="496045F8" w14:textId="77777777" w:rsidR="00BF7652" w:rsidRPr="00BF7652" w:rsidRDefault="00BF7652" w:rsidP="00BF7652">
      <w:pPr>
        <w:spacing w:after="0"/>
        <w:rPr>
          <w:rFonts w:ascii="Arial" w:hAnsi="Arial" w:cs="Arial"/>
        </w:rPr>
      </w:pPr>
      <w:r w:rsidRPr="00BF7652">
        <w:rPr>
          <w:rFonts w:ascii="Arial" w:hAnsi="Arial" w:cs="Arial"/>
        </w:rPr>
        <w:t>SO-02 Polní cesta VC7</w:t>
      </w:r>
    </w:p>
    <w:p w14:paraId="0D6918D5" w14:textId="77777777" w:rsidR="00BF7652" w:rsidRPr="00BF7652" w:rsidRDefault="00BF7652" w:rsidP="00BF7652">
      <w:pPr>
        <w:rPr>
          <w:rFonts w:ascii="Arial" w:hAnsi="Arial" w:cs="Arial"/>
        </w:rPr>
      </w:pPr>
      <w:r w:rsidRPr="00BF7652">
        <w:rPr>
          <w:rFonts w:ascii="Arial" w:hAnsi="Arial" w:cs="Arial"/>
        </w:rPr>
        <w:t>SO-03 Ochranná hrázka OH3</w:t>
      </w:r>
    </w:p>
    <w:p w14:paraId="13EA5FC6" w14:textId="77777777" w:rsidR="00BF7652" w:rsidRPr="00BF7652" w:rsidRDefault="00BF7652" w:rsidP="00BF7652">
      <w:pPr>
        <w:spacing w:line="240" w:lineRule="auto"/>
        <w:jc w:val="both"/>
        <w:rPr>
          <w:rFonts w:ascii="Arial" w:hAnsi="Arial" w:cs="Arial"/>
        </w:rPr>
      </w:pPr>
      <w:r w:rsidRPr="00BF7652">
        <w:rPr>
          <w:rFonts w:ascii="Arial" w:hAnsi="Arial" w:cs="Arial"/>
          <w:u w:val="single"/>
        </w:rPr>
        <w:t>SO-01</w:t>
      </w:r>
      <w:r w:rsidRPr="00BF7652">
        <w:rPr>
          <w:rFonts w:ascii="Arial" w:hAnsi="Arial" w:cs="Arial"/>
        </w:rPr>
        <w:t xml:space="preserve"> - jedná se rekonstrukci (opravu) stávající malé vodní nádrže VN1 o ploše stálé hladiny 2 370 m², včetně opravy souvisejících objektů zemní hráze a realizaci nového sdruženého objektu. Z prostoru nádrže bude odstraněn sediment, čímž dojde ke zvýšení její retenční schopnosti. Ze stávajícího tělesa hráze budou odstraněny veškeré náletové dřeviny a stromy, zbytky stávajícího výpustného objektu včetně potrubí spodní výpusti. Stará spodní výpust pod hrází bude odstraněna a hráz dosypána vhodnou zeminou. Na koruně hráze budou položeny konstrukční vrstvy cesty VC7, krajnice budou </w:t>
      </w:r>
      <w:proofErr w:type="spellStart"/>
      <w:r w:rsidRPr="00BF7652">
        <w:rPr>
          <w:rFonts w:ascii="Arial" w:hAnsi="Arial" w:cs="Arial"/>
        </w:rPr>
        <w:t>ohumusovány</w:t>
      </w:r>
      <w:proofErr w:type="spellEnd"/>
      <w:r w:rsidRPr="00BF7652">
        <w:rPr>
          <w:rFonts w:ascii="Arial" w:hAnsi="Arial" w:cs="Arial"/>
        </w:rPr>
        <w:t xml:space="preserve"> a osety travním semenem. Návodní svah bude upraven do sklonu 1:3 a bude opevněn netříděným lomovým kamenem do 80 kg v tloušťce 0,3m uloženým na filtrační vrstvu z kameniva frakce </w:t>
      </w:r>
      <w:proofErr w:type="gramStart"/>
      <w:r w:rsidRPr="00BF7652">
        <w:rPr>
          <w:rFonts w:ascii="Arial" w:hAnsi="Arial" w:cs="Arial"/>
        </w:rPr>
        <w:t>0-32mm</w:t>
      </w:r>
      <w:proofErr w:type="gramEnd"/>
      <w:r w:rsidRPr="00BF7652">
        <w:rPr>
          <w:rFonts w:ascii="Arial" w:hAnsi="Arial" w:cs="Arial"/>
        </w:rPr>
        <w:t xml:space="preserve"> v tloušťce 0,15 m. Opevnění lomovým kamenem je navrženo 0,3 m nad úroveň maximální hladiny, opevnění bude opřeno do patky z lomového kamene 80-200 kg. Vzdušní svah bude upraven do sklonu 1:2, </w:t>
      </w:r>
      <w:proofErr w:type="spellStart"/>
      <w:r w:rsidRPr="00BF7652">
        <w:rPr>
          <w:rFonts w:ascii="Arial" w:hAnsi="Arial" w:cs="Arial"/>
        </w:rPr>
        <w:t>ohumusován</w:t>
      </w:r>
      <w:proofErr w:type="spellEnd"/>
      <w:r w:rsidRPr="00BF7652">
        <w:rPr>
          <w:rFonts w:ascii="Arial" w:hAnsi="Arial" w:cs="Arial"/>
        </w:rPr>
        <w:t xml:space="preserve"> a zpevněn protierozní sítí. </w:t>
      </w:r>
    </w:p>
    <w:p w14:paraId="2168F1D8" w14:textId="77777777" w:rsidR="00BF7652" w:rsidRPr="00BF7652" w:rsidRDefault="00BF7652" w:rsidP="00BF7652">
      <w:pPr>
        <w:spacing w:line="240" w:lineRule="auto"/>
        <w:jc w:val="both"/>
        <w:rPr>
          <w:rFonts w:ascii="Arial" w:hAnsi="Arial" w:cs="Arial"/>
        </w:rPr>
      </w:pPr>
      <w:r w:rsidRPr="00BF7652">
        <w:rPr>
          <w:rFonts w:ascii="Arial" w:hAnsi="Arial" w:cs="Arial"/>
        </w:rPr>
        <w:t xml:space="preserve">Sdružený </w:t>
      </w:r>
      <w:proofErr w:type="gramStart"/>
      <w:r w:rsidRPr="00BF7652">
        <w:rPr>
          <w:rFonts w:ascii="Arial" w:hAnsi="Arial" w:cs="Arial"/>
        </w:rPr>
        <w:t>objekt - je</w:t>
      </w:r>
      <w:proofErr w:type="gramEnd"/>
      <w:r w:rsidRPr="00BF7652">
        <w:rPr>
          <w:rFonts w:ascii="Arial" w:hAnsi="Arial" w:cs="Arial"/>
        </w:rPr>
        <w:t xml:space="preserve"> navržen bezpečnostní přeliv o délce přelivné hrany 3,0 m s předsazeným manipulačním objektem. Konstrukce je navržena z vyztuženého </w:t>
      </w:r>
      <w:proofErr w:type="spellStart"/>
      <w:r w:rsidRPr="00BF7652">
        <w:rPr>
          <w:rFonts w:ascii="Arial" w:hAnsi="Arial" w:cs="Arial"/>
        </w:rPr>
        <w:t>vodostavebního</w:t>
      </w:r>
      <w:proofErr w:type="spellEnd"/>
      <w:r w:rsidRPr="00BF7652">
        <w:rPr>
          <w:rFonts w:ascii="Arial" w:hAnsi="Arial" w:cs="Arial"/>
        </w:rPr>
        <w:t xml:space="preserve"> betonu C30/37 XC4 XA1 XF3. Dno bude opatřeno dlažbou z lomového kamene tloušťky 0,25 m do betonu. Pod celým objektem je navržena betonová podkladní deska z </w:t>
      </w:r>
      <w:proofErr w:type="spellStart"/>
      <w:r w:rsidRPr="00BF7652">
        <w:rPr>
          <w:rFonts w:ascii="Arial" w:hAnsi="Arial" w:cs="Arial"/>
        </w:rPr>
        <w:t>vodostavebního</w:t>
      </w:r>
      <w:proofErr w:type="spellEnd"/>
      <w:r w:rsidRPr="00BF7652">
        <w:rPr>
          <w:rFonts w:ascii="Arial" w:hAnsi="Arial" w:cs="Arial"/>
        </w:rPr>
        <w:t xml:space="preserve"> betonu C30/37 tloušťky min. 0,15 m, vyztužená KARI sítí. Voda bude odváděna odpadním potrubím z hrdlových železobetonových trub DN 800. Na vtoku bude osazen rám z U-profilů. Odtok je umístěn do vodního toku </w:t>
      </w:r>
      <w:proofErr w:type="spellStart"/>
      <w:r w:rsidRPr="00BF7652">
        <w:rPr>
          <w:rFonts w:ascii="Arial" w:hAnsi="Arial" w:cs="Arial"/>
        </w:rPr>
        <w:t>Smědá</w:t>
      </w:r>
      <w:proofErr w:type="spellEnd"/>
      <w:r w:rsidRPr="00BF7652">
        <w:rPr>
          <w:rFonts w:ascii="Arial" w:hAnsi="Arial" w:cs="Arial"/>
        </w:rPr>
        <w:t xml:space="preserve">, dno a svahy koryta </w:t>
      </w:r>
      <w:proofErr w:type="spellStart"/>
      <w:r w:rsidRPr="00BF7652">
        <w:rPr>
          <w:rFonts w:ascii="Arial" w:hAnsi="Arial" w:cs="Arial"/>
        </w:rPr>
        <w:t>Smědé</w:t>
      </w:r>
      <w:proofErr w:type="spellEnd"/>
      <w:r w:rsidRPr="00BF7652">
        <w:rPr>
          <w:rFonts w:ascii="Arial" w:hAnsi="Arial" w:cs="Arial"/>
        </w:rPr>
        <w:t xml:space="preserve"> budou v délce 6,0 m a šířce 3,0 m opevněny kamenným záhozem. </w:t>
      </w:r>
    </w:p>
    <w:p w14:paraId="5212A6D0" w14:textId="77777777" w:rsidR="00BF7652" w:rsidRPr="00BF7652" w:rsidRDefault="00BF7652" w:rsidP="00BF7652">
      <w:pPr>
        <w:spacing w:line="240" w:lineRule="auto"/>
        <w:jc w:val="both"/>
        <w:rPr>
          <w:rFonts w:ascii="Arial" w:hAnsi="Arial" w:cs="Arial"/>
        </w:rPr>
      </w:pPr>
      <w:r w:rsidRPr="00BF7652">
        <w:rPr>
          <w:rFonts w:ascii="Arial" w:hAnsi="Arial" w:cs="Arial"/>
          <w:u w:val="single"/>
        </w:rPr>
        <w:t>SO-02</w:t>
      </w:r>
      <w:r w:rsidRPr="00BF7652">
        <w:rPr>
          <w:rFonts w:ascii="Arial" w:hAnsi="Arial" w:cs="Arial"/>
        </w:rPr>
        <w:t xml:space="preserve"> - jedná se o rekonstrukci polní cesty VC7 a dvou propustků. Délka rekonstruovaného úseku cesty je 238,30 m. Cesta je navržena jako jednopruhová, kategorie P 4,0/20 – volná šířka koruny 4,0 m (3,5 m + 2 x 0,25 m krajnice). Povrch cesty je navržen z asfaltobetonu. Odvodnění cesty je příčným sklonem do přilehlého terénu. Současné propustky budou nahrazeny betonovými žlaby D400 s litinovou mříží, délka žlabů bude 5,5 m, sklon 2,5 %.</w:t>
      </w:r>
    </w:p>
    <w:p w14:paraId="30964E02" w14:textId="77777777" w:rsidR="00BF7652" w:rsidRPr="00BF7652" w:rsidRDefault="00BF7652" w:rsidP="00BF7652">
      <w:pPr>
        <w:pStyle w:val="4DNormln"/>
        <w:spacing w:before="120" w:after="120"/>
        <w:jc w:val="both"/>
        <w:rPr>
          <w:rFonts w:cs="Arial"/>
          <w:sz w:val="22"/>
          <w:szCs w:val="22"/>
        </w:rPr>
      </w:pPr>
      <w:r w:rsidRPr="00BF7652">
        <w:rPr>
          <w:rFonts w:cs="Arial"/>
          <w:sz w:val="22"/>
          <w:szCs w:val="22"/>
          <w:u w:val="single"/>
        </w:rPr>
        <w:lastRenderedPageBreak/>
        <w:t xml:space="preserve">SO-03 </w:t>
      </w:r>
      <w:r w:rsidRPr="00BF7652">
        <w:rPr>
          <w:rFonts w:cs="Arial"/>
          <w:sz w:val="22"/>
          <w:szCs w:val="22"/>
        </w:rPr>
        <w:t xml:space="preserve">- novostavba ochranné hrázky OH3 bude provedena jako zemní </w:t>
      </w:r>
      <w:proofErr w:type="spellStart"/>
      <w:r w:rsidRPr="00BF7652">
        <w:rPr>
          <w:rFonts w:cs="Arial"/>
          <w:sz w:val="22"/>
          <w:szCs w:val="22"/>
        </w:rPr>
        <w:t>homogení</w:t>
      </w:r>
      <w:proofErr w:type="spellEnd"/>
      <w:r w:rsidRPr="00BF7652">
        <w:rPr>
          <w:rFonts w:cs="Arial"/>
          <w:sz w:val="22"/>
          <w:szCs w:val="22"/>
        </w:rPr>
        <w:t>. Délka hrázky bude 361,80 m, maximální výška nad terénem bude 2,1, m, šířka v koruně bude 3,0 m. Návodní svah bude ve sklonu 1:3 a bude opevněn netříděným lomovým kamenem do 80 kg v </w:t>
      </w:r>
      <w:proofErr w:type="spellStart"/>
      <w:r w:rsidRPr="00BF7652">
        <w:rPr>
          <w:rFonts w:cs="Arial"/>
          <w:sz w:val="22"/>
          <w:szCs w:val="22"/>
        </w:rPr>
        <w:t>tl</w:t>
      </w:r>
      <w:proofErr w:type="spellEnd"/>
      <w:r w:rsidRPr="00BF7652">
        <w:rPr>
          <w:rFonts w:cs="Arial"/>
          <w:sz w:val="22"/>
          <w:szCs w:val="22"/>
        </w:rPr>
        <w:t xml:space="preserve">. min. 0,25 m, ve spodní části opřen do patky z lomového kamene. Vzdušní svah ve sklonu 1:2 bude </w:t>
      </w:r>
      <w:proofErr w:type="spellStart"/>
      <w:r w:rsidRPr="00BF7652">
        <w:rPr>
          <w:rFonts w:cs="Arial"/>
          <w:sz w:val="22"/>
          <w:szCs w:val="22"/>
        </w:rPr>
        <w:t>ohumusován</w:t>
      </w:r>
      <w:proofErr w:type="spellEnd"/>
      <w:r w:rsidRPr="00BF7652">
        <w:rPr>
          <w:rFonts w:cs="Arial"/>
          <w:sz w:val="22"/>
          <w:szCs w:val="22"/>
        </w:rPr>
        <w:t xml:space="preserve"> a zpevněn protierozní sítí s osetím travním semenem. V km 0,110, 0,170 a 0,265 jsou navrženy 3 propustky DN 400, které budou sloužit k odvodnění povrchových vod. Při povodňových stavech ve </w:t>
      </w:r>
      <w:proofErr w:type="spellStart"/>
      <w:r w:rsidRPr="00BF7652">
        <w:rPr>
          <w:rFonts w:cs="Arial"/>
          <w:sz w:val="22"/>
          <w:szCs w:val="22"/>
        </w:rPr>
        <w:t>Smědé</w:t>
      </w:r>
      <w:proofErr w:type="spellEnd"/>
      <w:r w:rsidRPr="00BF7652">
        <w:rPr>
          <w:rFonts w:cs="Arial"/>
          <w:sz w:val="22"/>
          <w:szCs w:val="22"/>
        </w:rPr>
        <w:t xml:space="preserve"> budou propustky uzavřeny </w:t>
      </w:r>
      <w:proofErr w:type="spellStart"/>
      <w:r w:rsidRPr="00BF7652">
        <w:rPr>
          <w:rFonts w:cs="Arial"/>
          <w:sz w:val="22"/>
          <w:szCs w:val="22"/>
        </w:rPr>
        <w:t>stavítkovým</w:t>
      </w:r>
      <w:proofErr w:type="spellEnd"/>
      <w:r w:rsidRPr="00BF7652">
        <w:rPr>
          <w:rFonts w:cs="Arial"/>
          <w:sz w:val="22"/>
          <w:szCs w:val="22"/>
        </w:rPr>
        <w:t xml:space="preserve"> uzávěrem. Čela propustků jsou navržena z vyztuženého </w:t>
      </w:r>
      <w:proofErr w:type="spellStart"/>
      <w:r w:rsidRPr="00BF7652">
        <w:rPr>
          <w:rFonts w:cs="Arial"/>
          <w:sz w:val="22"/>
          <w:szCs w:val="22"/>
        </w:rPr>
        <w:t>vodostavebního</w:t>
      </w:r>
      <w:proofErr w:type="spellEnd"/>
      <w:r w:rsidRPr="00BF7652">
        <w:rPr>
          <w:rFonts w:cs="Arial"/>
          <w:sz w:val="22"/>
          <w:szCs w:val="22"/>
        </w:rPr>
        <w:t xml:space="preserve"> betonu C30/37 XC4 XA1 XF3 (krytí výztuže </w:t>
      </w:r>
      <w:proofErr w:type="gramStart"/>
      <w:r w:rsidRPr="00BF7652">
        <w:rPr>
          <w:rFonts w:cs="Arial"/>
          <w:sz w:val="22"/>
          <w:szCs w:val="22"/>
        </w:rPr>
        <w:t>50mm</w:t>
      </w:r>
      <w:proofErr w:type="gramEnd"/>
      <w:r w:rsidRPr="00BF7652">
        <w:rPr>
          <w:rFonts w:cs="Arial"/>
          <w:sz w:val="22"/>
          <w:szCs w:val="22"/>
        </w:rPr>
        <w:t>). Pod čely je navržena betonová podkladní deska z </w:t>
      </w:r>
      <w:proofErr w:type="spellStart"/>
      <w:r w:rsidRPr="00BF7652">
        <w:rPr>
          <w:rFonts w:cs="Arial"/>
          <w:sz w:val="22"/>
          <w:szCs w:val="22"/>
        </w:rPr>
        <w:t>vodostavebního</w:t>
      </w:r>
      <w:proofErr w:type="spellEnd"/>
      <w:r w:rsidRPr="00BF7652">
        <w:rPr>
          <w:rFonts w:cs="Arial"/>
          <w:sz w:val="22"/>
          <w:szCs w:val="22"/>
        </w:rPr>
        <w:t xml:space="preserve"> betonu C30/37 </w:t>
      </w:r>
      <w:proofErr w:type="spellStart"/>
      <w:r w:rsidRPr="00BF7652">
        <w:rPr>
          <w:rFonts w:cs="Arial"/>
          <w:sz w:val="22"/>
          <w:szCs w:val="22"/>
        </w:rPr>
        <w:t>tl</w:t>
      </w:r>
      <w:proofErr w:type="spellEnd"/>
      <w:r w:rsidRPr="00BF7652">
        <w:rPr>
          <w:rFonts w:cs="Arial"/>
          <w:sz w:val="22"/>
          <w:szCs w:val="22"/>
        </w:rPr>
        <w:t xml:space="preserve">. min. 0,1 m, vyztužená KARI sítí 150/150/6 mm. Železobetonové trouby DN400 budou v celé délce obetonovány </w:t>
      </w:r>
      <w:proofErr w:type="spellStart"/>
      <w:r w:rsidRPr="00BF7652">
        <w:rPr>
          <w:rFonts w:cs="Arial"/>
          <w:sz w:val="22"/>
          <w:szCs w:val="22"/>
        </w:rPr>
        <w:t>vodostavebním</w:t>
      </w:r>
      <w:proofErr w:type="spellEnd"/>
      <w:r w:rsidRPr="00BF7652">
        <w:rPr>
          <w:rFonts w:cs="Arial"/>
          <w:sz w:val="22"/>
          <w:szCs w:val="22"/>
        </w:rPr>
        <w:t xml:space="preserve"> betonem C30/37 vyztuženým KARI sítí 100/100/8 mm, kolem čel budou svahy a terén opevněny dlažbou z lomového kamene.</w:t>
      </w:r>
    </w:p>
    <w:p w14:paraId="4D91429E" w14:textId="77777777" w:rsidR="004A327C" w:rsidRDefault="004A327C" w:rsidP="00BF7652">
      <w:pPr>
        <w:rPr>
          <w:rFonts w:ascii="Arial" w:hAnsi="Arial" w:cs="Arial"/>
          <w:u w:val="single"/>
        </w:rPr>
      </w:pPr>
    </w:p>
    <w:p w14:paraId="478FEA40" w14:textId="5DD4F393" w:rsidR="00BF7652" w:rsidRPr="00BF7652" w:rsidRDefault="00BF7652" w:rsidP="00BF7652">
      <w:pPr>
        <w:rPr>
          <w:rFonts w:ascii="Arial" w:hAnsi="Arial" w:cs="Arial"/>
          <w:u w:val="single"/>
        </w:rPr>
      </w:pPr>
      <w:r w:rsidRPr="00BF7652">
        <w:rPr>
          <w:rFonts w:ascii="Arial" w:hAnsi="Arial" w:cs="Arial"/>
          <w:u w:val="single"/>
        </w:rPr>
        <w:t>Součástí realizace stavebních prací dále je:</w:t>
      </w:r>
    </w:p>
    <w:p w14:paraId="771A6EBD" w14:textId="0C7ACB46" w:rsidR="00BF7652" w:rsidRPr="00BF7652" w:rsidRDefault="00BF7652" w:rsidP="00BF7652">
      <w:pPr>
        <w:pStyle w:val="Odrky"/>
        <w:rPr>
          <w:rFonts w:cs="Arial"/>
          <w:szCs w:val="22"/>
        </w:rPr>
      </w:pPr>
      <w:r w:rsidRPr="00BF7652">
        <w:rPr>
          <w:rFonts w:cs="Arial"/>
          <w:szCs w:val="22"/>
        </w:rPr>
        <w:t>geodetické vytyčení před zahájení realizace stavebních prací</w:t>
      </w:r>
    </w:p>
    <w:p w14:paraId="4C175287" w14:textId="77777777" w:rsidR="00BF7652" w:rsidRPr="00BF7652" w:rsidRDefault="00BF7652" w:rsidP="00BF7652">
      <w:pPr>
        <w:pStyle w:val="Odrky"/>
        <w:rPr>
          <w:rFonts w:cs="Arial"/>
          <w:szCs w:val="22"/>
        </w:rPr>
      </w:pPr>
      <w:r w:rsidRPr="00BF7652">
        <w:rPr>
          <w:rFonts w:cs="Arial"/>
          <w:szCs w:val="22"/>
        </w:rPr>
        <w:t xml:space="preserve">geodetické zaměření skutečného provedení díla </w:t>
      </w:r>
    </w:p>
    <w:p w14:paraId="35C5E746" w14:textId="77777777" w:rsidR="00BF7652" w:rsidRPr="00BF7652" w:rsidRDefault="00BF7652" w:rsidP="00BF7652">
      <w:pPr>
        <w:pStyle w:val="Odrky"/>
        <w:rPr>
          <w:rFonts w:cs="Arial"/>
          <w:szCs w:val="22"/>
        </w:rPr>
      </w:pPr>
      <w:r w:rsidRPr="00BF7652">
        <w:rPr>
          <w:rFonts w:cs="Arial"/>
          <w:szCs w:val="22"/>
        </w:rPr>
        <w:t>vypracování projektové dokumentace skutečného provedení díla ve třech vyhotoveních v grafické (tištěné) a v jednom digitálním vyhotovení</w:t>
      </w:r>
    </w:p>
    <w:p w14:paraId="51C663EF" w14:textId="77777777" w:rsidR="005D7FC0" w:rsidRPr="00BF7652" w:rsidRDefault="005D7FC0" w:rsidP="00421DE5">
      <w:pPr>
        <w:autoSpaceDE w:val="0"/>
        <w:autoSpaceDN w:val="0"/>
        <w:adjustRightInd w:val="0"/>
        <w:spacing w:before="100" w:beforeAutospacing="1" w:after="120"/>
        <w:jc w:val="both"/>
        <w:rPr>
          <w:rFonts w:ascii="Arial" w:hAnsi="Arial" w:cs="Arial"/>
          <w:b/>
          <w:bCs/>
          <w:u w:val="single"/>
        </w:rPr>
      </w:pPr>
    </w:p>
    <w:p w14:paraId="3DD3C977" w14:textId="77777777" w:rsidR="005D7FC0" w:rsidRPr="00BF7652" w:rsidRDefault="005D7FC0" w:rsidP="00421DE5">
      <w:pPr>
        <w:autoSpaceDE w:val="0"/>
        <w:autoSpaceDN w:val="0"/>
        <w:adjustRightInd w:val="0"/>
        <w:spacing w:before="100" w:beforeAutospacing="1" w:after="120"/>
        <w:jc w:val="both"/>
        <w:rPr>
          <w:rFonts w:ascii="Arial" w:hAnsi="Arial" w:cs="Arial"/>
          <w:b/>
          <w:bCs/>
          <w:u w:val="single"/>
        </w:rPr>
      </w:pPr>
    </w:p>
    <w:p w14:paraId="5FFCB24C" w14:textId="77777777" w:rsidR="005D7FC0" w:rsidRPr="00BF7652" w:rsidRDefault="005D7FC0" w:rsidP="00421DE5">
      <w:pPr>
        <w:autoSpaceDE w:val="0"/>
        <w:autoSpaceDN w:val="0"/>
        <w:adjustRightInd w:val="0"/>
        <w:spacing w:before="100" w:beforeAutospacing="1" w:after="120"/>
        <w:jc w:val="both"/>
        <w:rPr>
          <w:rFonts w:ascii="Arial" w:hAnsi="Arial" w:cs="Arial"/>
          <w:b/>
          <w:bCs/>
          <w:u w:val="single"/>
        </w:rPr>
      </w:pPr>
    </w:p>
    <w:p w14:paraId="48E86B9A" w14:textId="77777777" w:rsidR="005D7FC0" w:rsidRDefault="005D7FC0" w:rsidP="00421DE5">
      <w:pPr>
        <w:autoSpaceDE w:val="0"/>
        <w:autoSpaceDN w:val="0"/>
        <w:adjustRightInd w:val="0"/>
        <w:spacing w:before="100" w:beforeAutospacing="1" w:after="120"/>
        <w:jc w:val="both"/>
        <w:rPr>
          <w:rFonts w:ascii="Arial" w:hAnsi="Arial" w:cs="Arial"/>
          <w:b/>
          <w:bCs/>
          <w:sz w:val="24"/>
          <w:szCs w:val="24"/>
          <w:u w:val="single"/>
        </w:rPr>
      </w:pPr>
    </w:p>
    <w:p w14:paraId="747FA81B" w14:textId="77777777" w:rsidR="005D7FC0" w:rsidRDefault="005D7FC0" w:rsidP="00421DE5">
      <w:pPr>
        <w:autoSpaceDE w:val="0"/>
        <w:autoSpaceDN w:val="0"/>
        <w:adjustRightInd w:val="0"/>
        <w:spacing w:before="100" w:beforeAutospacing="1" w:after="120"/>
        <w:jc w:val="both"/>
        <w:rPr>
          <w:rFonts w:ascii="Arial" w:hAnsi="Arial" w:cs="Arial"/>
          <w:b/>
          <w:bCs/>
          <w:sz w:val="24"/>
          <w:szCs w:val="24"/>
          <w:u w:val="single"/>
        </w:rPr>
      </w:pPr>
    </w:p>
    <w:p w14:paraId="05EAD89E" w14:textId="77777777" w:rsidR="005D7FC0" w:rsidRDefault="005D7FC0" w:rsidP="00421DE5">
      <w:pPr>
        <w:autoSpaceDE w:val="0"/>
        <w:autoSpaceDN w:val="0"/>
        <w:adjustRightInd w:val="0"/>
        <w:spacing w:before="100" w:beforeAutospacing="1" w:after="120"/>
        <w:jc w:val="both"/>
        <w:rPr>
          <w:rFonts w:ascii="Arial" w:hAnsi="Arial" w:cs="Arial"/>
          <w:b/>
          <w:bCs/>
          <w:sz w:val="24"/>
          <w:szCs w:val="24"/>
          <w:u w:val="single"/>
        </w:rPr>
      </w:pPr>
    </w:p>
    <w:p w14:paraId="0E1628D1" w14:textId="77777777" w:rsidR="005D7FC0" w:rsidRDefault="005D7FC0" w:rsidP="00421DE5">
      <w:pPr>
        <w:autoSpaceDE w:val="0"/>
        <w:autoSpaceDN w:val="0"/>
        <w:adjustRightInd w:val="0"/>
        <w:spacing w:before="100" w:beforeAutospacing="1" w:after="120"/>
        <w:jc w:val="both"/>
        <w:rPr>
          <w:rFonts w:ascii="Arial" w:hAnsi="Arial" w:cs="Arial"/>
          <w:b/>
          <w:bCs/>
          <w:sz w:val="24"/>
          <w:szCs w:val="24"/>
          <w:u w:val="single"/>
        </w:rPr>
      </w:pPr>
    </w:p>
    <w:p w14:paraId="44DCA491" w14:textId="77777777" w:rsidR="005D7FC0" w:rsidRDefault="005D7FC0" w:rsidP="00421DE5">
      <w:pPr>
        <w:autoSpaceDE w:val="0"/>
        <w:autoSpaceDN w:val="0"/>
        <w:adjustRightInd w:val="0"/>
        <w:spacing w:before="100" w:beforeAutospacing="1" w:after="120"/>
        <w:jc w:val="both"/>
        <w:rPr>
          <w:rFonts w:ascii="Arial" w:hAnsi="Arial" w:cs="Arial"/>
          <w:b/>
          <w:bCs/>
          <w:sz w:val="24"/>
          <w:szCs w:val="24"/>
          <w:u w:val="single"/>
        </w:rPr>
      </w:pPr>
    </w:p>
    <w:p w14:paraId="69302D30" w14:textId="77777777" w:rsidR="005D7FC0" w:rsidRDefault="005D7FC0" w:rsidP="00421DE5">
      <w:pPr>
        <w:autoSpaceDE w:val="0"/>
        <w:autoSpaceDN w:val="0"/>
        <w:adjustRightInd w:val="0"/>
        <w:spacing w:before="100" w:beforeAutospacing="1" w:after="120"/>
        <w:jc w:val="both"/>
        <w:rPr>
          <w:rFonts w:ascii="Arial" w:hAnsi="Arial" w:cs="Arial"/>
          <w:b/>
          <w:bCs/>
          <w:sz w:val="24"/>
          <w:szCs w:val="24"/>
          <w:u w:val="single"/>
        </w:rPr>
      </w:pPr>
    </w:p>
    <w:p w14:paraId="2AD65260" w14:textId="77777777" w:rsidR="005D7FC0" w:rsidRDefault="005D7FC0" w:rsidP="00421DE5">
      <w:pPr>
        <w:autoSpaceDE w:val="0"/>
        <w:autoSpaceDN w:val="0"/>
        <w:adjustRightInd w:val="0"/>
        <w:spacing w:before="100" w:beforeAutospacing="1" w:after="120"/>
        <w:jc w:val="both"/>
        <w:rPr>
          <w:rFonts w:ascii="Arial" w:hAnsi="Arial" w:cs="Arial"/>
          <w:b/>
          <w:bCs/>
          <w:sz w:val="24"/>
          <w:szCs w:val="24"/>
          <w:u w:val="single"/>
        </w:rPr>
      </w:pPr>
    </w:p>
    <w:p w14:paraId="05531F5F" w14:textId="77777777" w:rsidR="005D7FC0" w:rsidRDefault="005D7FC0" w:rsidP="00421DE5">
      <w:pPr>
        <w:autoSpaceDE w:val="0"/>
        <w:autoSpaceDN w:val="0"/>
        <w:adjustRightInd w:val="0"/>
        <w:spacing w:before="100" w:beforeAutospacing="1" w:after="120"/>
        <w:jc w:val="both"/>
        <w:rPr>
          <w:rFonts w:ascii="Arial" w:hAnsi="Arial" w:cs="Arial"/>
          <w:b/>
          <w:bCs/>
          <w:sz w:val="24"/>
          <w:szCs w:val="24"/>
          <w:u w:val="single"/>
        </w:rPr>
      </w:pPr>
    </w:p>
    <w:p w14:paraId="1DEA049F" w14:textId="77777777" w:rsidR="005D7FC0" w:rsidRDefault="005D7FC0" w:rsidP="00421DE5">
      <w:pPr>
        <w:autoSpaceDE w:val="0"/>
        <w:autoSpaceDN w:val="0"/>
        <w:adjustRightInd w:val="0"/>
        <w:spacing w:before="100" w:beforeAutospacing="1" w:after="120"/>
        <w:jc w:val="both"/>
        <w:rPr>
          <w:rFonts w:ascii="Arial" w:hAnsi="Arial" w:cs="Arial"/>
          <w:b/>
          <w:bCs/>
          <w:sz w:val="24"/>
          <w:szCs w:val="24"/>
          <w:u w:val="single"/>
        </w:rPr>
      </w:pPr>
    </w:p>
    <w:p w14:paraId="09EF91E3" w14:textId="77777777" w:rsidR="00B84BB2" w:rsidRDefault="00B84BB2" w:rsidP="00421DE5">
      <w:pPr>
        <w:autoSpaceDE w:val="0"/>
        <w:autoSpaceDN w:val="0"/>
        <w:adjustRightInd w:val="0"/>
        <w:spacing w:before="100" w:beforeAutospacing="1" w:after="120"/>
        <w:jc w:val="both"/>
        <w:rPr>
          <w:rFonts w:ascii="Arial" w:hAnsi="Arial" w:cs="Arial"/>
          <w:b/>
          <w:bCs/>
          <w:sz w:val="24"/>
          <w:szCs w:val="24"/>
          <w:u w:val="single"/>
        </w:rPr>
      </w:pPr>
    </w:p>
    <w:p w14:paraId="35678655" w14:textId="32D75549"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B84BB2">
      <w:pPr>
        <w:autoSpaceDE w:val="0"/>
        <w:autoSpaceDN w:val="0"/>
        <w:adjustRightInd w:val="0"/>
        <w:spacing w:before="100" w:beforeAutospacing="1" w:after="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Default="00421DE5" w:rsidP="000A6C2C">
      <w:pPr>
        <w:pStyle w:val="Bezmezer"/>
        <w:jc w:val="both"/>
        <w:rPr>
          <w:rFonts w:ascii="Arial" w:hAnsi="Arial" w:cs="Arial"/>
        </w:rPr>
      </w:pPr>
      <w:r w:rsidRPr="007B4C8D">
        <w:rPr>
          <w:rFonts w:ascii="Arial" w:hAnsi="Arial" w:cs="Arial"/>
        </w:rPr>
        <w:lastRenderedPageBreak/>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7"/>
    </w:p>
    <w:p w14:paraId="44A46148" w14:textId="77777777" w:rsidR="00B84BB2" w:rsidRPr="00B84BB2" w:rsidRDefault="00B84BB2" w:rsidP="00B84BB2">
      <w:pPr>
        <w:rPr>
          <w:lang w:eastAsia="cs-CZ"/>
        </w:rPr>
      </w:pPr>
    </w:p>
    <w:p w14:paraId="3EB52F96" w14:textId="77777777" w:rsidR="00B84BB2" w:rsidRPr="00B84BB2" w:rsidRDefault="00B84BB2" w:rsidP="00B84BB2">
      <w:pPr>
        <w:rPr>
          <w:lang w:eastAsia="cs-CZ"/>
        </w:rPr>
      </w:pPr>
    </w:p>
    <w:p w14:paraId="4542463A" w14:textId="77777777" w:rsidR="00B84BB2" w:rsidRPr="00B84BB2" w:rsidRDefault="00B84BB2" w:rsidP="00B84BB2">
      <w:pPr>
        <w:rPr>
          <w:lang w:eastAsia="cs-CZ"/>
        </w:rPr>
      </w:pPr>
    </w:p>
    <w:p w14:paraId="2A6CF464" w14:textId="77777777" w:rsidR="00B84BB2" w:rsidRPr="00B84BB2" w:rsidRDefault="00B84BB2" w:rsidP="00B84BB2">
      <w:pPr>
        <w:rPr>
          <w:lang w:eastAsia="cs-CZ"/>
        </w:rPr>
      </w:pPr>
    </w:p>
    <w:p w14:paraId="5F816DDD" w14:textId="77777777" w:rsidR="00B84BB2" w:rsidRPr="00B84BB2" w:rsidRDefault="00B84BB2" w:rsidP="00B84BB2">
      <w:pPr>
        <w:rPr>
          <w:lang w:eastAsia="cs-CZ"/>
        </w:rPr>
      </w:pPr>
    </w:p>
    <w:p w14:paraId="2CF6AFEA" w14:textId="77777777" w:rsidR="00B84BB2" w:rsidRPr="00B84BB2" w:rsidRDefault="00B84BB2" w:rsidP="00B84BB2">
      <w:pPr>
        <w:rPr>
          <w:lang w:eastAsia="cs-CZ"/>
        </w:rPr>
      </w:pPr>
    </w:p>
    <w:p w14:paraId="16A0FA98" w14:textId="77777777" w:rsidR="00B84BB2" w:rsidRPr="00B84BB2" w:rsidRDefault="00B84BB2" w:rsidP="00B84BB2">
      <w:pPr>
        <w:rPr>
          <w:lang w:eastAsia="cs-CZ"/>
        </w:rPr>
      </w:pPr>
    </w:p>
    <w:p w14:paraId="5D93208B" w14:textId="77777777" w:rsidR="00B84BB2" w:rsidRPr="00B84BB2" w:rsidRDefault="00B84BB2" w:rsidP="00B84BB2">
      <w:pPr>
        <w:rPr>
          <w:lang w:eastAsia="cs-CZ"/>
        </w:rPr>
      </w:pPr>
    </w:p>
    <w:p w14:paraId="6E22C157" w14:textId="77777777" w:rsidR="00B84BB2" w:rsidRPr="00B84BB2" w:rsidRDefault="00B84BB2" w:rsidP="00B84BB2">
      <w:pPr>
        <w:rPr>
          <w:lang w:eastAsia="cs-CZ"/>
        </w:rPr>
      </w:pPr>
    </w:p>
    <w:p w14:paraId="71F7225B" w14:textId="77777777" w:rsidR="00B84BB2" w:rsidRPr="00B84BB2" w:rsidRDefault="00B84BB2" w:rsidP="00B84BB2">
      <w:pPr>
        <w:rPr>
          <w:lang w:eastAsia="cs-CZ"/>
        </w:rPr>
      </w:pPr>
    </w:p>
    <w:p w14:paraId="353963BD" w14:textId="77777777" w:rsidR="00B84BB2" w:rsidRPr="00B84BB2" w:rsidRDefault="00B84BB2" w:rsidP="00B84BB2">
      <w:pPr>
        <w:rPr>
          <w:lang w:eastAsia="cs-CZ"/>
        </w:rPr>
      </w:pPr>
    </w:p>
    <w:p w14:paraId="1BBCCBEC" w14:textId="77777777" w:rsidR="00B84BB2" w:rsidRPr="00B84BB2" w:rsidRDefault="00B84BB2" w:rsidP="00B84BB2">
      <w:pPr>
        <w:rPr>
          <w:lang w:eastAsia="cs-CZ"/>
        </w:rPr>
      </w:pPr>
    </w:p>
    <w:p w14:paraId="3FE00E9D" w14:textId="77777777" w:rsidR="00B84BB2" w:rsidRPr="00B84BB2" w:rsidRDefault="00B84BB2" w:rsidP="00B84BB2">
      <w:pPr>
        <w:rPr>
          <w:lang w:eastAsia="cs-CZ"/>
        </w:rPr>
      </w:pPr>
    </w:p>
    <w:p w14:paraId="5E3FDF91" w14:textId="77777777" w:rsidR="00B84BB2" w:rsidRPr="00B84BB2" w:rsidRDefault="00B84BB2" w:rsidP="00B84BB2">
      <w:pPr>
        <w:rPr>
          <w:lang w:eastAsia="cs-CZ"/>
        </w:rPr>
      </w:pPr>
    </w:p>
    <w:p w14:paraId="23659E20" w14:textId="77777777" w:rsidR="00B84BB2" w:rsidRPr="00B84BB2" w:rsidRDefault="00B84BB2" w:rsidP="00B84BB2">
      <w:pPr>
        <w:rPr>
          <w:lang w:eastAsia="cs-CZ"/>
        </w:rPr>
      </w:pPr>
    </w:p>
    <w:p w14:paraId="3D69D476" w14:textId="77777777" w:rsidR="00B84BB2" w:rsidRPr="00B84BB2" w:rsidRDefault="00B84BB2" w:rsidP="00B84BB2">
      <w:pPr>
        <w:rPr>
          <w:lang w:eastAsia="cs-CZ"/>
        </w:rPr>
      </w:pPr>
    </w:p>
    <w:p w14:paraId="0116A3EF" w14:textId="77777777" w:rsidR="00B84BB2" w:rsidRPr="00B84BB2" w:rsidRDefault="00B84BB2" w:rsidP="00B84BB2">
      <w:pPr>
        <w:rPr>
          <w:lang w:eastAsia="cs-CZ"/>
        </w:rPr>
      </w:pPr>
    </w:p>
    <w:p w14:paraId="5B95DFDB" w14:textId="77777777" w:rsidR="00B84BB2" w:rsidRPr="00B84BB2" w:rsidRDefault="00B84BB2" w:rsidP="00B84BB2">
      <w:pPr>
        <w:rPr>
          <w:lang w:eastAsia="cs-CZ"/>
        </w:rPr>
      </w:pPr>
    </w:p>
    <w:p w14:paraId="30D77711" w14:textId="77777777" w:rsidR="00B84BB2" w:rsidRPr="00B84BB2" w:rsidRDefault="00B84BB2" w:rsidP="00B84BB2">
      <w:pPr>
        <w:rPr>
          <w:lang w:eastAsia="cs-CZ"/>
        </w:rPr>
      </w:pPr>
    </w:p>
    <w:p w14:paraId="6983F9A8" w14:textId="77777777" w:rsidR="00B84BB2" w:rsidRPr="00B84BB2" w:rsidRDefault="00B84BB2" w:rsidP="00B84BB2">
      <w:pPr>
        <w:rPr>
          <w:lang w:eastAsia="cs-CZ"/>
        </w:rPr>
      </w:pPr>
    </w:p>
    <w:p w14:paraId="2C168305" w14:textId="77777777" w:rsidR="00B84BB2" w:rsidRPr="00B84BB2" w:rsidRDefault="00B84BB2" w:rsidP="00B84BB2">
      <w:pPr>
        <w:rPr>
          <w:lang w:eastAsia="cs-CZ"/>
        </w:rPr>
      </w:pPr>
    </w:p>
    <w:p w14:paraId="6BFCDC8A" w14:textId="77777777" w:rsidR="00B84BB2" w:rsidRDefault="00B84BB2" w:rsidP="00B84BB2">
      <w:pPr>
        <w:rPr>
          <w:rFonts w:ascii="Arial" w:eastAsiaTheme="minorEastAsia" w:hAnsi="Arial" w:cs="Arial"/>
          <w:lang w:eastAsia="cs-CZ"/>
        </w:rPr>
      </w:pPr>
    </w:p>
    <w:p w14:paraId="0F27C922" w14:textId="77777777" w:rsidR="00B84BB2" w:rsidRPr="00B84BB2" w:rsidRDefault="00B84BB2" w:rsidP="00B84BB2">
      <w:pPr>
        <w:jc w:val="center"/>
        <w:rPr>
          <w:lang w:eastAsia="cs-CZ"/>
        </w:rPr>
      </w:pPr>
    </w:p>
    <w:sectPr w:rsidR="00B84BB2" w:rsidRPr="00B84BB2" w:rsidSect="001F0E7A">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5941D" w14:textId="77777777" w:rsidR="0000710A" w:rsidRDefault="0000710A" w:rsidP="006C3D15">
      <w:pPr>
        <w:spacing w:after="0" w:line="240" w:lineRule="auto"/>
      </w:pPr>
      <w:r>
        <w:separator/>
      </w:r>
    </w:p>
  </w:endnote>
  <w:endnote w:type="continuationSeparator" w:id="0">
    <w:p w14:paraId="00376D61" w14:textId="77777777" w:rsidR="0000710A" w:rsidRDefault="0000710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Content>
      <w:p w14:paraId="36D83CAF" w14:textId="14BD80E7"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w:t>
        </w:r>
        <w:r w:rsidR="00C71BE1">
          <w:rPr>
            <w:rFonts w:ascii="Arial" w:hAnsi="Arial" w:cs="Arial"/>
          </w:rPr>
          <w:t>3</w:t>
        </w:r>
        <w:r w:rsidR="00B84BB2">
          <w:rPr>
            <w:rFonts w:ascii="Arial" w:hAnsi="Arial" w:cs="Arial"/>
          </w:rPr>
          <w:t>2</w:t>
        </w:r>
      </w:p>
    </w:sdtContent>
  </w:sdt>
  <w:p w14:paraId="209CE93B" w14:textId="77777777" w:rsidR="00985705" w:rsidRDefault="00985705">
    <w:pPr>
      <w:pStyle w:val="Zpat"/>
    </w:pPr>
  </w:p>
  <w:p w14:paraId="2FEF7E4A" w14:textId="77777777" w:rsidR="00EE58BE" w:rsidRDefault="00EE58B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57CF253D"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4CBA8F3E">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263CB" w14:textId="77777777" w:rsidR="0000710A" w:rsidRDefault="0000710A" w:rsidP="006C3D15">
      <w:pPr>
        <w:spacing w:after="0" w:line="240" w:lineRule="auto"/>
      </w:pPr>
      <w:r>
        <w:separator/>
      </w:r>
    </w:p>
  </w:footnote>
  <w:footnote w:type="continuationSeparator" w:id="0">
    <w:p w14:paraId="1AE07370" w14:textId="77777777" w:rsidR="0000710A" w:rsidRDefault="0000710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p w14:paraId="46B98363" w14:textId="77777777" w:rsidR="00EE58BE" w:rsidRDefault="00EE58B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Pr="00D9780F"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4144432"/>
    <w:lvl w:ilvl="0" w:tplc="7DB8618C">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3"/>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4"/>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5"/>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 w:numId="46" w16cid:durableId="190749206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4D8"/>
    <w:rsid w:val="00002702"/>
    <w:rsid w:val="00004EC9"/>
    <w:rsid w:val="0000710A"/>
    <w:rsid w:val="0001176F"/>
    <w:rsid w:val="0001642D"/>
    <w:rsid w:val="0002111E"/>
    <w:rsid w:val="000218D4"/>
    <w:rsid w:val="000246D6"/>
    <w:rsid w:val="00031BB1"/>
    <w:rsid w:val="000453FC"/>
    <w:rsid w:val="00050E94"/>
    <w:rsid w:val="00055767"/>
    <w:rsid w:val="000559CD"/>
    <w:rsid w:val="00064A6C"/>
    <w:rsid w:val="00064B75"/>
    <w:rsid w:val="000711AF"/>
    <w:rsid w:val="000735AF"/>
    <w:rsid w:val="00075143"/>
    <w:rsid w:val="00080D4E"/>
    <w:rsid w:val="00080E6F"/>
    <w:rsid w:val="0008395A"/>
    <w:rsid w:val="00084D6F"/>
    <w:rsid w:val="0009083A"/>
    <w:rsid w:val="00092614"/>
    <w:rsid w:val="00095434"/>
    <w:rsid w:val="000A1ECB"/>
    <w:rsid w:val="000A6C2C"/>
    <w:rsid w:val="000B20F3"/>
    <w:rsid w:val="000B34CB"/>
    <w:rsid w:val="000B5292"/>
    <w:rsid w:val="000C2229"/>
    <w:rsid w:val="000C749C"/>
    <w:rsid w:val="000D720F"/>
    <w:rsid w:val="000D779A"/>
    <w:rsid w:val="000E0592"/>
    <w:rsid w:val="000E424C"/>
    <w:rsid w:val="000E44AF"/>
    <w:rsid w:val="000E7282"/>
    <w:rsid w:val="000F2220"/>
    <w:rsid w:val="000F5E62"/>
    <w:rsid w:val="0010249E"/>
    <w:rsid w:val="00104A11"/>
    <w:rsid w:val="00113232"/>
    <w:rsid w:val="00116BBB"/>
    <w:rsid w:val="001216DB"/>
    <w:rsid w:val="00127F7C"/>
    <w:rsid w:val="00130165"/>
    <w:rsid w:val="0014530C"/>
    <w:rsid w:val="001529B2"/>
    <w:rsid w:val="00154381"/>
    <w:rsid w:val="00156335"/>
    <w:rsid w:val="0015649E"/>
    <w:rsid w:val="0016479D"/>
    <w:rsid w:val="00170FB9"/>
    <w:rsid w:val="00184878"/>
    <w:rsid w:val="00184B95"/>
    <w:rsid w:val="001A3FC2"/>
    <w:rsid w:val="001A46FA"/>
    <w:rsid w:val="001A526D"/>
    <w:rsid w:val="001B2467"/>
    <w:rsid w:val="001B7D70"/>
    <w:rsid w:val="001C239A"/>
    <w:rsid w:val="001C2C85"/>
    <w:rsid w:val="001C5C37"/>
    <w:rsid w:val="001C6AA3"/>
    <w:rsid w:val="001D0059"/>
    <w:rsid w:val="001D4D12"/>
    <w:rsid w:val="001E0C5A"/>
    <w:rsid w:val="001E0EEF"/>
    <w:rsid w:val="001E3AD2"/>
    <w:rsid w:val="001F0E7A"/>
    <w:rsid w:val="001F7F5E"/>
    <w:rsid w:val="00204290"/>
    <w:rsid w:val="0021565C"/>
    <w:rsid w:val="00215F99"/>
    <w:rsid w:val="00221F06"/>
    <w:rsid w:val="002265E8"/>
    <w:rsid w:val="00243A4C"/>
    <w:rsid w:val="002449A1"/>
    <w:rsid w:val="00244C1D"/>
    <w:rsid w:val="00245C7B"/>
    <w:rsid w:val="00260AB6"/>
    <w:rsid w:val="002625A0"/>
    <w:rsid w:val="00272C8E"/>
    <w:rsid w:val="00272D16"/>
    <w:rsid w:val="00277927"/>
    <w:rsid w:val="002802D7"/>
    <w:rsid w:val="00280D6F"/>
    <w:rsid w:val="0028789B"/>
    <w:rsid w:val="0029164E"/>
    <w:rsid w:val="002A0E91"/>
    <w:rsid w:val="002B299F"/>
    <w:rsid w:val="002C5ADC"/>
    <w:rsid w:val="002E08DD"/>
    <w:rsid w:val="002E2C95"/>
    <w:rsid w:val="00300B64"/>
    <w:rsid w:val="003027EE"/>
    <w:rsid w:val="00304516"/>
    <w:rsid w:val="00304A96"/>
    <w:rsid w:val="00304E3D"/>
    <w:rsid w:val="003069C8"/>
    <w:rsid w:val="00312ED6"/>
    <w:rsid w:val="00315930"/>
    <w:rsid w:val="0032259C"/>
    <w:rsid w:val="00325832"/>
    <w:rsid w:val="00332612"/>
    <w:rsid w:val="00332A42"/>
    <w:rsid w:val="00342F72"/>
    <w:rsid w:val="00343259"/>
    <w:rsid w:val="00343C99"/>
    <w:rsid w:val="00345EEF"/>
    <w:rsid w:val="00346559"/>
    <w:rsid w:val="00350B9E"/>
    <w:rsid w:val="003600E6"/>
    <w:rsid w:val="00361758"/>
    <w:rsid w:val="00364B4F"/>
    <w:rsid w:val="00366F46"/>
    <w:rsid w:val="00371869"/>
    <w:rsid w:val="00374655"/>
    <w:rsid w:val="003766A8"/>
    <w:rsid w:val="00381351"/>
    <w:rsid w:val="00395F22"/>
    <w:rsid w:val="003A0D1F"/>
    <w:rsid w:val="003B2E59"/>
    <w:rsid w:val="003D21B7"/>
    <w:rsid w:val="003D7879"/>
    <w:rsid w:val="003E578B"/>
    <w:rsid w:val="003E6138"/>
    <w:rsid w:val="004048D1"/>
    <w:rsid w:val="00414852"/>
    <w:rsid w:val="00417C27"/>
    <w:rsid w:val="004211AA"/>
    <w:rsid w:val="00421DE5"/>
    <w:rsid w:val="00423C70"/>
    <w:rsid w:val="004266FC"/>
    <w:rsid w:val="00433117"/>
    <w:rsid w:val="00442B3D"/>
    <w:rsid w:val="00443108"/>
    <w:rsid w:val="0045079B"/>
    <w:rsid w:val="00455EA1"/>
    <w:rsid w:val="0046060B"/>
    <w:rsid w:val="0046203B"/>
    <w:rsid w:val="00463206"/>
    <w:rsid w:val="00465731"/>
    <w:rsid w:val="0047777A"/>
    <w:rsid w:val="00482C75"/>
    <w:rsid w:val="00484897"/>
    <w:rsid w:val="00485AD2"/>
    <w:rsid w:val="00485C34"/>
    <w:rsid w:val="00491808"/>
    <w:rsid w:val="00495A8D"/>
    <w:rsid w:val="00497C8D"/>
    <w:rsid w:val="004A327C"/>
    <w:rsid w:val="004A7113"/>
    <w:rsid w:val="004B0649"/>
    <w:rsid w:val="004B086E"/>
    <w:rsid w:val="004C11B4"/>
    <w:rsid w:val="004C1C20"/>
    <w:rsid w:val="004C5E36"/>
    <w:rsid w:val="004D19FE"/>
    <w:rsid w:val="004D4ECF"/>
    <w:rsid w:val="004E3535"/>
    <w:rsid w:val="004E6D36"/>
    <w:rsid w:val="004E79C6"/>
    <w:rsid w:val="00502776"/>
    <w:rsid w:val="00507E47"/>
    <w:rsid w:val="005230AA"/>
    <w:rsid w:val="0052472D"/>
    <w:rsid w:val="00527A28"/>
    <w:rsid w:val="00536DCA"/>
    <w:rsid w:val="00544764"/>
    <w:rsid w:val="00544855"/>
    <w:rsid w:val="005614E4"/>
    <w:rsid w:val="00563034"/>
    <w:rsid w:val="005643D1"/>
    <w:rsid w:val="00566057"/>
    <w:rsid w:val="0056792C"/>
    <w:rsid w:val="00576629"/>
    <w:rsid w:val="00576CB0"/>
    <w:rsid w:val="00577472"/>
    <w:rsid w:val="005806E7"/>
    <w:rsid w:val="00586738"/>
    <w:rsid w:val="005964BF"/>
    <w:rsid w:val="00597BAF"/>
    <w:rsid w:val="005B29C9"/>
    <w:rsid w:val="005B4750"/>
    <w:rsid w:val="005B66BE"/>
    <w:rsid w:val="005C4834"/>
    <w:rsid w:val="005D2B23"/>
    <w:rsid w:val="005D34E6"/>
    <w:rsid w:val="005D36FA"/>
    <w:rsid w:val="005D6051"/>
    <w:rsid w:val="005D7FC0"/>
    <w:rsid w:val="005F1667"/>
    <w:rsid w:val="005F2F4A"/>
    <w:rsid w:val="00616A81"/>
    <w:rsid w:val="00616E93"/>
    <w:rsid w:val="0061709C"/>
    <w:rsid w:val="006225F5"/>
    <w:rsid w:val="006227CC"/>
    <w:rsid w:val="00623743"/>
    <w:rsid w:val="006335E5"/>
    <w:rsid w:val="00640F2D"/>
    <w:rsid w:val="006428B1"/>
    <w:rsid w:val="00642EB7"/>
    <w:rsid w:val="00643EBC"/>
    <w:rsid w:val="006445FC"/>
    <w:rsid w:val="0064628B"/>
    <w:rsid w:val="00646665"/>
    <w:rsid w:val="00647CCA"/>
    <w:rsid w:val="00651C4C"/>
    <w:rsid w:val="00652D82"/>
    <w:rsid w:val="006615F7"/>
    <w:rsid w:val="00661ABF"/>
    <w:rsid w:val="00672633"/>
    <w:rsid w:val="0067736A"/>
    <w:rsid w:val="00686DE8"/>
    <w:rsid w:val="00693320"/>
    <w:rsid w:val="006A267F"/>
    <w:rsid w:val="006B54C6"/>
    <w:rsid w:val="006C3192"/>
    <w:rsid w:val="006C3D15"/>
    <w:rsid w:val="006C7909"/>
    <w:rsid w:val="006D6F9B"/>
    <w:rsid w:val="006E099B"/>
    <w:rsid w:val="006E34F0"/>
    <w:rsid w:val="00710475"/>
    <w:rsid w:val="0071125F"/>
    <w:rsid w:val="00721F58"/>
    <w:rsid w:val="007220A5"/>
    <w:rsid w:val="00722A23"/>
    <w:rsid w:val="00726A06"/>
    <w:rsid w:val="00726F60"/>
    <w:rsid w:val="00733708"/>
    <w:rsid w:val="0073434C"/>
    <w:rsid w:val="00745CF0"/>
    <w:rsid w:val="007531F2"/>
    <w:rsid w:val="00755995"/>
    <w:rsid w:val="00755F1C"/>
    <w:rsid w:val="00762B6A"/>
    <w:rsid w:val="007637B1"/>
    <w:rsid w:val="00774494"/>
    <w:rsid w:val="00777067"/>
    <w:rsid w:val="00780629"/>
    <w:rsid w:val="0078279B"/>
    <w:rsid w:val="00783008"/>
    <w:rsid w:val="00794114"/>
    <w:rsid w:val="007951CE"/>
    <w:rsid w:val="007958B9"/>
    <w:rsid w:val="007A6BEC"/>
    <w:rsid w:val="007A6D3D"/>
    <w:rsid w:val="007B5508"/>
    <w:rsid w:val="007B5EB8"/>
    <w:rsid w:val="007B6C8C"/>
    <w:rsid w:val="007C23EE"/>
    <w:rsid w:val="007C39C2"/>
    <w:rsid w:val="007C4870"/>
    <w:rsid w:val="007C5F1F"/>
    <w:rsid w:val="007D20A6"/>
    <w:rsid w:val="007D458D"/>
    <w:rsid w:val="007E03E7"/>
    <w:rsid w:val="0080059C"/>
    <w:rsid w:val="00802069"/>
    <w:rsid w:val="00810331"/>
    <w:rsid w:val="00814077"/>
    <w:rsid w:val="00826A5A"/>
    <w:rsid w:val="0082745D"/>
    <w:rsid w:val="0083114D"/>
    <w:rsid w:val="00834C7B"/>
    <w:rsid w:val="00836727"/>
    <w:rsid w:val="008416B7"/>
    <w:rsid w:val="00845993"/>
    <w:rsid w:val="00850B09"/>
    <w:rsid w:val="00852C3D"/>
    <w:rsid w:val="00856738"/>
    <w:rsid w:val="00856A1B"/>
    <w:rsid w:val="0086088C"/>
    <w:rsid w:val="008613B9"/>
    <w:rsid w:val="008620D5"/>
    <w:rsid w:val="00863394"/>
    <w:rsid w:val="008660D6"/>
    <w:rsid w:val="0086685B"/>
    <w:rsid w:val="00866AB7"/>
    <w:rsid w:val="008756DA"/>
    <w:rsid w:val="008778FB"/>
    <w:rsid w:val="00880F3A"/>
    <w:rsid w:val="00882B62"/>
    <w:rsid w:val="008850FB"/>
    <w:rsid w:val="0088669D"/>
    <w:rsid w:val="00893B8A"/>
    <w:rsid w:val="008A0F04"/>
    <w:rsid w:val="008A1D76"/>
    <w:rsid w:val="008A3B28"/>
    <w:rsid w:val="008C2596"/>
    <w:rsid w:val="008C2DF0"/>
    <w:rsid w:val="008D4E02"/>
    <w:rsid w:val="008E089A"/>
    <w:rsid w:val="008E125B"/>
    <w:rsid w:val="008E1BF3"/>
    <w:rsid w:val="008E26B1"/>
    <w:rsid w:val="008F6425"/>
    <w:rsid w:val="008F6D4A"/>
    <w:rsid w:val="0090342C"/>
    <w:rsid w:val="00903788"/>
    <w:rsid w:val="00903AC4"/>
    <w:rsid w:val="00904EFF"/>
    <w:rsid w:val="00910131"/>
    <w:rsid w:val="00920ECF"/>
    <w:rsid w:val="00922B4E"/>
    <w:rsid w:val="00922D96"/>
    <w:rsid w:val="009269A7"/>
    <w:rsid w:val="00930EAC"/>
    <w:rsid w:val="00943F4A"/>
    <w:rsid w:val="00954B27"/>
    <w:rsid w:val="00963260"/>
    <w:rsid w:val="009725BB"/>
    <w:rsid w:val="009836B2"/>
    <w:rsid w:val="00985705"/>
    <w:rsid w:val="0098582D"/>
    <w:rsid w:val="009915A0"/>
    <w:rsid w:val="009A6F40"/>
    <w:rsid w:val="009B3944"/>
    <w:rsid w:val="009B3B28"/>
    <w:rsid w:val="009B6F8D"/>
    <w:rsid w:val="009C218A"/>
    <w:rsid w:val="009D07CC"/>
    <w:rsid w:val="009D2EAF"/>
    <w:rsid w:val="009E69C2"/>
    <w:rsid w:val="009E7FCE"/>
    <w:rsid w:val="009F46D0"/>
    <w:rsid w:val="009F5D7F"/>
    <w:rsid w:val="00A016FA"/>
    <w:rsid w:val="00A049DA"/>
    <w:rsid w:val="00A07E2B"/>
    <w:rsid w:val="00A10026"/>
    <w:rsid w:val="00A200BD"/>
    <w:rsid w:val="00A26E5C"/>
    <w:rsid w:val="00A33E28"/>
    <w:rsid w:val="00A34426"/>
    <w:rsid w:val="00A355F7"/>
    <w:rsid w:val="00A512CB"/>
    <w:rsid w:val="00A52897"/>
    <w:rsid w:val="00A569F0"/>
    <w:rsid w:val="00A62B0B"/>
    <w:rsid w:val="00A714FA"/>
    <w:rsid w:val="00A935CE"/>
    <w:rsid w:val="00A95446"/>
    <w:rsid w:val="00A97840"/>
    <w:rsid w:val="00AA0B7B"/>
    <w:rsid w:val="00AA1804"/>
    <w:rsid w:val="00AB22C7"/>
    <w:rsid w:val="00AB30CC"/>
    <w:rsid w:val="00AC6ADA"/>
    <w:rsid w:val="00AC6C17"/>
    <w:rsid w:val="00AE0599"/>
    <w:rsid w:val="00AF1E36"/>
    <w:rsid w:val="00AF3528"/>
    <w:rsid w:val="00AF4300"/>
    <w:rsid w:val="00B001E5"/>
    <w:rsid w:val="00B04178"/>
    <w:rsid w:val="00B04E63"/>
    <w:rsid w:val="00B153FD"/>
    <w:rsid w:val="00B20408"/>
    <w:rsid w:val="00B30AE2"/>
    <w:rsid w:val="00B3223D"/>
    <w:rsid w:val="00B44264"/>
    <w:rsid w:val="00B45A40"/>
    <w:rsid w:val="00B46917"/>
    <w:rsid w:val="00B52422"/>
    <w:rsid w:val="00B57902"/>
    <w:rsid w:val="00B6266A"/>
    <w:rsid w:val="00B63EFB"/>
    <w:rsid w:val="00B6639B"/>
    <w:rsid w:val="00B67D77"/>
    <w:rsid w:val="00B70D06"/>
    <w:rsid w:val="00B7471F"/>
    <w:rsid w:val="00B751C5"/>
    <w:rsid w:val="00B84BB2"/>
    <w:rsid w:val="00B8536F"/>
    <w:rsid w:val="00B90E36"/>
    <w:rsid w:val="00B97241"/>
    <w:rsid w:val="00BA1800"/>
    <w:rsid w:val="00BB4203"/>
    <w:rsid w:val="00BB4748"/>
    <w:rsid w:val="00BB5DC4"/>
    <w:rsid w:val="00BC084B"/>
    <w:rsid w:val="00BD0F34"/>
    <w:rsid w:val="00BE1A0B"/>
    <w:rsid w:val="00BE1F7D"/>
    <w:rsid w:val="00BE21C4"/>
    <w:rsid w:val="00BF2B19"/>
    <w:rsid w:val="00BF2BEC"/>
    <w:rsid w:val="00BF5C9A"/>
    <w:rsid w:val="00BF62ED"/>
    <w:rsid w:val="00BF7652"/>
    <w:rsid w:val="00C02219"/>
    <w:rsid w:val="00C0511B"/>
    <w:rsid w:val="00C13AD2"/>
    <w:rsid w:val="00C13FD0"/>
    <w:rsid w:val="00C214BD"/>
    <w:rsid w:val="00C231E2"/>
    <w:rsid w:val="00C241A3"/>
    <w:rsid w:val="00C32E5B"/>
    <w:rsid w:val="00C340D9"/>
    <w:rsid w:val="00C36BCF"/>
    <w:rsid w:val="00C57F6D"/>
    <w:rsid w:val="00C6453A"/>
    <w:rsid w:val="00C64E99"/>
    <w:rsid w:val="00C64FC9"/>
    <w:rsid w:val="00C701F8"/>
    <w:rsid w:val="00C71BE1"/>
    <w:rsid w:val="00C73B0A"/>
    <w:rsid w:val="00C77922"/>
    <w:rsid w:val="00C8483D"/>
    <w:rsid w:val="00C91C3A"/>
    <w:rsid w:val="00C92D9A"/>
    <w:rsid w:val="00C93D07"/>
    <w:rsid w:val="00CA080A"/>
    <w:rsid w:val="00CA1B10"/>
    <w:rsid w:val="00CA65C3"/>
    <w:rsid w:val="00CB48C4"/>
    <w:rsid w:val="00CB5829"/>
    <w:rsid w:val="00CC48F2"/>
    <w:rsid w:val="00CC5B74"/>
    <w:rsid w:val="00CC70FE"/>
    <w:rsid w:val="00CD2350"/>
    <w:rsid w:val="00CD6823"/>
    <w:rsid w:val="00CE0655"/>
    <w:rsid w:val="00CF07FC"/>
    <w:rsid w:val="00CF3517"/>
    <w:rsid w:val="00CF6BC3"/>
    <w:rsid w:val="00D13299"/>
    <w:rsid w:val="00D1443A"/>
    <w:rsid w:val="00D23680"/>
    <w:rsid w:val="00D25F6F"/>
    <w:rsid w:val="00D30D6D"/>
    <w:rsid w:val="00D47372"/>
    <w:rsid w:val="00D47C12"/>
    <w:rsid w:val="00D509D2"/>
    <w:rsid w:val="00D511D5"/>
    <w:rsid w:val="00D57962"/>
    <w:rsid w:val="00D61C3D"/>
    <w:rsid w:val="00D6259E"/>
    <w:rsid w:val="00D65425"/>
    <w:rsid w:val="00D65E8C"/>
    <w:rsid w:val="00D81E7B"/>
    <w:rsid w:val="00D8307B"/>
    <w:rsid w:val="00D83B48"/>
    <w:rsid w:val="00D841B8"/>
    <w:rsid w:val="00D86D3D"/>
    <w:rsid w:val="00D86F02"/>
    <w:rsid w:val="00D956C3"/>
    <w:rsid w:val="00D9780F"/>
    <w:rsid w:val="00DA7B88"/>
    <w:rsid w:val="00DB1640"/>
    <w:rsid w:val="00DB5863"/>
    <w:rsid w:val="00DC1619"/>
    <w:rsid w:val="00DC163F"/>
    <w:rsid w:val="00DC2A29"/>
    <w:rsid w:val="00DC79AC"/>
    <w:rsid w:val="00DD68E3"/>
    <w:rsid w:val="00DE3F66"/>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57540"/>
    <w:rsid w:val="00E6175B"/>
    <w:rsid w:val="00E722ED"/>
    <w:rsid w:val="00E725DA"/>
    <w:rsid w:val="00E73632"/>
    <w:rsid w:val="00E8135E"/>
    <w:rsid w:val="00E95954"/>
    <w:rsid w:val="00EA2CA4"/>
    <w:rsid w:val="00EA4811"/>
    <w:rsid w:val="00EA4879"/>
    <w:rsid w:val="00EA5B97"/>
    <w:rsid w:val="00EB42DC"/>
    <w:rsid w:val="00EB5492"/>
    <w:rsid w:val="00ED17C0"/>
    <w:rsid w:val="00EE58BE"/>
    <w:rsid w:val="00EF01A7"/>
    <w:rsid w:val="00EF1377"/>
    <w:rsid w:val="00EF6325"/>
    <w:rsid w:val="00EF6D19"/>
    <w:rsid w:val="00EF70F6"/>
    <w:rsid w:val="00F05046"/>
    <w:rsid w:val="00F23297"/>
    <w:rsid w:val="00F26DA0"/>
    <w:rsid w:val="00F301C8"/>
    <w:rsid w:val="00F323EE"/>
    <w:rsid w:val="00F33377"/>
    <w:rsid w:val="00F37572"/>
    <w:rsid w:val="00F41BB4"/>
    <w:rsid w:val="00F44C42"/>
    <w:rsid w:val="00F520D7"/>
    <w:rsid w:val="00F55544"/>
    <w:rsid w:val="00F601E4"/>
    <w:rsid w:val="00F66571"/>
    <w:rsid w:val="00F73305"/>
    <w:rsid w:val="00F75203"/>
    <w:rsid w:val="00F85319"/>
    <w:rsid w:val="00F8737C"/>
    <w:rsid w:val="00F90189"/>
    <w:rsid w:val="00F97D3F"/>
    <w:rsid w:val="00FA2D84"/>
    <w:rsid w:val="00FA5E5A"/>
    <w:rsid w:val="00FA67F2"/>
    <w:rsid w:val="00FC4053"/>
    <w:rsid w:val="00FC7772"/>
    <w:rsid w:val="00FD47CE"/>
    <w:rsid w:val="00FD4B2A"/>
    <w:rsid w:val="00FD5BEB"/>
    <w:rsid w:val="00FE51B5"/>
    <w:rsid w:val="00FF5707"/>
    <w:rsid w:val="00FF6F8E"/>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6453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paragraph" w:customStyle="1" w:styleId="Odrky">
    <w:name w:val="Odrážky ..."/>
    <w:basedOn w:val="Normln"/>
    <w:link w:val="OdrkyChar"/>
    <w:qFormat/>
    <w:rsid w:val="00BF7652"/>
    <w:pPr>
      <w:numPr>
        <w:numId w:val="46"/>
      </w:numPr>
      <w:spacing w:after="120" w:line="240" w:lineRule="auto"/>
      <w:ind w:left="1077" w:hanging="357"/>
      <w:jc w:val="both"/>
    </w:pPr>
    <w:rPr>
      <w:rFonts w:ascii="Arial" w:eastAsia="Times New Roman" w:hAnsi="Arial" w:cs="Times New Roman"/>
      <w:szCs w:val="24"/>
      <w:lang w:eastAsia="cs-CZ"/>
    </w:rPr>
  </w:style>
  <w:style w:type="character" w:customStyle="1" w:styleId="OdrkyChar">
    <w:name w:val="Odrážky ... Char"/>
    <w:basedOn w:val="Standardnpsmoodstavce"/>
    <w:link w:val="Odrky"/>
    <w:rsid w:val="00BF7652"/>
    <w:rPr>
      <w:rFonts w:ascii="Arial" w:eastAsia="Times New Roman" w:hAnsi="Arial" w:cs="Times New Roman"/>
      <w:szCs w:val="24"/>
      <w:lang w:eastAsia="cs-CZ"/>
    </w:rPr>
  </w:style>
  <w:style w:type="paragraph" w:customStyle="1" w:styleId="4DNormln">
    <w:name w:val="4D Normální"/>
    <w:link w:val="4DNormlnChar"/>
    <w:rsid w:val="00BF7652"/>
    <w:pPr>
      <w:spacing w:after="0" w:line="240" w:lineRule="auto"/>
    </w:pPr>
    <w:rPr>
      <w:rFonts w:ascii="Arial" w:eastAsia="Times New Roman" w:hAnsi="Arial" w:cs="Tahoma"/>
      <w:sz w:val="20"/>
      <w:szCs w:val="20"/>
      <w:lang w:eastAsia="cs-CZ"/>
    </w:rPr>
  </w:style>
  <w:style w:type="character" w:customStyle="1" w:styleId="4DNormlnChar">
    <w:name w:val="4D Normální Char"/>
    <w:link w:val="4DNormln"/>
    <w:rsid w:val="00BF7652"/>
    <w:rPr>
      <w:rFonts w:ascii="Arial" w:eastAsia="Times New Roman" w:hAnsi="Arial" w:cs="Tahoma"/>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2.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3.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5.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992E7C4-57A5-4DD4-B8DC-4CD154022090}">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32</Pages>
  <Words>12383</Words>
  <Characters>73061</Characters>
  <Application>Microsoft Office Word</Application>
  <DocSecurity>0</DocSecurity>
  <Lines>608</Lines>
  <Paragraphs>170</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Zikešová Jana</cp:lastModifiedBy>
  <cp:revision>124</cp:revision>
  <cp:lastPrinted>2019-08-15T08:56:00Z</cp:lastPrinted>
  <dcterms:created xsi:type="dcterms:W3CDTF">2024-04-24T13:34:00Z</dcterms:created>
  <dcterms:modified xsi:type="dcterms:W3CDTF">2024-05-07T08:39:00Z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